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ACCD" w14:textId="77777777" w:rsidR="0001071A" w:rsidRPr="0050083A" w:rsidRDefault="0001071A" w:rsidP="0001071A">
      <w:pPr>
        <w:pStyle w:val="Title"/>
      </w:pPr>
      <w:bookmarkStart w:id="0" w:name="_Hlk58433163"/>
      <w:r w:rsidRPr="0050083A">
        <w:t xml:space="preserve">Higher Computing Science </w:t>
      </w:r>
    </w:p>
    <w:p w14:paraId="1459E328" w14:textId="77777777" w:rsidR="0001071A" w:rsidRPr="0050083A" w:rsidRDefault="0001071A" w:rsidP="0001071A">
      <w:pPr>
        <w:pStyle w:val="Title"/>
      </w:pPr>
      <w:r w:rsidRPr="0050083A">
        <w:t>Assignment</w:t>
      </w:r>
    </w:p>
    <w:p w14:paraId="576C2F3A" w14:textId="080EB59D" w:rsidR="0001071A" w:rsidRPr="0050083A" w:rsidRDefault="0001071A" w:rsidP="0001071A">
      <w:pPr>
        <w:pStyle w:val="Title"/>
      </w:pPr>
      <w:r w:rsidRPr="0050083A">
        <w:t>Assessment task</w:t>
      </w:r>
    </w:p>
    <w:p w14:paraId="6C5C98A9" w14:textId="77777777" w:rsidR="0001071A" w:rsidRPr="0050083A" w:rsidRDefault="0001071A" w:rsidP="0001071A"/>
    <w:p w14:paraId="37598E5F" w14:textId="77777777" w:rsidR="0001071A" w:rsidRDefault="0001071A" w:rsidP="0001071A"/>
    <w:p w14:paraId="01B79979" w14:textId="77777777" w:rsidR="0001071A" w:rsidRDefault="0001071A" w:rsidP="0001071A"/>
    <w:tbl>
      <w:tblPr>
        <w:tblStyle w:val="TableGrid"/>
        <w:tblW w:w="5000" w:type="pct"/>
        <w:tblLook w:val="04A0" w:firstRow="1" w:lastRow="0" w:firstColumn="1" w:lastColumn="0" w:noHBand="0" w:noVBand="1"/>
      </w:tblPr>
      <w:tblGrid>
        <w:gridCol w:w="9061"/>
      </w:tblGrid>
      <w:tr w:rsidR="0001071A" w:rsidRPr="0050083A" w14:paraId="21A5045D" w14:textId="77777777" w:rsidTr="002E2389">
        <w:trPr>
          <w:trHeight w:val="841"/>
        </w:trPr>
        <w:tc>
          <w:tcPr>
            <w:tcW w:w="8100" w:type="dxa"/>
          </w:tcPr>
          <w:p w14:paraId="7B876AF4" w14:textId="77777777" w:rsidR="0001071A" w:rsidRDefault="0001071A" w:rsidP="00FF5815"/>
          <w:p w14:paraId="151F1519" w14:textId="77777777" w:rsidR="0001071A" w:rsidRPr="0050083A" w:rsidRDefault="0001071A" w:rsidP="00FF5815">
            <w:r w:rsidRPr="0050083A">
              <w:t>This document provides information for teachers and lecturers about the coursework component of this course in terms of the skills, knowledge and understanding that are assessed. It must be read in conjunction with the course specification.</w:t>
            </w:r>
          </w:p>
          <w:p w14:paraId="64790D43" w14:textId="77777777" w:rsidR="0001071A" w:rsidRPr="0050083A" w:rsidRDefault="0001071A" w:rsidP="00FF5815"/>
          <w:p w14:paraId="3CC1B618" w14:textId="77777777" w:rsidR="0001071A" w:rsidRDefault="006D54E9" w:rsidP="00FF5815">
            <w:pPr>
              <w:rPr>
                <w:b/>
                <w:bCs/>
                <w:sz w:val="28"/>
                <w:szCs w:val="28"/>
              </w:rPr>
            </w:pPr>
            <w:r w:rsidRPr="009D13E9">
              <w:rPr>
                <w:b/>
                <w:bCs/>
                <w:sz w:val="28"/>
                <w:szCs w:val="28"/>
              </w:rPr>
              <w:t xml:space="preserve">Specimen — valid from session 2023-24 and until further notice. </w:t>
            </w:r>
          </w:p>
          <w:p w14:paraId="4FEBBC56" w14:textId="41F60E36" w:rsidR="00F704DF" w:rsidRPr="009D13E9" w:rsidRDefault="00F704DF" w:rsidP="00FF5815">
            <w:pPr>
              <w:rPr>
                <w:b/>
                <w:bCs/>
              </w:rPr>
            </w:pPr>
          </w:p>
        </w:tc>
      </w:tr>
    </w:tbl>
    <w:p w14:paraId="52A52473" w14:textId="77777777" w:rsidR="0001071A" w:rsidRDefault="0001071A" w:rsidP="0001071A"/>
    <w:p w14:paraId="24742041" w14:textId="77777777" w:rsidR="0001071A" w:rsidRDefault="0001071A" w:rsidP="0001071A"/>
    <w:p w14:paraId="78EBEFF9" w14:textId="77777777" w:rsidR="0001071A" w:rsidRPr="00F208B1" w:rsidRDefault="0001071A" w:rsidP="0001071A"/>
    <w:p w14:paraId="00AC4F93" w14:textId="77777777" w:rsidR="0001071A" w:rsidRDefault="0001071A" w:rsidP="0001071A"/>
    <w:p w14:paraId="6D756D5A" w14:textId="77777777" w:rsidR="0001071A" w:rsidRDefault="0001071A" w:rsidP="0001071A"/>
    <w:p w14:paraId="4CF10351" w14:textId="77777777" w:rsidR="0001071A" w:rsidRDefault="0001071A" w:rsidP="0001071A"/>
    <w:p w14:paraId="551915EA" w14:textId="77777777" w:rsidR="0001071A" w:rsidRDefault="0001071A" w:rsidP="0001071A"/>
    <w:p w14:paraId="3E6A8388" w14:textId="77777777" w:rsidR="0001071A" w:rsidRDefault="0001071A" w:rsidP="0001071A"/>
    <w:p w14:paraId="1744C3DD" w14:textId="77777777" w:rsidR="0001071A" w:rsidRDefault="0001071A" w:rsidP="0001071A"/>
    <w:p w14:paraId="441AA564" w14:textId="77777777" w:rsidR="0001071A" w:rsidRDefault="0001071A" w:rsidP="0001071A"/>
    <w:p w14:paraId="20CBD584" w14:textId="77777777" w:rsidR="00F704DF" w:rsidRDefault="00F704DF" w:rsidP="0001071A"/>
    <w:p w14:paraId="73540D24" w14:textId="77777777" w:rsidR="00F704DF" w:rsidRDefault="00F704DF" w:rsidP="0001071A"/>
    <w:p w14:paraId="798F3F92" w14:textId="77777777" w:rsidR="00F704DF" w:rsidRDefault="00F704DF" w:rsidP="0001071A"/>
    <w:p w14:paraId="5982007E" w14:textId="7BA7ACF7" w:rsidR="00F704DF" w:rsidRDefault="00776AB5" w:rsidP="00776AB5">
      <w:pPr>
        <w:tabs>
          <w:tab w:val="left" w:pos="7575"/>
        </w:tabs>
      </w:pPr>
      <w:r>
        <w:tab/>
      </w:r>
    </w:p>
    <w:p w14:paraId="6CDE2370" w14:textId="77777777" w:rsidR="00F704DF" w:rsidRDefault="00F704DF" w:rsidP="0001071A"/>
    <w:p w14:paraId="74C0C44D" w14:textId="77777777" w:rsidR="00F704DF" w:rsidRDefault="00F704DF" w:rsidP="0001071A"/>
    <w:p w14:paraId="6D0EC90C" w14:textId="77777777" w:rsidR="00F704DF" w:rsidRDefault="00F704DF" w:rsidP="0001071A"/>
    <w:p w14:paraId="4D47B855" w14:textId="77777777" w:rsidR="0001071A" w:rsidRDefault="0001071A" w:rsidP="0001071A"/>
    <w:p w14:paraId="537767E6" w14:textId="1604098B" w:rsidR="0001071A" w:rsidRDefault="0001071A" w:rsidP="0001071A">
      <w:r w:rsidRPr="0050083A">
        <w:t xml:space="preserve">This edition: </w:t>
      </w:r>
      <w:r w:rsidR="00F704DF">
        <w:t>August 2023</w:t>
      </w:r>
      <w:r w:rsidRPr="0050083A">
        <w:t xml:space="preserve"> (version 1.0)</w:t>
      </w:r>
    </w:p>
    <w:p w14:paraId="26D9C649" w14:textId="77777777" w:rsidR="0001071A" w:rsidRPr="0050083A" w:rsidRDefault="0001071A" w:rsidP="0001071A"/>
    <w:p w14:paraId="0B98AF4C" w14:textId="62AF156C" w:rsidR="0001071A" w:rsidRPr="0050083A" w:rsidRDefault="0001071A" w:rsidP="0001071A">
      <w:r w:rsidRPr="0050083A">
        <w:t>© Scottish Qualifications Authority 20</w:t>
      </w:r>
      <w:r w:rsidR="002C3B88">
        <w:t>2</w:t>
      </w:r>
      <w:r w:rsidR="001805DD">
        <w:t>3</w:t>
      </w:r>
    </w:p>
    <w:p w14:paraId="7B89A2BD" w14:textId="77777777" w:rsidR="0001071A" w:rsidRPr="0050083A" w:rsidRDefault="0001071A" w:rsidP="0001071A"/>
    <w:p w14:paraId="6A352C56" w14:textId="77777777" w:rsidR="0001071A" w:rsidRPr="0050083A" w:rsidRDefault="0001071A" w:rsidP="0001071A">
      <w:pPr>
        <w:sectPr w:rsidR="0001071A" w:rsidRPr="0050083A" w:rsidSect="00FF5815">
          <w:headerReference w:type="default" r:id="rId8"/>
          <w:headerReference w:type="first" r:id="rId9"/>
          <w:pgSz w:w="11907" w:h="16840"/>
          <w:pgMar w:top="4253" w:right="1418" w:bottom="1418" w:left="1418" w:header="720" w:footer="720" w:gutter="0"/>
          <w:cols w:space="720"/>
          <w:docGrid w:linePitch="299"/>
        </w:sectPr>
      </w:pPr>
    </w:p>
    <w:p w14:paraId="14F2CCDD" w14:textId="77777777" w:rsidR="0001071A" w:rsidRPr="0050083A" w:rsidRDefault="0001071A" w:rsidP="0001071A">
      <w:pPr>
        <w:pStyle w:val="Title"/>
      </w:pPr>
      <w:bookmarkStart w:id="1" w:name="_Toc295484587"/>
      <w:bookmarkStart w:id="2" w:name="_Toc324942436"/>
      <w:bookmarkStart w:id="3" w:name="_Toc325030703"/>
      <w:bookmarkStart w:id="4" w:name="_Toc326051471"/>
      <w:bookmarkStart w:id="5" w:name="_Toc339444532"/>
      <w:r w:rsidRPr="0050083A">
        <w:lastRenderedPageBreak/>
        <w:t>Contents</w:t>
      </w:r>
    </w:p>
    <w:p w14:paraId="5D235948" w14:textId="78CED6D8" w:rsidR="00D7310E" w:rsidRDefault="0001071A">
      <w:pPr>
        <w:pStyle w:val="TOC1"/>
        <w:rPr>
          <w:rFonts w:asciiTheme="minorHAnsi" w:eastAsiaTheme="minorEastAsia" w:hAnsiTheme="minorHAnsi" w:cstheme="minorBidi"/>
          <w:bCs w:val="0"/>
          <w:noProof/>
          <w:kern w:val="2"/>
          <w:lang w:eastAsia="en-GB"/>
          <w14:ligatures w14:val="standardContextual"/>
        </w:rPr>
      </w:pPr>
      <w:r w:rsidRPr="0050083A">
        <w:fldChar w:fldCharType="begin"/>
      </w:r>
      <w:r w:rsidRPr="0050083A">
        <w:instrText xml:space="preserve"> TOC \o "1-1" \h \z \u </w:instrText>
      </w:r>
      <w:r w:rsidRPr="0050083A">
        <w:fldChar w:fldCharType="separate"/>
      </w:r>
      <w:hyperlink w:anchor="_Toc142922434" w:history="1">
        <w:r w:rsidR="00D7310E" w:rsidRPr="003A311C">
          <w:rPr>
            <w:rStyle w:val="Hyperlink"/>
            <w:noProof/>
          </w:rPr>
          <w:t>Introduction</w:t>
        </w:r>
        <w:r w:rsidR="00D7310E">
          <w:rPr>
            <w:noProof/>
            <w:webHidden/>
          </w:rPr>
          <w:tab/>
        </w:r>
        <w:r w:rsidR="00D7310E">
          <w:rPr>
            <w:noProof/>
            <w:webHidden/>
          </w:rPr>
          <w:fldChar w:fldCharType="begin"/>
        </w:r>
        <w:r w:rsidR="00D7310E">
          <w:rPr>
            <w:noProof/>
            <w:webHidden/>
          </w:rPr>
          <w:instrText xml:space="preserve"> PAGEREF _Toc142922434 \h </w:instrText>
        </w:r>
        <w:r w:rsidR="00D7310E">
          <w:rPr>
            <w:noProof/>
            <w:webHidden/>
          </w:rPr>
        </w:r>
        <w:r w:rsidR="00D7310E">
          <w:rPr>
            <w:noProof/>
            <w:webHidden/>
          </w:rPr>
          <w:fldChar w:fldCharType="separate"/>
        </w:r>
        <w:r w:rsidR="00D7310E">
          <w:rPr>
            <w:noProof/>
            <w:webHidden/>
          </w:rPr>
          <w:t>1</w:t>
        </w:r>
        <w:r w:rsidR="00D7310E">
          <w:rPr>
            <w:noProof/>
            <w:webHidden/>
          </w:rPr>
          <w:fldChar w:fldCharType="end"/>
        </w:r>
      </w:hyperlink>
    </w:p>
    <w:p w14:paraId="302509DB" w14:textId="5DF6554D" w:rsidR="00D7310E" w:rsidRDefault="00E32C2A">
      <w:pPr>
        <w:pStyle w:val="TOC1"/>
        <w:rPr>
          <w:rFonts w:asciiTheme="minorHAnsi" w:eastAsiaTheme="minorEastAsia" w:hAnsiTheme="minorHAnsi" w:cstheme="minorBidi"/>
          <w:bCs w:val="0"/>
          <w:noProof/>
          <w:kern w:val="2"/>
          <w:lang w:eastAsia="en-GB"/>
          <w14:ligatures w14:val="standardContextual"/>
        </w:rPr>
      </w:pPr>
      <w:hyperlink w:anchor="_Toc142922435" w:history="1">
        <w:r w:rsidR="00D7310E" w:rsidRPr="003A311C">
          <w:rPr>
            <w:rStyle w:val="Hyperlink"/>
            <w:noProof/>
          </w:rPr>
          <w:t>Instructions for teachers and lecturers</w:t>
        </w:r>
        <w:r w:rsidR="00D7310E">
          <w:rPr>
            <w:noProof/>
            <w:webHidden/>
          </w:rPr>
          <w:tab/>
        </w:r>
        <w:r w:rsidR="00D7310E">
          <w:rPr>
            <w:noProof/>
            <w:webHidden/>
          </w:rPr>
          <w:fldChar w:fldCharType="begin"/>
        </w:r>
        <w:r w:rsidR="00D7310E">
          <w:rPr>
            <w:noProof/>
            <w:webHidden/>
          </w:rPr>
          <w:instrText xml:space="preserve"> PAGEREF _Toc142922435 \h </w:instrText>
        </w:r>
        <w:r w:rsidR="00D7310E">
          <w:rPr>
            <w:noProof/>
            <w:webHidden/>
          </w:rPr>
        </w:r>
        <w:r w:rsidR="00D7310E">
          <w:rPr>
            <w:noProof/>
            <w:webHidden/>
          </w:rPr>
          <w:fldChar w:fldCharType="separate"/>
        </w:r>
        <w:r w:rsidR="00D7310E">
          <w:rPr>
            <w:noProof/>
            <w:webHidden/>
          </w:rPr>
          <w:t>2</w:t>
        </w:r>
        <w:r w:rsidR="00D7310E">
          <w:rPr>
            <w:noProof/>
            <w:webHidden/>
          </w:rPr>
          <w:fldChar w:fldCharType="end"/>
        </w:r>
      </w:hyperlink>
    </w:p>
    <w:p w14:paraId="17F7E337" w14:textId="16C5A1E0" w:rsidR="00D7310E" w:rsidRDefault="00E32C2A">
      <w:pPr>
        <w:pStyle w:val="TOC1"/>
        <w:rPr>
          <w:rFonts w:asciiTheme="minorHAnsi" w:eastAsiaTheme="minorEastAsia" w:hAnsiTheme="minorHAnsi" w:cstheme="minorBidi"/>
          <w:bCs w:val="0"/>
          <w:noProof/>
          <w:kern w:val="2"/>
          <w:lang w:eastAsia="en-GB"/>
          <w14:ligatures w14:val="standardContextual"/>
        </w:rPr>
      </w:pPr>
      <w:hyperlink w:anchor="_Toc142922436" w:history="1">
        <w:r w:rsidR="00D7310E" w:rsidRPr="003A311C">
          <w:rPr>
            <w:rStyle w:val="Hyperlink"/>
            <w:noProof/>
          </w:rPr>
          <w:t>Marking instructions</w:t>
        </w:r>
        <w:r w:rsidR="00D7310E">
          <w:rPr>
            <w:noProof/>
            <w:webHidden/>
          </w:rPr>
          <w:tab/>
        </w:r>
        <w:r w:rsidR="00D7310E">
          <w:rPr>
            <w:noProof/>
            <w:webHidden/>
          </w:rPr>
          <w:fldChar w:fldCharType="begin"/>
        </w:r>
        <w:r w:rsidR="00D7310E">
          <w:rPr>
            <w:noProof/>
            <w:webHidden/>
          </w:rPr>
          <w:instrText xml:space="preserve"> PAGEREF _Toc142922436 \h </w:instrText>
        </w:r>
        <w:r w:rsidR="00D7310E">
          <w:rPr>
            <w:noProof/>
            <w:webHidden/>
          </w:rPr>
        </w:r>
        <w:r w:rsidR="00D7310E">
          <w:rPr>
            <w:noProof/>
            <w:webHidden/>
          </w:rPr>
          <w:fldChar w:fldCharType="separate"/>
        </w:r>
        <w:r w:rsidR="00D7310E">
          <w:rPr>
            <w:noProof/>
            <w:webHidden/>
          </w:rPr>
          <w:t>7</w:t>
        </w:r>
        <w:r w:rsidR="00D7310E">
          <w:rPr>
            <w:noProof/>
            <w:webHidden/>
          </w:rPr>
          <w:fldChar w:fldCharType="end"/>
        </w:r>
      </w:hyperlink>
    </w:p>
    <w:p w14:paraId="1BD4617E" w14:textId="49F5D26F" w:rsidR="00D7310E" w:rsidRDefault="00E32C2A">
      <w:pPr>
        <w:pStyle w:val="TOC1"/>
        <w:rPr>
          <w:rFonts w:asciiTheme="minorHAnsi" w:eastAsiaTheme="minorEastAsia" w:hAnsiTheme="minorHAnsi" w:cstheme="minorBidi"/>
          <w:bCs w:val="0"/>
          <w:noProof/>
          <w:kern w:val="2"/>
          <w:lang w:eastAsia="en-GB"/>
          <w14:ligatures w14:val="standardContextual"/>
        </w:rPr>
      </w:pPr>
      <w:hyperlink w:anchor="_Toc142922437" w:history="1">
        <w:r w:rsidR="00D7310E" w:rsidRPr="003A311C">
          <w:rPr>
            <w:rStyle w:val="Hyperlink"/>
            <w:noProof/>
          </w:rPr>
          <w:t>Instructions for candidates</w:t>
        </w:r>
        <w:r w:rsidR="00D7310E">
          <w:rPr>
            <w:noProof/>
            <w:webHidden/>
          </w:rPr>
          <w:tab/>
        </w:r>
        <w:r w:rsidR="00D7310E">
          <w:rPr>
            <w:noProof/>
            <w:webHidden/>
          </w:rPr>
          <w:fldChar w:fldCharType="begin"/>
        </w:r>
        <w:r w:rsidR="00D7310E">
          <w:rPr>
            <w:noProof/>
            <w:webHidden/>
          </w:rPr>
          <w:instrText xml:space="preserve"> PAGEREF _Toc142922437 \h </w:instrText>
        </w:r>
        <w:r w:rsidR="00D7310E">
          <w:rPr>
            <w:noProof/>
            <w:webHidden/>
          </w:rPr>
        </w:r>
        <w:r w:rsidR="00D7310E">
          <w:rPr>
            <w:noProof/>
            <w:webHidden/>
          </w:rPr>
          <w:fldChar w:fldCharType="separate"/>
        </w:r>
        <w:r w:rsidR="00D7310E">
          <w:rPr>
            <w:noProof/>
            <w:webHidden/>
          </w:rPr>
          <w:t>15</w:t>
        </w:r>
        <w:r w:rsidR="00D7310E">
          <w:rPr>
            <w:noProof/>
            <w:webHidden/>
          </w:rPr>
          <w:fldChar w:fldCharType="end"/>
        </w:r>
      </w:hyperlink>
    </w:p>
    <w:p w14:paraId="5DF2F541" w14:textId="3DACCE34" w:rsidR="0001071A" w:rsidRDefault="0001071A" w:rsidP="00B00145">
      <w:pPr>
        <w:tabs>
          <w:tab w:val="right" w:pos="9071"/>
        </w:tabs>
        <w:spacing w:after="240"/>
        <w:sectPr w:rsidR="0001071A" w:rsidSect="00B14995">
          <w:headerReference w:type="even" r:id="rId10"/>
          <w:headerReference w:type="default" r:id="rId11"/>
          <w:footerReference w:type="even" r:id="rId12"/>
          <w:footerReference w:type="default" r:id="rId13"/>
          <w:pgSz w:w="11907" w:h="16840" w:code="9"/>
          <w:pgMar w:top="1418" w:right="1418" w:bottom="1418" w:left="1418" w:header="720" w:footer="720" w:gutter="0"/>
          <w:cols w:space="720"/>
          <w:docGrid w:linePitch="360"/>
        </w:sectPr>
      </w:pPr>
      <w:r w:rsidRPr="0050083A">
        <w:fldChar w:fldCharType="end"/>
      </w:r>
      <w:r w:rsidRPr="0050083A">
        <w:fldChar w:fldCharType="begin"/>
      </w:r>
      <w:r w:rsidRPr="0050083A">
        <w:instrText xml:space="preserve"> TOC \o "1-1" \h \z \u </w:instrText>
      </w:r>
      <w:r w:rsidRPr="0050083A">
        <w:fldChar w:fldCharType="end"/>
      </w:r>
      <w:r w:rsidRPr="0050083A">
        <w:fldChar w:fldCharType="begin"/>
      </w:r>
      <w:r w:rsidRPr="0050083A">
        <w:instrText xml:space="preserve"> TOC \o "1-1" \h \z \u </w:instrText>
      </w:r>
      <w:r w:rsidRPr="0050083A">
        <w:fldChar w:fldCharType="end"/>
      </w:r>
    </w:p>
    <w:p w14:paraId="4CB7B8BF" w14:textId="77777777" w:rsidR="0001071A" w:rsidRPr="0050083A" w:rsidRDefault="0001071A" w:rsidP="0001071A">
      <w:pPr>
        <w:pStyle w:val="Heading1"/>
      </w:pPr>
      <w:bookmarkStart w:id="6" w:name="_Toc1122581"/>
      <w:bookmarkStart w:id="7" w:name="_Toc142922434"/>
      <w:r w:rsidRPr="0050083A">
        <w:lastRenderedPageBreak/>
        <w:t>Introduction</w:t>
      </w:r>
      <w:bookmarkEnd w:id="1"/>
      <w:bookmarkEnd w:id="2"/>
      <w:bookmarkEnd w:id="3"/>
      <w:bookmarkEnd w:id="4"/>
      <w:bookmarkEnd w:id="5"/>
      <w:bookmarkEnd w:id="6"/>
      <w:bookmarkEnd w:id="7"/>
    </w:p>
    <w:p w14:paraId="3F375413" w14:textId="77777777" w:rsidR="0001071A" w:rsidRPr="0050083A" w:rsidRDefault="0001071A" w:rsidP="0001071A">
      <w:r w:rsidRPr="0050083A">
        <w:t>This document contains instructions for teachers and lecturers, and instructions for candidates for the Higher Computing Science assignment</w:t>
      </w:r>
      <w:r>
        <w:t>. You must read it</w:t>
      </w:r>
      <w:r w:rsidRPr="0050083A">
        <w:t xml:space="preserve"> in conjunction with the course specification.</w:t>
      </w:r>
    </w:p>
    <w:p w14:paraId="48A12AD4" w14:textId="77777777" w:rsidR="0001071A" w:rsidRPr="0050083A" w:rsidRDefault="0001071A" w:rsidP="0001071A"/>
    <w:p w14:paraId="69F4DD41" w14:textId="6EA7726C" w:rsidR="0001071A" w:rsidRPr="0050083A" w:rsidRDefault="0001071A" w:rsidP="0001071A">
      <w:r w:rsidRPr="0050083A">
        <w:t xml:space="preserve">This assignment has </w:t>
      </w:r>
      <w:r w:rsidR="0028356D">
        <w:t>40</w:t>
      </w:r>
      <w:r w:rsidRPr="0050083A">
        <w:t xml:space="preserve"> marks out of a total of </w:t>
      </w:r>
      <w:r w:rsidR="0028356D">
        <w:t>120</w:t>
      </w:r>
      <w:r w:rsidRPr="0050083A">
        <w:t xml:space="preserve"> marks available for the course assessment. </w:t>
      </w:r>
    </w:p>
    <w:p w14:paraId="71D9096F" w14:textId="77777777" w:rsidR="0001071A" w:rsidRPr="0050083A" w:rsidRDefault="0001071A" w:rsidP="0001071A"/>
    <w:p w14:paraId="2E4BED13" w14:textId="77777777" w:rsidR="0001071A" w:rsidRPr="0050083A" w:rsidRDefault="0001071A" w:rsidP="0001071A">
      <w:r w:rsidRPr="0050083A">
        <w:t>This is one of two course assessment components. The other component is a question paper.</w:t>
      </w:r>
    </w:p>
    <w:p w14:paraId="31D2AE39" w14:textId="77777777" w:rsidR="0001071A" w:rsidRPr="0050083A" w:rsidRDefault="0001071A" w:rsidP="0001071A">
      <w:pPr>
        <w:rPr>
          <w:rFonts w:eastAsiaTheme="minorEastAsia"/>
        </w:rPr>
      </w:pPr>
    </w:p>
    <w:p w14:paraId="7A727CA5" w14:textId="77777777" w:rsidR="0001071A" w:rsidRPr="0050083A" w:rsidRDefault="0001071A" w:rsidP="0001071A">
      <w:r w:rsidRPr="0050083A">
        <w:br w:type="page"/>
      </w:r>
    </w:p>
    <w:p w14:paraId="1524D223" w14:textId="09089EBA" w:rsidR="0001071A" w:rsidRPr="0050083A" w:rsidRDefault="0001071A" w:rsidP="0001071A">
      <w:pPr>
        <w:pStyle w:val="Heading1"/>
      </w:pPr>
      <w:bookmarkStart w:id="8" w:name="_Toc1122582"/>
      <w:bookmarkStart w:id="9" w:name="_Toc142922435"/>
      <w:r w:rsidRPr="0050083A">
        <w:t>Instructions for teachers and lecturers</w:t>
      </w:r>
      <w:bookmarkEnd w:id="8"/>
      <w:bookmarkEnd w:id="9"/>
    </w:p>
    <w:p w14:paraId="2605E126" w14:textId="2F297D40" w:rsidR="0001071A" w:rsidRDefault="00AE11D8" w:rsidP="0001071A">
      <w:r w:rsidRPr="00AE11D8">
        <w:t>This is a specimen assessment task</w:t>
      </w:r>
      <w:r w:rsidR="00CC3B6D">
        <w:t xml:space="preserve"> for Higher Computing Science</w:t>
      </w:r>
      <w:r w:rsidRPr="00AE11D8">
        <w:t>.</w:t>
      </w:r>
    </w:p>
    <w:p w14:paraId="2B781E51" w14:textId="77777777" w:rsidR="00FF7693" w:rsidRDefault="00FF7693" w:rsidP="0001071A"/>
    <w:p w14:paraId="5D8B9054" w14:textId="77777777" w:rsidR="0060064B" w:rsidRDefault="0060064B" w:rsidP="0001071A">
      <w:pPr>
        <w:spacing w:line="240" w:lineRule="auto"/>
      </w:pPr>
      <w:r w:rsidRPr="0060064B">
        <w:t xml:space="preserve">SQA publishes a new assessment task on the secure website each academic year. The task is valid for that year only. Once complete, you must send the assignment responses to SQA to be marked. </w:t>
      </w:r>
    </w:p>
    <w:p w14:paraId="057D0DF5" w14:textId="77777777" w:rsidR="0060064B" w:rsidRDefault="0060064B" w:rsidP="0001071A">
      <w:pPr>
        <w:spacing w:line="240" w:lineRule="auto"/>
      </w:pPr>
    </w:p>
    <w:p w14:paraId="74781DA2" w14:textId="77777777" w:rsidR="00145B72" w:rsidRPr="0050083A" w:rsidRDefault="00145B72" w:rsidP="00145B72">
      <w:r w:rsidRPr="0050083A">
        <w:t>You must conduct the assignment under a high degree of supervision and control. This means:</w:t>
      </w:r>
    </w:p>
    <w:p w14:paraId="3F15D167" w14:textId="77777777" w:rsidR="00145B72" w:rsidRPr="0050083A" w:rsidRDefault="00145B72" w:rsidP="00145B72"/>
    <w:p w14:paraId="430F3881" w14:textId="77777777" w:rsidR="00145B72" w:rsidRPr="000F3049" w:rsidRDefault="00145B72" w:rsidP="00145B72">
      <w:pPr>
        <w:pStyle w:val="Bullet0"/>
      </w:pPr>
      <w:r w:rsidRPr="000F3049">
        <w:t xml:space="preserve">candidates must be supervised throughout the session(s) </w:t>
      </w:r>
    </w:p>
    <w:p w14:paraId="39F78FC5" w14:textId="77777777" w:rsidR="00145B72" w:rsidRPr="000F3049" w:rsidRDefault="00145B72" w:rsidP="00145B72">
      <w:pPr>
        <w:pStyle w:val="Bullet0"/>
      </w:pPr>
      <w:r w:rsidRPr="000F3049">
        <w:t>candidates must not have access to email or mobile phones</w:t>
      </w:r>
    </w:p>
    <w:p w14:paraId="69534969" w14:textId="58A9603E" w:rsidR="00145B72" w:rsidRPr="000F3049" w:rsidRDefault="00145B72" w:rsidP="00145B72">
      <w:pPr>
        <w:pStyle w:val="Bullet0"/>
      </w:pPr>
      <w:r w:rsidRPr="000F3049">
        <w:t xml:space="preserve">candidates must complete their work independently </w:t>
      </w:r>
      <w:r w:rsidR="007A539E">
        <w:t>—</w:t>
      </w:r>
      <w:r w:rsidRPr="000F3049">
        <w:t xml:space="preserve"> no group work is permitted</w:t>
      </w:r>
    </w:p>
    <w:p w14:paraId="3B3440F9" w14:textId="77777777" w:rsidR="00145B72" w:rsidRPr="000F3049" w:rsidRDefault="00145B72" w:rsidP="00145B72">
      <w:pPr>
        <w:pStyle w:val="Bullet0"/>
      </w:pPr>
      <w:r w:rsidRPr="000F3049">
        <w:t xml:space="preserve">candidates must not interact with each other </w:t>
      </w:r>
    </w:p>
    <w:p w14:paraId="5EAD65A6" w14:textId="77777777" w:rsidR="00145B72" w:rsidRPr="000F3049" w:rsidRDefault="00145B72" w:rsidP="00145B72">
      <w:pPr>
        <w:pStyle w:val="Bullet0"/>
      </w:pPr>
      <w:r w:rsidRPr="000F3049">
        <w:t>with no interruption for targeted learning and teaching</w:t>
      </w:r>
    </w:p>
    <w:p w14:paraId="3D217F4D" w14:textId="77777777" w:rsidR="00145B72" w:rsidRPr="0050083A" w:rsidRDefault="00145B72" w:rsidP="00145B72">
      <w:pPr>
        <w:pStyle w:val="Bullet0"/>
      </w:pPr>
      <w:r w:rsidRPr="000F3049">
        <w:t>in a classroom environment</w:t>
      </w:r>
    </w:p>
    <w:p w14:paraId="491D7953" w14:textId="77777777" w:rsidR="00145B72" w:rsidRDefault="00145B72" w:rsidP="00145B72">
      <w:pPr>
        <w:rPr>
          <w:rFonts w:eastAsia="Calibri"/>
        </w:rPr>
      </w:pPr>
    </w:p>
    <w:p w14:paraId="0AC44284" w14:textId="77777777" w:rsidR="00145B72" w:rsidRDefault="00145B72" w:rsidP="00145B72">
      <w:pPr>
        <w:rPr>
          <w:rFonts w:eastAsia="Calibri"/>
        </w:rPr>
      </w:pPr>
      <w:r w:rsidRPr="009B7491">
        <w:rPr>
          <w:rFonts w:eastAsia="Calibri"/>
        </w:rPr>
        <w:t>You can use any integrated development environments (IDE) that enables candidates to generate evidenc</w:t>
      </w:r>
      <w:r>
        <w:rPr>
          <w:rFonts w:eastAsia="Calibri"/>
        </w:rPr>
        <w:t xml:space="preserve">e </w:t>
      </w:r>
      <w:r w:rsidRPr="009B7491">
        <w:rPr>
          <w:rFonts w:eastAsia="Calibri"/>
        </w:rPr>
        <w:t xml:space="preserve">— this includes online IDEs. </w:t>
      </w:r>
      <w:r>
        <w:rPr>
          <w:rFonts w:eastAsia="Calibri"/>
        </w:rPr>
        <w:t>However, the IDE must have a facility that prevents candidates accessing their files and tasks outside the supervised classroom environment.</w:t>
      </w:r>
    </w:p>
    <w:p w14:paraId="12C824A2" w14:textId="77777777" w:rsidR="0001071A" w:rsidRPr="0050083A" w:rsidRDefault="0001071A" w:rsidP="0001071A">
      <w:pPr>
        <w:spacing w:line="240" w:lineRule="auto"/>
        <w:rPr>
          <w:rFonts w:eastAsia="Calibri"/>
        </w:rPr>
      </w:pPr>
    </w:p>
    <w:p w14:paraId="5C4AFE2D" w14:textId="77777777" w:rsidR="00C32616" w:rsidRPr="0050083A" w:rsidRDefault="00C32616" w:rsidP="00C32616">
      <w:pPr>
        <w:pStyle w:val="Heading2"/>
      </w:pPr>
      <w:r w:rsidRPr="0050083A">
        <w:t>Time</w:t>
      </w:r>
    </w:p>
    <w:p w14:paraId="4405F950" w14:textId="77777777" w:rsidR="00C32616" w:rsidRPr="0050083A" w:rsidRDefault="00C32616" w:rsidP="00FE75B0">
      <w:r w:rsidRPr="0050083A">
        <w:t xml:space="preserve">Candidates have </w:t>
      </w:r>
      <w:r>
        <w:t>6</w:t>
      </w:r>
      <w:r w:rsidRPr="0050083A">
        <w:t xml:space="preserve"> hours to carry out the assignment, starting at an appropriate point in the course, after all content has been delivered. It is not anticipated that this is a continuous </w:t>
      </w:r>
      <w:r>
        <w:t>6</w:t>
      </w:r>
      <w:r w:rsidRPr="0050083A">
        <w:t xml:space="preserve">-hour session, although it can be, but conducted over several shorter sessions. This is at your discretion. </w:t>
      </w:r>
    </w:p>
    <w:p w14:paraId="343A3A4B" w14:textId="77777777" w:rsidR="00C32616" w:rsidRPr="0050083A" w:rsidRDefault="00C32616" w:rsidP="00FE75B0"/>
    <w:p w14:paraId="38DB2CFB" w14:textId="77777777" w:rsidR="00C32616" w:rsidRPr="0050083A" w:rsidRDefault="00C32616" w:rsidP="00FE75B0">
      <w:r w:rsidRPr="0050083A">
        <w:t>You have a responsibility to manage candidates’ work, distributing it at the beginning and collecting it in at the end of each session, and storing it securely in between. This activity does not count towards the total time permitted for candidates to complete the assignment.</w:t>
      </w:r>
    </w:p>
    <w:p w14:paraId="4B597BF0" w14:textId="77777777" w:rsidR="00C32616" w:rsidRPr="0050083A" w:rsidRDefault="00C32616" w:rsidP="00FE75B0"/>
    <w:p w14:paraId="42F48F76" w14:textId="77777777" w:rsidR="00C32616" w:rsidRPr="0050083A" w:rsidRDefault="00C32616" w:rsidP="00FE75B0">
      <w:r w:rsidRPr="0050083A">
        <w:t xml:space="preserve">Candidates are prompted to print their work at appropriate stages of the tasks. They can print on an ongoing basis or save their work and print it later. Whatever approach they take, time for printing is not part of the </w:t>
      </w:r>
      <w:r>
        <w:t>6</w:t>
      </w:r>
      <w:r w:rsidRPr="0050083A">
        <w:t xml:space="preserve"> hours permitted for the assignment. </w:t>
      </w:r>
    </w:p>
    <w:p w14:paraId="3C407DA3" w14:textId="30DD5826" w:rsidR="0001071A" w:rsidRPr="0050083A" w:rsidRDefault="0001071A" w:rsidP="00FE75B0"/>
    <w:p w14:paraId="7D2BD925" w14:textId="77777777" w:rsidR="000D4437" w:rsidRPr="0050083A" w:rsidRDefault="000D4437" w:rsidP="000D4437">
      <w:pPr>
        <w:pStyle w:val="Heading2"/>
      </w:pPr>
      <w:r w:rsidRPr="0050083A">
        <w:t>Resources</w:t>
      </w:r>
    </w:p>
    <w:p w14:paraId="1636618C" w14:textId="77777777" w:rsidR="000D4437" w:rsidRDefault="000D4437" w:rsidP="000D4437">
      <w:r w:rsidRPr="0050083A">
        <w:t>Each candidate must have access to a computer system with a high-level (textual) programming language</w:t>
      </w:r>
      <w:r>
        <w:t xml:space="preserve"> and </w:t>
      </w:r>
      <w:r w:rsidRPr="00FC7D43">
        <w:rPr>
          <w:b/>
          <w:bCs/>
        </w:rPr>
        <w:t>either</w:t>
      </w:r>
      <w:r>
        <w:t>:</w:t>
      </w:r>
    </w:p>
    <w:p w14:paraId="3F48EA23" w14:textId="77777777" w:rsidR="000D4437" w:rsidRDefault="000D4437" w:rsidP="000D4437"/>
    <w:p w14:paraId="6B4B15FB" w14:textId="5E9306A5" w:rsidR="000D4437" w:rsidRDefault="000D4437" w:rsidP="000D4437">
      <w:pPr>
        <w:pStyle w:val="Bullet0"/>
      </w:pPr>
      <w:r w:rsidRPr="0050083A">
        <w:t xml:space="preserve">database application </w:t>
      </w:r>
      <w:r w:rsidR="002F72FB">
        <w:t>or</w:t>
      </w:r>
      <w:r w:rsidR="002F72FB" w:rsidRPr="0050083A">
        <w:t xml:space="preserve"> </w:t>
      </w:r>
      <w:r w:rsidRPr="0050083A">
        <w:t xml:space="preserve">software that can create, edit and run SQL </w:t>
      </w:r>
    </w:p>
    <w:p w14:paraId="3A973326" w14:textId="76E10927" w:rsidR="000D4437" w:rsidRDefault="000D4437" w:rsidP="000D4437">
      <w:pPr>
        <w:pStyle w:val="Bullet0"/>
        <w:spacing w:line="240" w:lineRule="auto"/>
      </w:pPr>
      <w:r>
        <w:t xml:space="preserve">software that can create, edit and </w:t>
      </w:r>
      <w:r w:rsidRPr="00A23237">
        <w:t>run HMTL, CSS and JavaScript</w:t>
      </w:r>
    </w:p>
    <w:p w14:paraId="75715441" w14:textId="5746F7C6" w:rsidR="00927D80" w:rsidRDefault="00927D80">
      <w:pPr>
        <w:spacing w:line="240" w:lineRule="auto"/>
      </w:pPr>
      <w:r>
        <w:br w:type="page"/>
      </w:r>
    </w:p>
    <w:p w14:paraId="5592011C" w14:textId="77777777" w:rsidR="000D4437" w:rsidRPr="0050083A" w:rsidRDefault="000D4437" w:rsidP="000D4437">
      <w:r w:rsidRPr="0050083A">
        <w:t>This is an open-book assessment. Candidates can access resources such as programming manuals, class notes, textbooks and programs they have written throughout the course. These may be online resources.</w:t>
      </w:r>
    </w:p>
    <w:p w14:paraId="5D4173E0" w14:textId="77777777" w:rsidR="000D4437" w:rsidRPr="0050083A" w:rsidRDefault="000D4437" w:rsidP="000D4437"/>
    <w:p w14:paraId="33073703" w14:textId="77777777" w:rsidR="000D4437" w:rsidRPr="0050083A" w:rsidRDefault="000D4437" w:rsidP="000D4437">
      <w:r w:rsidRPr="0050083A">
        <w:t xml:space="preserve">You must not create learning and teaching tasks that make use of constructs required in the assessment task, </w:t>
      </w:r>
      <w:r w:rsidRPr="003803D7">
        <w:rPr>
          <w:b/>
        </w:rPr>
        <w:t>with the specific purpose of developing a solution that candidates can access during the assignment.</w:t>
      </w:r>
      <w:r w:rsidRPr="0050083A">
        <w:t xml:space="preserve"> </w:t>
      </w:r>
    </w:p>
    <w:p w14:paraId="36D63160" w14:textId="77777777" w:rsidR="000D4437" w:rsidRDefault="000D4437" w:rsidP="00B66201"/>
    <w:p w14:paraId="52310E0F" w14:textId="77777777" w:rsidR="000D4437" w:rsidRPr="00044EC6" w:rsidRDefault="000D4437" w:rsidP="00B66201">
      <w:r>
        <w:t xml:space="preserve">You can provide candidates with </w:t>
      </w:r>
      <w:proofErr w:type="gramStart"/>
      <w:r>
        <w:t>templates,</w:t>
      </w:r>
      <w:proofErr w:type="gramEnd"/>
      <w:r>
        <w:t xml:space="preserve"> however these </w:t>
      </w:r>
      <w:r w:rsidRPr="00044EC6">
        <w:t xml:space="preserve">templates must only contain general starter code used in learning and teaching </w:t>
      </w:r>
      <w:r>
        <w:t>(f</w:t>
      </w:r>
      <w:r w:rsidRPr="00044EC6">
        <w:t xml:space="preserve">or example, a web page that contains the </w:t>
      </w:r>
      <w:r>
        <w:t>HTML</w:t>
      </w:r>
      <w:r w:rsidRPr="00044EC6">
        <w:t>, title and body elements</w:t>
      </w:r>
      <w:r>
        <w:t>) —</w:t>
      </w:r>
      <w:r w:rsidRPr="00044EC6">
        <w:t xml:space="preserve"> </w:t>
      </w:r>
      <w:r>
        <w:t>templates</w:t>
      </w:r>
      <w:r w:rsidRPr="00044EC6">
        <w:t xml:space="preserve"> must not be tailored to th</w:t>
      </w:r>
      <w:r>
        <w:t>is</w:t>
      </w:r>
      <w:r w:rsidRPr="00044EC6">
        <w:t xml:space="preserve"> year’s task. </w:t>
      </w:r>
    </w:p>
    <w:p w14:paraId="3EF53BA7" w14:textId="77777777" w:rsidR="000D4437" w:rsidRPr="0050083A" w:rsidRDefault="000D4437" w:rsidP="00B66201"/>
    <w:p w14:paraId="60FE4637" w14:textId="77777777" w:rsidR="000D4437" w:rsidRDefault="000D4437" w:rsidP="00B66201">
      <w:r w:rsidRPr="0050083A">
        <w:t>There may be instances where restriction of network use is prohibited (for example, a local authority-managed network with specific limitations). However, it remains your professional responsibility to make every effort to meet the assessment conditions.</w:t>
      </w:r>
    </w:p>
    <w:p w14:paraId="66A0ABD5" w14:textId="423D2F2D" w:rsidR="00031755" w:rsidRDefault="00031755" w:rsidP="00B66201"/>
    <w:p w14:paraId="207163ED" w14:textId="77777777" w:rsidR="006A4983" w:rsidRPr="0050083A" w:rsidRDefault="006A4983" w:rsidP="006A4983">
      <w:pPr>
        <w:pStyle w:val="Heading2"/>
      </w:pPr>
      <w:r w:rsidRPr="0050083A">
        <w:t>Reasonable assistance</w:t>
      </w:r>
    </w:p>
    <w:p w14:paraId="39132EF3" w14:textId="77777777" w:rsidR="006A4983" w:rsidRPr="0050083A" w:rsidRDefault="006A4983" w:rsidP="00F951CF">
      <w:r w:rsidRPr="0050083A">
        <w:t>The assignment consists of three independent tasks. They are designed in a way that does not require you to provide support to candidates, other than to ensure that they have access to the necessary resources. Candidates can complete the tasks in any order.</w:t>
      </w:r>
    </w:p>
    <w:p w14:paraId="2FFCEE6E" w14:textId="77777777" w:rsidR="006A4983" w:rsidRPr="0050083A" w:rsidRDefault="006A4983" w:rsidP="00F951CF"/>
    <w:p w14:paraId="1553B6BF" w14:textId="77777777" w:rsidR="006A4983" w:rsidRPr="0050083A" w:rsidRDefault="006A4983" w:rsidP="00F951CF">
      <w:r w:rsidRPr="0050083A">
        <w:t>Once the assignment is complete, you must not return it to the candidate for further work to improve their mark. You must not provide feedback to candidates or offer an opinion on the perceived quality or completeness of the assignment response, at any stage.</w:t>
      </w:r>
    </w:p>
    <w:p w14:paraId="47968D7C" w14:textId="77777777" w:rsidR="006A4983" w:rsidRPr="0050083A" w:rsidRDefault="006A4983" w:rsidP="00F951CF"/>
    <w:p w14:paraId="75BEAE8D" w14:textId="77777777" w:rsidR="006A4983" w:rsidRPr="0050083A" w:rsidRDefault="006A4983" w:rsidP="00F951CF">
      <w:r w:rsidRPr="0050083A">
        <w:t>You can provide reasonable assistance to support candidates with the following aspects of their assignments:</w:t>
      </w:r>
    </w:p>
    <w:p w14:paraId="2F3B55A1" w14:textId="77777777" w:rsidR="006A4983" w:rsidRPr="0050083A" w:rsidRDefault="006A4983" w:rsidP="006208E8"/>
    <w:p w14:paraId="1250C574" w14:textId="77777777" w:rsidR="006A4983" w:rsidRPr="006208E8" w:rsidRDefault="006A4983" w:rsidP="006208E8">
      <w:pPr>
        <w:pStyle w:val="Bullet0"/>
      </w:pPr>
      <w:r w:rsidRPr="006208E8">
        <w:t>printing, collating and labelling their evidence to ensure it is in the format specified by SQA</w:t>
      </w:r>
    </w:p>
    <w:p w14:paraId="3FB39CF3" w14:textId="77777777" w:rsidR="006A4983" w:rsidRPr="006208E8" w:rsidRDefault="006A4983" w:rsidP="006208E8">
      <w:pPr>
        <w:pStyle w:val="Bullet0"/>
      </w:pPr>
      <w:r w:rsidRPr="006208E8">
        <w:t xml:space="preserve">ensuring candidates have all the materials and equipment required to complete the assignment — this includes any files provided by SQA </w:t>
      </w:r>
    </w:p>
    <w:p w14:paraId="6898FDC0" w14:textId="77777777" w:rsidR="006A4983" w:rsidRPr="006208E8" w:rsidRDefault="006A4983" w:rsidP="006208E8">
      <w:pPr>
        <w:pStyle w:val="Bullet0"/>
      </w:pPr>
      <w:r w:rsidRPr="006208E8">
        <w:t>ensuring candidates understand the conditions of assessment and any administrative arrangements around the submission and storage of evidence, and the provision of files</w:t>
      </w:r>
    </w:p>
    <w:p w14:paraId="504BA908" w14:textId="77777777" w:rsidR="006A4983" w:rsidRPr="006208E8" w:rsidRDefault="006A4983" w:rsidP="006208E8">
      <w:pPr>
        <w:pStyle w:val="Bullet0"/>
      </w:pPr>
      <w:r w:rsidRPr="006208E8">
        <w:t>technical support</w:t>
      </w:r>
    </w:p>
    <w:p w14:paraId="01A08289" w14:textId="77777777" w:rsidR="006A4983" w:rsidRPr="0050083A" w:rsidRDefault="006A4983" w:rsidP="006208E8"/>
    <w:p w14:paraId="05BC6118" w14:textId="77777777" w:rsidR="006A4983" w:rsidRPr="0050083A" w:rsidRDefault="006A4983" w:rsidP="006A4983">
      <w:pPr>
        <w:pStyle w:val="Heading2"/>
      </w:pPr>
      <w:r w:rsidRPr="0050083A">
        <w:t xml:space="preserve">Evidence </w:t>
      </w:r>
    </w:p>
    <w:p w14:paraId="26E5865A" w14:textId="77777777" w:rsidR="006A4983" w:rsidRPr="0050083A" w:rsidRDefault="006A4983" w:rsidP="006A4983">
      <w:r w:rsidRPr="0050083A">
        <w:t xml:space="preserve">All candidate evidence (whether created manually or electronically) must be submitted to SQA in a paper-based format. The evidence checklist details all evidence to be gathered. You can use it to ensure you submit all evidence to SQA. </w:t>
      </w:r>
    </w:p>
    <w:p w14:paraId="4E5FE53F" w14:textId="77777777" w:rsidR="006A4983" w:rsidRPr="0050083A" w:rsidRDefault="006A4983" w:rsidP="006A4983"/>
    <w:p w14:paraId="4FEA856E" w14:textId="77777777" w:rsidR="006A4983" w:rsidRPr="0050083A" w:rsidRDefault="006A4983" w:rsidP="006A4983">
      <w:r w:rsidRPr="0050083A">
        <w:t xml:space="preserve">You should advise candidates that evidence, especially code, must be clear and legible. This is particularly important when pasting screenshots into a document. </w:t>
      </w:r>
    </w:p>
    <w:p w14:paraId="730D9F87" w14:textId="77777777" w:rsidR="006A4983" w:rsidRPr="0050083A" w:rsidRDefault="006A4983" w:rsidP="006A4983"/>
    <w:p w14:paraId="6CAE04B0" w14:textId="77777777" w:rsidR="006A4983" w:rsidRDefault="006A4983" w:rsidP="006A4983">
      <w:r w:rsidRPr="0050083A">
        <w:t>There is no need for evidence to be printed single sided or in colour.</w:t>
      </w:r>
    </w:p>
    <w:p w14:paraId="6AF6BD82" w14:textId="77777777" w:rsidR="006A4983" w:rsidRDefault="006A4983" w:rsidP="006A4983">
      <w:pPr>
        <w:spacing w:line="240" w:lineRule="auto"/>
      </w:pPr>
      <w:r>
        <w:br w:type="page"/>
      </w:r>
    </w:p>
    <w:p w14:paraId="16D121E2" w14:textId="77777777" w:rsidR="006A4983" w:rsidRPr="0050083A" w:rsidRDefault="006A4983" w:rsidP="006A4983">
      <w:pPr>
        <w:pStyle w:val="Heading2"/>
      </w:pPr>
      <w:r w:rsidRPr="0050083A">
        <w:t>Alteration or adaptation</w:t>
      </w:r>
    </w:p>
    <w:p w14:paraId="700DA61A" w14:textId="77777777" w:rsidR="006A4983" w:rsidRPr="0050083A" w:rsidRDefault="006A4983" w:rsidP="00C22433">
      <w:r w:rsidRPr="0050083A">
        <w:t xml:space="preserve">The tasks are in PDF and Word formats. Each task is available as a separate file from the secure site. Word files allow candidates to word process their responses to parts of the task. </w:t>
      </w:r>
    </w:p>
    <w:p w14:paraId="56AA2CD4" w14:textId="77777777" w:rsidR="006A4983" w:rsidRPr="0050083A" w:rsidRDefault="006A4983" w:rsidP="00C22433"/>
    <w:p w14:paraId="5986A4BE" w14:textId="77777777" w:rsidR="006A4983" w:rsidRPr="0050083A" w:rsidRDefault="006A4983" w:rsidP="00C22433">
      <w:r w:rsidRPr="0050083A">
        <w:t xml:space="preserve">You must not adapt the assignment in any way that changes the instructions to the candidate and/or the nature and content of the tasks. However, you can make changes to font size, type and colour and to the size of diagrams for candidates with different assessment needs, for example, visual impairment. </w:t>
      </w:r>
    </w:p>
    <w:p w14:paraId="1D6B0429" w14:textId="77777777" w:rsidR="006A4983" w:rsidRPr="0050083A" w:rsidRDefault="006A4983" w:rsidP="00C22433"/>
    <w:p w14:paraId="2D8B6B64" w14:textId="77777777" w:rsidR="006A4983" w:rsidRPr="0050083A" w:rsidRDefault="006A4983" w:rsidP="00C22433">
      <w:r w:rsidRPr="0050083A">
        <w:t xml:space="preserve">If you are concerned that any particular adaptation changes the nature and/or the content of the task, please contact our Assessment Arrangements </w:t>
      </w:r>
      <w:r>
        <w:t>T</w:t>
      </w:r>
      <w:r w:rsidRPr="0050083A">
        <w:t xml:space="preserve">eam for advice as soon possible at </w:t>
      </w:r>
      <w:hyperlink r:id="rId14" w:history="1">
        <w:r>
          <w:rPr>
            <w:rStyle w:val="Hyperlink"/>
            <w:lang w:eastAsia="en-GB"/>
          </w:rPr>
          <w:t>aarequests@sqa.org.uk</w:t>
        </w:r>
      </w:hyperlink>
      <w:r w:rsidRPr="0050083A">
        <w:t>.</w:t>
      </w:r>
    </w:p>
    <w:p w14:paraId="58A3B4A4" w14:textId="77777777" w:rsidR="006A4983" w:rsidRDefault="006A4983" w:rsidP="00C22433"/>
    <w:p w14:paraId="1B55E533" w14:textId="061C7AC7" w:rsidR="006A4983" w:rsidRPr="0050083A" w:rsidDel="006A4983" w:rsidRDefault="006A4983" w:rsidP="006A4983">
      <w:pPr>
        <w:pStyle w:val="Heading2"/>
      </w:pPr>
      <w:r w:rsidRPr="0050083A" w:rsidDel="006A4983">
        <w:t>Submission</w:t>
      </w:r>
    </w:p>
    <w:p w14:paraId="4946A567" w14:textId="11A2E56A" w:rsidR="006A4983" w:rsidDel="006A4983" w:rsidRDefault="006A4983" w:rsidP="00C22433">
      <w:pPr>
        <w:rPr>
          <w:rFonts w:eastAsia="Calibri"/>
        </w:rPr>
      </w:pPr>
      <w:r w:rsidRPr="0050083A" w:rsidDel="006A4983">
        <w:rPr>
          <w:rFonts w:eastAsia="Calibri"/>
        </w:rPr>
        <w:t>Each page for submission has the number of the assignment task that it refers to, for example 1a, and contains space for candidates to complete their name and candidate number. Any other pages submitted, for exam</w:t>
      </w:r>
      <w:r w:rsidDel="006A4983">
        <w:rPr>
          <w:rFonts w:eastAsia="Calibri"/>
        </w:rPr>
        <w:t>ple, prints of program listings or</w:t>
      </w:r>
      <w:r w:rsidRPr="0050083A" w:rsidDel="006A4983">
        <w:rPr>
          <w:rFonts w:eastAsia="Calibri"/>
        </w:rPr>
        <w:t xml:space="preserve"> screenshots, must have this information added to them. </w:t>
      </w:r>
    </w:p>
    <w:p w14:paraId="7FF1220B" w14:textId="422BE33D" w:rsidR="0001071A" w:rsidRPr="009A0176" w:rsidRDefault="0001071A" w:rsidP="0001071A">
      <w:pPr>
        <w:spacing w:line="240" w:lineRule="auto"/>
      </w:pPr>
      <w:r>
        <w:rPr>
          <w:rFonts w:eastAsia="Calibri"/>
        </w:rPr>
        <w:br w:type="page"/>
      </w:r>
    </w:p>
    <w:p w14:paraId="60B3F28F" w14:textId="6D9AC8AF" w:rsidR="0001071A" w:rsidRPr="0050083A" w:rsidRDefault="0001071A" w:rsidP="004D1B61">
      <w:pPr>
        <w:pStyle w:val="Heading2"/>
      </w:pPr>
      <w:r w:rsidRPr="0050083A">
        <w:t xml:space="preserve">Specific instructions </w:t>
      </w:r>
      <w:r>
        <w:t>for teachers and lecturers</w:t>
      </w:r>
      <w:r w:rsidRPr="00767B7C">
        <w:t xml:space="preserve">: </w:t>
      </w:r>
      <w:r w:rsidR="00F921D9" w:rsidRPr="00F921D9">
        <w:t>specimen assignment</w:t>
      </w:r>
    </w:p>
    <w:p w14:paraId="2E82CB01" w14:textId="77777777" w:rsidR="000F71C9" w:rsidRDefault="000F71C9" w:rsidP="004D1B61">
      <w:r>
        <w:t xml:space="preserve">All candidates must complete task 1 (software design and development) and </w:t>
      </w:r>
      <w:r w:rsidRPr="003E5637">
        <w:rPr>
          <w:b/>
          <w:bCs/>
        </w:rPr>
        <w:t>either</w:t>
      </w:r>
      <w:r>
        <w:t xml:space="preserve"> task 2 (database design and development) </w:t>
      </w:r>
      <w:r w:rsidRPr="0053086E">
        <w:rPr>
          <w:b/>
          <w:bCs/>
        </w:rPr>
        <w:t>or</w:t>
      </w:r>
      <w:r>
        <w:t xml:space="preserve"> task 3 (web design and development).</w:t>
      </w:r>
    </w:p>
    <w:p w14:paraId="6AB2A3ED" w14:textId="77777777" w:rsidR="000F71C9" w:rsidRDefault="000F71C9" w:rsidP="004D1B61"/>
    <w:p w14:paraId="6247AEA3" w14:textId="77777777" w:rsidR="000F71C9" w:rsidRDefault="000F71C9" w:rsidP="004D1B61">
      <w:r>
        <w:t>It is at your discretion how you approach this optionality in assessment. The task your candidates complete might be pre-determined by your progress through the course, or you may be able to let candidates choose which task to complete.</w:t>
      </w:r>
    </w:p>
    <w:p w14:paraId="7303807F" w14:textId="77777777" w:rsidR="000F71C9" w:rsidRDefault="000F71C9" w:rsidP="004D1B61"/>
    <w:p w14:paraId="68658DCF" w14:textId="77777777" w:rsidR="000F71C9" w:rsidRPr="0050083A" w:rsidRDefault="000F71C9" w:rsidP="004D1B61">
      <w:r w:rsidRPr="0050083A">
        <w:t xml:space="preserve">You must follow these specific instructions and ensure that candidates are aware of what you will give them at each stage in the assessment. </w:t>
      </w:r>
    </w:p>
    <w:p w14:paraId="1AFE19D7" w14:textId="77777777" w:rsidR="000F71C9" w:rsidRPr="0050083A" w:rsidRDefault="000F71C9" w:rsidP="004D1B61"/>
    <w:p w14:paraId="21320634" w14:textId="77777777" w:rsidR="000F71C9" w:rsidRPr="0050083A" w:rsidRDefault="000F71C9" w:rsidP="004D1B61">
      <w:r w:rsidRPr="0050083A">
        <w:t>Print each task on single-sided paper, where applicable:</w:t>
      </w:r>
    </w:p>
    <w:p w14:paraId="1724BC1B" w14:textId="77777777" w:rsidR="000F71C9" w:rsidRPr="0050083A" w:rsidRDefault="000F71C9" w:rsidP="004D1B61"/>
    <w:p w14:paraId="775108A9" w14:textId="77777777" w:rsidR="000F71C9" w:rsidRPr="000F3049" w:rsidRDefault="000F71C9" w:rsidP="000F71C9">
      <w:pPr>
        <w:pStyle w:val="Bullet0"/>
      </w:pPr>
      <w:r w:rsidRPr="0050083A">
        <w:t>t</w:t>
      </w:r>
      <w:r w:rsidRPr="000F3049">
        <w:t>his allows candidates to refer to information on other pages</w:t>
      </w:r>
    </w:p>
    <w:p w14:paraId="7AC625B7" w14:textId="77777777" w:rsidR="000F71C9" w:rsidRPr="000F3049" w:rsidRDefault="000F71C9" w:rsidP="000F71C9">
      <w:pPr>
        <w:pStyle w:val="Bullet0"/>
      </w:pPr>
      <w:r w:rsidRPr="000F3049">
        <w:t>this helps you manage tasks that are split into more than one part</w:t>
      </w:r>
    </w:p>
    <w:p w14:paraId="13C09286" w14:textId="77777777" w:rsidR="0001071A" w:rsidRPr="0050083A" w:rsidRDefault="0001071A" w:rsidP="0001071A"/>
    <w:p w14:paraId="08B1D3AF" w14:textId="77777777" w:rsidR="00F03865" w:rsidRPr="00F03865" w:rsidRDefault="0001071A" w:rsidP="0001071A">
      <w:pPr>
        <w:rPr>
          <w:rFonts w:eastAsiaTheme="minorEastAsia"/>
        </w:rPr>
      </w:pPr>
      <w:r w:rsidRPr="00F03865">
        <w:rPr>
          <w:b/>
        </w:rPr>
        <w:t>Task 1 — part A</w:t>
      </w:r>
      <w:r w:rsidRPr="00F03865">
        <w:rPr>
          <w:rFonts w:eastAsiaTheme="minorEastAsia"/>
        </w:rPr>
        <w:t xml:space="preserve"> </w:t>
      </w:r>
      <w:r w:rsidR="00F03865" w:rsidRPr="00F03865">
        <w:rPr>
          <w:rFonts w:eastAsiaTheme="minorEastAsia"/>
        </w:rPr>
        <w:t xml:space="preserve">requires candidates to analyse and design a solution to a software problem. They must submit their evidence to you before you issue part B. </w:t>
      </w:r>
    </w:p>
    <w:p w14:paraId="46AFE073" w14:textId="77777777" w:rsidR="00F03865" w:rsidRPr="00F03865" w:rsidRDefault="00F03865" w:rsidP="0001071A">
      <w:pPr>
        <w:rPr>
          <w:rFonts w:eastAsiaTheme="minorEastAsia"/>
        </w:rPr>
      </w:pPr>
    </w:p>
    <w:p w14:paraId="5BD1F471" w14:textId="77777777" w:rsidR="00F03865" w:rsidRDefault="00F03865" w:rsidP="0001071A">
      <w:pPr>
        <w:rPr>
          <w:rFonts w:eastAsiaTheme="minorEastAsia"/>
        </w:rPr>
      </w:pPr>
      <w:r w:rsidRPr="00F03865">
        <w:rPr>
          <w:rFonts w:eastAsiaTheme="minorEastAsia"/>
          <w:b/>
          <w:bCs/>
        </w:rPr>
        <w:t>Task 1 — part B</w:t>
      </w:r>
      <w:r w:rsidRPr="00F03865">
        <w:rPr>
          <w:rFonts w:eastAsiaTheme="minorEastAsia"/>
        </w:rPr>
        <w:t xml:space="preserve"> is a separate section. This ensures that candidates do not access part A and change their responses. Candidates must still have access to the problem description page during part B. </w:t>
      </w:r>
    </w:p>
    <w:p w14:paraId="0642B1C7" w14:textId="77777777" w:rsidR="00F03865" w:rsidRDefault="00F03865" w:rsidP="0001071A">
      <w:pPr>
        <w:rPr>
          <w:rFonts w:eastAsiaTheme="minorEastAsia"/>
        </w:rPr>
      </w:pPr>
    </w:p>
    <w:p w14:paraId="01B4C69A" w14:textId="77777777" w:rsidR="00F03865" w:rsidRDefault="00F03865" w:rsidP="0001071A">
      <w:pPr>
        <w:rPr>
          <w:rFonts w:eastAsiaTheme="minorEastAsia"/>
        </w:rPr>
      </w:pPr>
      <w:r w:rsidRPr="00F03865">
        <w:rPr>
          <w:rFonts w:eastAsiaTheme="minorEastAsia"/>
        </w:rPr>
        <w:t xml:space="preserve">Give the following data file to candidates: </w:t>
      </w:r>
    </w:p>
    <w:p w14:paraId="4FF19546" w14:textId="77777777" w:rsidR="007C328A" w:rsidRDefault="007C328A" w:rsidP="00B207E2">
      <w:pPr>
        <w:rPr>
          <w:rFonts w:eastAsiaTheme="minorEastAsia"/>
        </w:rPr>
      </w:pPr>
    </w:p>
    <w:p w14:paraId="18205BE5" w14:textId="51378BB6" w:rsidR="00F03865" w:rsidRPr="00F03865" w:rsidRDefault="00F03865" w:rsidP="00F03865">
      <w:pPr>
        <w:pStyle w:val="Bullet0"/>
      </w:pPr>
      <w:r>
        <w:t>athletes</w:t>
      </w:r>
      <w:r w:rsidRPr="00F03865">
        <w:t>.csv</w:t>
      </w:r>
    </w:p>
    <w:p w14:paraId="01F87D5E" w14:textId="77777777" w:rsidR="0001071A" w:rsidRDefault="0001071A" w:rsidP="0001071A">
      <w:pPr>
        <w:rPr>
          <w:highlight w:val="yellow"/>
        </w:rPr>
      </w:pPr>
    </w:p>
    <w:p w14:paraId="4FDAB6C4" w14:textId="33F117C7" w:rsidR="00AB35A5" w:rsidRPr="009D441B" w:rsidRDefault="00AB35A5" w:rsidP="00AB35A5">
      <w:r w:rsidRPr="009D441B">
        <w:t>A CSV fil</w:t>
      </w:r>
      <w:r w:rsidR="00B37BFD" w:rsidRPr="009D441B">
        <w:t>e</w:t>
      </w:r>
      <w:r w:rsidR="00B6755B" w:rsidRPr="009D441B">
        <w:t xml:space="preserve"> </w:t>
      </w:r>
      <w:r w:rsidRPr="009D441B">
        <w:t>is</w:t>
      </w:r>
      <w:r w:rsidR="00B37BFD" w:rsidRPr="009D441B">
        <w:t xml:space="preserve"> </w:t>
      </w:r>
      <w:r w:rsidRPr="009D441B">
        <w:t>provided for candidates to use in this part of the task. You must not convert the CSV file into a different format. Candidates are assessed on their ability to implement a solution to the given task</w:t>
      </w:r>
      <w:r w:rsidR="00B21678">
        <w:t>,</w:t>
      </w:r>
      <w:r w:rsidRPr="009D441B">
        <w:t xml:space="preserve"> using the specific file type provided.</w:t>
      </w:r>
    </w:p>
    <w:p w14:paraId="70ECEB96" w14:textId="77777777" w:rsidR="0001071A" w:rsidRPr="00FC145A" w:rsidRDefault="0001071A" w:rsidP="0001071A">
      <w:pPr>
        <w:rPr>
          <w:highlight w:val="yellow"/>
        </w:rPr>
      </w:pPr>
    </w:p>
    <w:p w14:paraId="2D23C9CB" w14:textId="305F3E88" w:rsidR="0001071A" w:rsidRPr="00F03865" w:rsidRDefault="0001071A" w:rsidP="0001071A">
      <w:r w:rsidRPr="00F03865">
        <w:rPr>
          <w:b/>
        </w:rPr>
        <w:t>Task 2 — part A</w:t>
      </w:r>
      <w:r w:rsidRPr="00F03865">
        <w:rPr>
          <w:rFonts w:eastAsiaTheme="minorEastAsia"/>
        </w:rPr>
        <w:t xml:space="preserve"> </w:t>
      </w:r>
      <w:r w:rsidR="00F03865" w:rsidRPr="00F03865">
        <w:t>requires candidates to analyse a</w:t>
      </w:r>
      <w:r w:rsidR="00F03865">
        <w:t>nd design</w:t>
      </w:r>
      <w:r w:rsidR="00F03865" w:rsidRPr="00F03865">
        <w:t xml:space="preserve"> </w:t>
      </w:r>
      <w:r w:rsidR="00B50C37">
        <w:t xml:space="preserve">a </w:t>
      </w:r>
      <w:r w:rsidR="00F03865" w:rsidRPr="00F03865">
        <w:t>database problem. They must submit their evidence to you before you issue part B.</w:t>
      </w:r>
    </w:p>
    <w:p w14:paraId="5101403F" w14:textId="77777777" w:rsidR="0001071A" w:rsidRPr="00FC145A" w:rsidRDefault="0001071A" w:rsidP="0001071A">
      <w:pPr>
        <w:rPr>
          <w:highlight w:val="yellow"/>
        </w:rPr>
      </w:pPr>
    </w:p>
    <w:p w14:paraId="373731C3" w14:textId="77777777" w:rsidR="00B6755B" w:rsidRDefault="0001071A" w:rsidP="004D52DC">
      <w:pPr>
        <w:tabs>
          <w:tab w:val="left" w:pos="142"/>
        </w:tabs>
      </w:pPr>
      <w:r w:rsidRPr="00F03865">
        <w:rPr>
          <w:b/>
        </w:rPr>
        <w:t>Task 2 — part B</w:t>
      </w:r>
      <w:r w:rsidRPr="00F03865">
        <w:t xml:space="preserve"> </w:t>
      </w:r>
      <w:r w:rsidR="00F03865" w:rsidRPr="00F03865">
        <w:t xml:space="preserve">is a separate section. This ensures that candidates do not access part A and change their responses. </w:t>
      </w:r>
    </w:p>
    <w:p w14:paraId="486D4686" w14:textId="77777777" w:rsidR="00B6755B" w:rsidRDefault="00B6755B" w:rsidP="004D52DC">
      <w:pPr>
        <w:tabs>
          <w:tab w:val="left" w:pos="142"/>
        </w:tabs>
      </w:pPr>
    </w:p>
    <w:p w14:paraId="348E630B" w14:textId="014544B5" w:rsidR="00C248C7" w:rsidRDefault="00F03865" w:rsidP="00C248C7">
      <w:r w:rsidRPr="00F03865">
        <w:t xml:space="preserve">A Microsoft Access </w:t>
      </w:r>
      <w:r w:rsidRPr="009B7A2B">
        <w:t>file (MyTreat</w:t>
      </w:r>
      <w:r w:rsidR="00A07DB6" w:rsidRPr="009B7A2B">
        <w:t>.accdb</w:t>
      </w:r>
      <w:r w:rsidRPr="009B7A2B">
        <w:t xml:space="preserve">) is </w:t>
      </w:r>
      <w:r w:rsidRPr="00F03865">
        <w:t xml:space="preserve">provided for candidates to use in part B. </w:t>
      </w:r>
      <w:r w:rsidR="00C248C7" w:rsidRPr="00C76E6D">
        <w:t xml:space="preserve">If your centre uses a different database management system, you can create the relational database using the CSV files </w:t>
      </w:r>
      <w:r w:rsidR="00C248C7">
        <w:t xml:space="preserve">or the text files </w:t>
      </w:r>
      <w:r w:rsidR="00C248C7" w:rsidRPr="00C76E6D">
        <w:t>provided</w:t>
      </w:r>
      <w:r w:rsidR="00C248C7">
        <w:t>.</w:t>
      </w:r>
    </w:p>
    <w:p w14:paraId="382724F3" w14:textId="099BAB5A" w:rsidR="00F03865" w:rsidRDefault="00F03865" w:rsidP="00F03865">
      <w:pPr>
        <w:rPr>
          <w:b/>
        </w:rPr>
      </w:pPr>
    </w:p>
    <w:p w14:paraId="40129898" w14:textId="6D64FDE6" w:rsidR="00927D80" w:rsidRDefault="00A74C9B" w:rsidP="00042482">
      <w:r w:rsidRPr="00A74C9B">
        <w:t>The CSV files contain the data for each table. The text files contain SQL create and insert statements for each table. In both cases, you will have to add primary keys and foreign keys as specified below.</w:t>
      </w:r>
    </w:p>
    <w:p w14:paraId="566D4EEC" w14:textId="77777777" w:rsidR="00927D80" w:rsidRDefault="00927D80">
      <w:pPr>
        <w:spacing w:line="240" w:lineRule="auto"/>
      </w:pPr>
      <w:r>
        <w:br w:type="page"/>
      </w:r>
    </w:p>
    <w:p w14:paraId="2065CC04" w14:textId="2B157678" w:rsidR="007415A4" w:rsidRPr="007415A4" w:rsidRDefault="007415A4" w:rsidP="00D65AC1">
      <w:pPr>
        <w:pStyle w:val="Heading3"/>
      </w:pPr>
      <w:r w:rsidRPr="007415A4">
        <w:t>Specific instructions for database setup</w:t>
      </w:r>
    </w:p>
    <w:p w14:paraId="34E757D9" w14:textId="6A9F985D" w:rsidR="007415A4" w:rsidRDefault="007415A4" w:rsidP="00042482">
      <w:r w:rsidRPr="007415A4">
        <w:t>The ‘</w:t>
      </w:r>
      <w:r>
        <w:t>MyTreat</w:t>
      </w:r>
      <w:r w:rsidRPr="007415A4">
        <w:t>’ database includes table names, field names, primary keys and foreign</w:t>
      </w:r>
      <w:r w:rsidR="00B207E2">
        <w:t xml:space="preserve"> </w:t>
      </w:r>
      <w:r w:rsidRPr="007415A4">
        <w:t>keys.</w:t>
      </w:r>
    </w:p>
    <w:p w14:paraId="17797A44" w14:textId="77777777" w:rsidR="003559C8" w:rsidRPr="007415A4" w:rsidRDefault="003559C8" w:rsidP="00042482"/>
    <w:p w14:paraId="23CCF267" w14:textId="2A21F16E" w:rsidR="007415A4" w:rsidRPr="007415A4" w:rsidRDefault="007415A4" w:rsidP="00042482">
      <w:r w:rsidRPr="004E2A2E">
        <w:t>You do not need to add validation to any of the fields in the database tables.</w:t>
      </w:r>
    </w:p>
    <w:p w14:paraId="1B15B2B6" w14:textId="77777777" w:rsidR="007415A4" w:rsidRDefault="007415A4" w:rsidP="00042482">
      <w:pPr>
        <w:rPr>
          <w:b/>
        </w:rPr>
      </w:pPr>
    </w:p>
    <w:tbl>
      <w:tblPr>
        <w:tblStyle w:val="TableGrid"/>
        <w:tblW w:w="5003" w:type="pct"/>
        <w:tblLook w:val="04A0" w:firstRow="1" w:lastRow="0" w:firstColumn="1" w:lastColumn="0" w:noHBand="0" w:noVBand="1"/>
      </w:tblPr>
      <w:tblGrid>
        <w:gridCol w:w="2266"/>
        <w:gridCol w:w="2266"/>
        <w:gridCol w:w="2267"/>
        <w:gridCol w:w="2267"/>
      </w:tblGrid>
      <w:tr w:rsidR="00BC7632" w14:paraId="095D1F9C" w14:textId="77777777" w:rsidTr="00310B62">
        <w:trPr>
          <w:trHeight w:val="567"/>
        </w:trPr>
        <w:tc>
          <w:tcPr>
            <w:tcW w:w="1250" w:type="pct"/>
            <w:tcBorders>
              <w:top w:val="single" w:sz="4" w:space="0" w:color="000000"/>
              <w:left w:val="single" w:sz="4" w:space="0" w:color="000000"/>
              <w:bottom w:val="single" w:sz="4" w:space="0" w:color="auto"/>
              <w:right w:val="nil"/>
            </w:tcBorders>
            <w:shd w:val="clear" w:color="auto" w:fill="BFBFBF" w:themeFill="background1" w:themeFillShade="BF"/>
            <w:vAlign w:val="center"/>
            <w:hideMark/>
          </w:tcPr>
          <w:p w14:paraId="647427D5" w14:textId="77777777" w:rsidR="00BC7632" w:rsidRDefault="00BC7632" w:rsidP="00292EDF">
            <w:pPr>
              <w:rPr>
                <w:b/>
                <w:lang w:val="en-US"/>
              </w:rPr>
            </w:pPr>
            <w:r>
              <w:rPr>
                <w:b/>
                <w:lang w:val="en-US"/>
              </w:rPr>
              <w:t>MyTreat database</w:t>
            </w:r>
          </w:p>
        </w:tc>
        <w:tc>
          <w:tcPr>
            <w:tcW w:w="1250" w:type="pct"/>
            <w:tcBorders>
              <w:top w:val="single" w:sz="4" w:space="0" w:color="000000"/>
              <w:left w:val="nil"/>
              <w:bottom w:val="single" w:sz="4" w:space="0" w:color="auto"/>
              <w:right w:val="nil"/>
            </w:tcBorders>
            <w:shd w:val="clear" w:color="auto" w:fill="BFBFBF" w:themeFill="background1" w:themeFillShade="BF"/>
            <w:vAlign w:val="center"/>
          </w:tcPr>
          <w:p w14:paraId="5728FE14" w14:textId="77777777" w:rsidR="00BC7632" w:rsidRDefault="00BC7632" w:rsidP="00292EDF">
            <w:pPr>
              <w:rPr>
                <w:b/>
                <w:lang w:val="en-US"/>
              </w:rPr>
            </w:pPr>
          </w:p>
        </w:tc>
        <w:tc>
          <w:tcPr>
            <w:tcW w:w="1250" w:type="pct"/>
            <w:tcBorders>
              <w:top w:val="single" w:sz="4" w:space="0" w:color="000000"/>
              <w:left w:val="nil"/>
              <w:bottom w:val="single" w:sz="4" w:space="0" w:color="auto"/>
              <w:right w:val="nil"/>
            </w:tcBorders>
            <w:shd w:val="clear" w:color="auto" w:fill="BFBFBF" w:themeFill="background1" w:themeFillShade="BF"/>
            <w:vAlign w:val="center"/>
          </w:tcPr>
          <w:p w14:paraId="5AA82E17" w14:textId="77777777" w:rsidR="00BC7632" w:rsidRDefault="00BC7632" w:rsidP="00292EDF">
            <w:pPr>
              <w:rPr>
                <w:b/>
                <w:lang w:val="en-US"/>
              </w:rPr>
            </w:pPr>
          </w:p>
        </w:tc>
        <w:tc>
          <w:tcPr>
            <w:tcW w:w="1250" w:type="pct"/>
            <w:tcBorders>
              <w:top w:val="single" w:sz="4" w:space="0" w:color="000000"/>
              <w:left w:val="nil"/>
              <w:bottom w:val="single" w:sz="4" w:space="0" w:color="auto"/>
            </w:tcBorders>
            <w:shd w:val="clear" w:color="auto" w:fill="BFBFBF" w:themeFill="background1" w:themeFillShade="BF"/>
            <w:vAlign w:val="center"/>
          </w:tcPr>
          <w:p w14:paraId="50849536" w14:textId="369A9C8A" w:rsidR="00BC7632" w:rsidRDefault="00BC7632" w:rsidP="00292EDF">
            <w:pPr>
              <w:rPr>
                <w:b/>
                <w:lang w:val="en-US"/>
              </w:rPr>
            </w:pPr>
          </w:p>
        </w:tc>
      </w:tr>
      <w:tr w:rsidR="007415A4" w14:paraId="0C9EC23C" w14:textId="77777777" w:rsidTr="00BC7632">
        <w:trPr>
          <w:trHeight w:val="283"/>
        </w:trPr>
        <w:tc>
          <w:tcPr>
            <w:tcW w:w="1250"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hideMark/>
          </w:tcPr>
          <w:p w14:paraId="54925D84" w14:textId="5969C3B3" w:rsidR="007415A4" w:rsidRDefault="007415A4" w:rsidP="00292EDF">
            <w:pPr>
              <w:rPr>
                <w:b/>
                <w:lang w:val="en-US"/>
              </w:rPr>
            </w:pPr>
            <w:r>
              <w:rPr>
                <w:b/>
                <w:lang w:val="en-US"/>
              </w:rPr>
              <w:t>Customer</w:t>
            </w:r>
          </w:p>
        </w:tc>
        <w:tc>
          <w:tcPr>
            <w:tcW w:w="1250"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hideMark/>
          </w:tcPr>
          <w:p w14:paraId="0E1A737D" w14:textId="693F50DE" w:rsidR="007415A4" w:rsidRDefault="007415A4" w:rsidP="00292EDF">
            <w:pPr>
              <w:rPr>
                <w:b/>
                <w:lang w:val="en-US"/>
              </w:rPr>
            </w:pPr>
            <w:proofErr w:type="spellStart"/>
            <w:r>
              <w:rPr>
                <w:b/>
                <w:lang w:val="en-US"/>
              </w:rPr>
              <w:t>CustomerOrder</w:t>
            </w:r>
            <w:proofErr w:type="spellEnd"/>
          </w:p>
        </w:tc>
        <w:tc>
          <w:tcPr>
            <w:tcW w:w="1250"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hideMark/>
          </w:tcPr>
          <w:p w14:paraId="27CD306B" w14:textId="662A193C" w:rsidR="007415A4" w:rsidRDefault="003559C8" w:rsidP="00292EDF">
            <w:pPr>
              <w:rPr>
                <w:b/>
                <w:lang w:val="en-US"/>
              </w:rPr>
            </w:pPr>
            <w:r>
              <w:rPr>
                <w:b/>
                <w:lang w:val="en-US"/>
              </w:rPr>
              <w:t>Voucher</w:t>
            </w:r>
          </w:p>
        </w:tc>
        <w:tc>
          <w:tcPr>
            <w:tcW w:w="1250"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hideMark/>
          </w:tcPr>
          <w:p w14:paraId="48054116" w14:textId="540F3326" w:rsidR="007415A4" w:rsidRDefault="003559C8" w:rsidP="00292EDF">
            <w:pPr>
              <w:rPr>
                <w:b/>
                <w:lang w:val="en-US"/>
              </w:rPr>
            </w:pPr>
            <w:r>
              <w:rPr>
                <w:b/>
                <w:lang w:val="en-US"/>
              </w:rPr>
              <w:t>Supplier</w:t>
            </w:r>
          </w:p>
        </w:tc>
      </w:tr>
      <w:tr w:rsidR="003559C8" w14:paraId="01A41DD1" w14:textId="77777777" w:rsidTr="00BC7632">
        <w:trPr>
          <w:trHeight w:val="425"/>
        </w:trPr>
        <w:tc>
          <w:tcPr>
            <w:tcW w:w="1250" w:type="pct"/>
            <w:tcBorders>
              <w:top w:val="single" w:sz="4" w:space="0" w:color="auto"/>
              <w:left w:val="single" w:sz="4" w:space="0" w:color="000000"/>
              <w:bottom w:val="single" w:sz="4" w:space="0" w:color="auto"/>
              <w:right w:val="single" w:sz="4" w:space="0" w:color="auto"/>
            </w:tcBorders>
            <w:hideMark/>
          </w:tcPr>
          <w:p w14:paraId="418E3816" w14:textId="54BF686E" w:rsidR="003559C8" w:rsidRDefault="003559C8" w:rsidP="00292EDF">
            <w:pPr>
              <w:rPr>
                <w:u w:val="single"/>
                <w:lang w:val="en-US"/>
              </w:rPr>
            </w:pPr>
            <w:proofErr w:type="spellStart"/>
            <w:r>
              <w:rPr>
                <w:u w:val="single"/>
                <w:lang w:val="en-US"/>
              </w:rPr>
              <w:t>custID</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080A77FE" w14:textId="327E84F4" w:rsidR="003559C8" w:rsidRDefault="003559C8" w:rsidP="00292EDF">
            <w:pPr>
              <w:rPr>
                <w:u w:val="single"/>
                <w:lang w:val="en-US"/>
              </w:rPr>
            </w:pPr>
            <w:proofErr w:type="spellStart"/>
            <w:r>
              <w:rPr>
                <w:u w:val="single"/>
                <w:lang w:val="en-US"/>
              </w:rPr>
              <w:t>orderID</w:t>
            </w:r>
            <w:proofErr w:type="spellEnd"/>
          </w:p>
        </w:tc>
        <w:tc>
          <w:tcPr>
            <w:tcW w:w="1250" w:type="pct"/>
            <w:tcBorders>
              <w:top w:val="single" w:sz="4" w:space="0" w:color="auto"/>
              <w:left w:val="single" w:sz="4" w:space="0" w:color="auto"/>
              <w:bottom w:val="single" w:sz="4" w:space="0" w:color="auto"/>
              <w:right w:val="single" w:sz="4" w:space="0" w:color="auto"/>
            </w:tcBorders>
          </w:tcPr>
          <w:p w14:paraId="14A9F024" w14:textId="62AE90F2" w:rsidR="003559C8" w:rsidRDefault="003559C8" w:rsidP="00292EDF">
            <w:pPr>
              <w:rPr>
                <w:u w:val="single"/>
                <w:lang w:val="en-US"/>
              </w:rPr>
            </w:pPr>
            <w:proofErr w:type="spellStart"/>
            <w:r>
              <w:rPr>
                <w:u w:val="single"/>
                <w:lang w:val="en-US"/>
              </w:rPr>
              <w:t>voucherID</w:t>
            </w:r>
            <w:proofErr w:type="spellEnd"/>
          </w:p>
        </w:tc>
        <w:tc>
          <w:tcPr>
            <w:tcW w:w="1250" w:type="pct"/>
            <w:tcBorders>
              <w:top w:val="single" w:sz="4" w:space="0" w:color="auto"/>
              <w:left w:val="single" w:sz="4" w:space="0" w:color="auto"/>
              <w:bottom w:val="single" w:sz="4" w:space="0" w:color="auto"/>
              <w:right w:val="single" w:sz="4" w:space="0" w:color="auto"/>
            </w:tcBorders>
          </w:tcPr>
          <w:p w14:paraId="61FEA8F1" w14:textId="275422B2" w:rsidR="003559C8" w:rsidRDefault="003559C8" w:rsidP="00292EDF">
            <w:pPr>
              <w:rPr>
                <w:u w:val="single"/>
                <w:lang w:val="en-US"/>
              </w:rPr>
            </w:pPr>
            <w:proofErr w:type="spellStart"/>
            <w:r>
              <w:rPr>
                <w:u w:val="single"/>
                <w:lang w:val="en-US"/>
              </w:rPr>
              <w:t>supplierCode</w:t>
            </w:r>
            <w:proofErr w:type="spellEnd"/>
          </w:p>
        </w:tc>
      </w:tr>
      <w:tr w:rsidR="003559C8" w14:paraId="60787EEE" w14:textId="77777777" w:rsidTr="00BC7632">
        <w:trPr>
          <w:trHeight w:val="425"/>
        </w:trPr>
        <w:tc>
          <w:tcPr>
            <w:tcW w:w="1250" w:type="pct"/>
            <w:tcBorders>
              <w:top w:val="single" w:sz="4" w:space="0" w:color="auto"/>
              <w:left w:val="single" w:sz="4" w:space="0" w:color="000000"/>
              <w:bottom w:val="single" w:sz="4" w:space="0" w:color="auto"/>
              <w:right w:val="single" w:sz="4" w:space="0" w:color="auto"/>
            </w:tcBorders>
            <w:hideMark/>
          </w:tcPr>
          <w:p w14:paraId="10187C7F" w14:textId="47A7F983" w:rsidR="003559C8" w:rsidRDefault="003559C8" w:rsidP="00292EDF">
            <w:pPr>
              <w:rPr>
                <w:lang w:val="en-US"/>
              </w:rPr>
            </w:pPr>
            <w:proofErr w:type="spellStart"/>
            <w:r>
              <w:rPr>
                <w:lang w:val="en-US"/>
              </w:rPr>
              <w:t>firstName</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166CD601" w14:textId="78898B54" w:rsidR="003559C8" w:rsidRDefault="003559C8" w:rsidP="00292EDF">
            <w:pPr>
              <w:rPr>
                <w:lang w:val="en-US"/>
              </w:rPr>
            </w:pPr>
            <w:proofErr w:type="spellStart"/>
            <w:r>
              <w:rPr>
                <w:lang w:val="en-US"/>
              </w:rPr>
              <w:t>custID</w:t>
            </w:r>
            <w:proofErr w:type="spellEnd"/>
            <w:r>
              <w:rPr>
                <w:lang w:val="en-US"/>
              </w:rPr>
              <w:t>*</w:t>
            </w:r>
          </w:p>
        </w:tc>
        <w:tc>
          <w:tcPr>
            <w:tcW w:w="1250" w:type="pct"/>
            <w:tcBorders>
              <w:top w:val="single" w:sz="4" w:space="0" w:color="auto"/>
              <w:left w:val="single" w:sz="4" w:space="0" w:color="auto"/>
              <w:bottom w:val="single" w:sz="4" w:space="0" w:color="auto"/>
              <w:right w:val="single" w:sz="4" w:space="0" w:color="auto"/>
            </w:tcBorders>
          </w:tcPr>
          <w:p w14:paraId="685A9660" w14:textId="5DFB90D1" w:rsidR="003559C8" w:rsidRDefault="003559C8" w:rsidP="00292EDF">
            <w:pPr>
              <w:rPr>
                <w:lang w:val="en-US"/>
              </w:rPr>
            </w:pPr>
            <w:proofErr w:type="spellStart"/>
            <w:r w:rsidRPr="003559C8">
              <w:rPr>
                <w:lang w:val="en-US"/>
              </w:rPr>
              <w:t>voucherName</w:t>
            </w:r>
            <w:proofErr w:type="spellEnd"/>
          </w:p>
        </w:tc>
        <w:tc>
          <w:tcPr>
            <w:tcW w:w="1250" w:type="pct"/>
            <w:tcBorders>
              <w:top w:val="single" w:sz="4" w:space="0" w:color="auto"/>
              <w:left w:val="single" w:sz="4" w:space="0" w:color="auto"/>
              <w:bottom w:val="single" w:sz="4" w:space="0" w:color="auto"/>
              <w:right w:val="single" w:sz="4" w:space="0" w:color="auto"/>
            </w:tcBorders>
          </w:tcPr>
          <w:p w14:paraId="3D1B6EDA" w14:textId="61C3DA82" w:rsidR="003559C8" w:rsidRPr="003559C8" w:rsidRDefault="003559C8" w:rsidP="00292EDF">
            <w:pPr>
              <w:rPr>
                <w:lang w:val="en-US"/>
              </w:rPr>
            </w:pPr>
            <w:proofErr w:type="spellStart"/>
            <w:r>
              <w:rPr>
                <w:lang w:val="en-US"/>
              </w:rPr>
              <w:t>supplierName</w:t>
            </w:r>
            <w:proofErr w:type="spellEnd"/>
          </w:p>
        </w:tc>
      </w:tr>
      <w:tr w:rsidR="003559C8" w14:paraId="1372644F" w14:textId="77777777" w:rsidTr="00BC7632">
        <w:trPr>
          <w:trHeight w:val="425"/>
        </w:trPr>
        <w:tc>
          <w:tcPr>
            <w:tcW w:w="1250" w:type="pct"/>
            <w:tcBorders>
              <w:top w:val="single" w:sz="4" w:space="0" w:color="auto"/>
              <w:left w:val="single" w:sz="4" w:space="0" w:color="000000"/>
              <w:bottom w:val="single" w:sz="4" w:space="0" w:color="auto"/>
              <w:right w:val="single" w:sz="4" w:space="0" w:color="000000"/>
            </w:tcBorders>
            <w:hideMark/>
          </w:tcPr>
          <w:p w14:paraId="09AA5338" w14:textId="77777777" w:rsidR="003559C8" w:rsidRDefault="003559C8" w:rsidP="00292EDF">
            <w:pPr>
              <w:rPr>
                <w:lang w:val="en-US"/>
              </w:rPr>
            </w:pPr>
            <w:r>
              <w:rPr>
                <w:lang w:val="en-US"/>
              </w:rPr>
              <w:t>surname</w:t>
            </w:r>
          </w:p>
        </w:tc>
        <w:tc>
          <w:tcPr>
            <w:tcW w:w="1250" w:type="pct"/>
            <w:tcBorders>
              <w:top w:val="single" w:sz="4" w:space="0" w:color="auto"/>
              <w:left w:val="single" w:sz="4" w:space="0" w:color="000000"/>
              <w:bottom w:val="single" w:sz="4" w:space="0" w:color="auto"/>
              <w:right w:val="single" w:sz="4" w:space="0" w:color="000000"/>
            </w:tcBorders>
            <w:hideMark/>
          </w:tcPr>
          <w:p w14:paraId="66474E41" w14:textId="719E600A" w:rsidR="003559C8" w:rsidRDefault="003559C8" w:rsidP="00292EDF">
            <w:pPr>
              <w:rPr>
                <w:lang w:val="en-US"/>
              </w:rPr>
            </w:pPr>
            <w:proofErr w:type="spellStart"/>
            <w:r>
              <w:rPr>
                <w:lang w:val="en-US"/>
              </w:rPr>
              <w:t>voucherID</w:t>
            </w:r>
            <w:proofErr w:type="spellEnd"/>
            <w:r w:rsidR="00B50C37">
              <w:rPr>
                <w:lang w:val="en-US"/>
              </w:rPr>
              <w:t>*</w:t>
            </w:r>
          </w:p>
        </w:tc>
        <w:tc>
          <w:tcPr>
            <w:tcW w:w="1250" w:type="pct"/>
            <w:tcBorders>
              <w:top w:val="single" w:sz="4" w:space="0" w:color="auto"/>
              <w:left w:val="single" w:sz="4" w:space="0" w:color="000000"/>
              <w:bottom w:val="single" w:sz="4" w:space="0" w:color="auto"/>
              <w:right w:val="single" w:sz="4" w:space="0" w:color="auto"/>
            </w:tcBorders>
          </w:tcPr>
          <w:p w14:paraId="5891F552" w14:textId="16EF9A43" w:rsidR="003559C8" w:rsidRDefault="003559C8" w:rsidP="00292EDF">
            <w:pPr>
              <w:rPr>
                <w:lang w:val="en-US"/>
              </w:rPr>
            </w:pPr>
            <w:r w:rsidRPr="003559C8">
              <w:rPr>
                <w:lang w:val="en-US"/>
              </w:rPr>
              <w:t>category</w:t>
            </w:r>
          </w:p>
        </w:tc>
        <w:tc>
          <w:tcPr>
            <w:tcW w:w="1250" w:type="pct"/>
            <w:tcBorders>
              <w:top w:val="single" w:sz="4" w:space="0" w:color="auto"/>
              <w:left w:val="single" w:sz="4" w:space="0" w:color="auto"/>
              <w:bottom w:val="single" w:sz="4" w:space="0" w:color="auto"/>
              <w:right w:val="single" w:sz="4" w:space="0" w:color="auto"/>
            </w:tcBorders>
          </w:tcPr>
          <w:p w14:paraId="45240F79" w14:textId="31A290E2" w:rsidR="003559C8" w:rsidRPr="003559C8" w:rsidRDefault="003559C8" w:rsidP="00292EDF">
            <w:pPr>
              <w:rPr>
                <w:lang w:val="en-US"/>
              </w:rPr>
            </w:pPr>
            <w:r>
              <w:rPr>
                <w:lang w:val="en-US"/>
              </w:rPr>
              <w:t>email</w:t>
            </w:r>
          </w:p>
        </w:tc>
      </w:tr>
      <w:tr w:rsidR="003559C8" w14:paraId="5CA8848B" w14:textId="77777777" w:rsidTr="00BC7632">
        <w:trPr>
          <w:trHeight w:val="425"/>
        </w:trPr>
        <w:tc>
          <w:tcPr>
            <w:tcW w:w="1250" w:type="pct"/>
            <w:tcBorders>
              <w:top w:val="single" w:sz="4" w:space="0" w:color="auto"/>
              <w:left w:val="single" w:sz="4" w:space="0" w:color="000000"/>
              <w:bottom w:val="single" w:sz="4" w:space="0" w:color="auto"/>
              <w:right w:val="single" w:sz="4" w:space="0" w:color="auto"/>
            </w:tcBorders>
            <w:hideMark/>
          </w:tcPr>
          <w:p w14:paraId="267EEBE4" w14:textId="17525BE3" w:rsidR="003559C8" w:rsidRDefault="003559C8" w:rsidP="00292EDF">
            <w:pPr>
              <w:rPr>
                <w:lang w:val="en-US"/>
              </w:rPr>
            </w:pPr>
            <w:r>
              <w:rPr>
                <w:lang w:val="en-US"/>
              </w:rPr>
              <w:t>email</w:t>
            </w:r>
          </w:p>
        </w:tc>
        <w:tc>
          <w:tcPr>
            <w:tcW w:w="1250" w:type="pct"/>
            <w:tcBorders>
              <w:top w:val="single" w:sz="4" w:space="0" w:color="auto"/>
              <w:left w:val="single" w:sz="4" w:space="0" w:color="auto"/>
              <w:bottom w:val="single" w:sz="4" w:space="0" w:color="auto"/>
              <w:right w:val="single" w:sz="4" w:space="0" w:color="auto"/>
            </w:tcBorders>
            <w:hideMark/>
          </w:tcPr>
          <w:p w14:paraId="6E2C3E5A" w14:textId="44269AC7" w:rsidR="003559C8" w:rsidRDefault="003559C8" w:rsidP="00292EDF">
            <w:pPr>
              <w:rPr>
                <w:lang w:val="en-US"/>
              </w:rPr>
            </w:pPr>
            <w:proofErr w:type="spellStart"/>
            <w:r>
              <w:rPr>
                <w:lang w:val="en-US"/>
              </w:rPr>
              <w:t>quantityPurchased</w:t>
            </w:r>
            <w:proofErr w:type="spellEnd"/>
          </w:p>
        </w:tc>
        <w:tc>
          <w:tcPr>
            <w:tcW w:w="1250" w:type="pct"/>
            <w:tcBorders>
              <w:top w:val="single" w:sz="4" w:space="0" w:color="auto"/>
              <w:left w:val="single" w:sz="4" w:space="0" w:color="auto"/>
              <w:bottom w:val="single" w:sz="4" w:space="0" w:color="auto"/>
              <w:right w:val="single" w:sz="4" w:space="0" w:color="auto"/>
            </w:tcBorders>
          </w:tcPr>
          <w:p w14:paraId="3260E933" w14:textId="00FDCB3E" w:rsidR="003559C8" w:rsidRDefault="003559C8" w:rsidP="00292EDF">
            <w:pPr>
              <w:rPr>
                <w:lang w:val="en-US"/>
              </w:rPr>
            </w:pPr>
            <w:r>
              <w:rPr>
                <w:lang w:val="en-US"/>
              </w:rPr>
              <w:t>price£</w:t>
            </w:r>
          </w:p>
        </w:tc>
        <w:tc>
          <w:tcPr>
            <w:tcW w:w="1250" w:type="pct"/>
            <w:tcBorders>
              <w:top w:val="single" w:sz="4" w:space="0" w:color="auto"/>
              <w:left w:val="single" w:sz="4" w:space="0" w:color="auto"/>
              <w:bottom w:val="single" w:sz="4" w:space="0" w:color="auto"/>
              <w:right w:val="single" w:sz="4" w:space="0" w:color="auto"/>
            </w:tcBorders>
          </w:tcPr>
          <w:p w14:paraId="6A65C0F6" w14:textId="705BD86E" w:rsidR="003559C8" w:rsidRDefault="003559C8" w:rsidP="00292EDF">
            <w:pPr>
              <w:rPr>
                <w:lang w:val="en-US"/>
              </w:rPr>
            </w:pPr>
          </w:p>
        </w:tc>
      </w:tr>
      <w:tr w:rsidR="003559C8" w14:paraId="581857EA" w14:textId="77777777" w:rsidTr="00BC7632">
        <w:trPr>
          <w:trHeight w:val="425"/>
        </w:trPr>
        <w:tc>
          <w:tcPr>
            <w:tcW w:w="1250" w:type="pct"/>
            <w:tcBorders>
              <w:top w:val="single" w:sz="4" w:space="0" w:color="auto"/>
              <w:left w:val="single" w:sz="4" w:space="0" w:color="000000"/>
              <w:bottom w:val="single" w:sz="4" w:space="0" w:color="auto"/>
              <w:right w:val="single" w:sz="4" w:space="0" w:color="auto"/>
            </w:tcBorders>
          </w:tcPr>
          <w:p w14:paraId="47F1A6E8" w14:textId="4D9BC60A" w:rsidR="003559C8" w:rsidRDefault="003559C8" w:rsidP="00292EDF">
            <w:pPr>
              <w:rPr>
                <w:lang w:val="en-US"/>
              </w:rPr>
            </w:pPr>
          </w:p>
        </w:tc>
        <w:tc>
          <w:tcPr>
            <w:tcW w:w="1250" w:type="pct"/>
            <w:tcBorders>
              <w:top w:val="single" w:sz="4" w:space="0" w:color="auto"/>
              <w:left w:val="single" w:sz="4" w:space="0" w:color="auto"/>
              <w:bottom w:val="single" w:sz="4" w:space="0" w:color="auto"/>
              <w:right w:val="single" w:sz="4" w:space="0" w:color="auto"/>
            </w:tcBorders>
            <w:hideMark/>
          </w:tcPr>
          <w:p w14:paraId="1C9CE707" w14:textId="7D42E620" w:rsidR="003559C8" w:rsidRDefault="003559C8" w:rsidP="00292EDF">
            <w:pPr>
              <w:rPr>
                <w:lang w:val="en-US"/>
              </w:rPr>
            </w:pPr>
            <w:proofErr w:type="spellStart"/>
            <w:r>
              <w:rPr>
                <w:lang w:val="en-US"/>
              </w:rPr>
              <w:t>dateOrdered</w:t>
            </w:r>
            <w:proofErr w:type="spellEnd"/>
          </w:p>
        </w:tc>
        <w:tc>
          <w:tcPr>
            <w:tcW w:w="1250" w:type="pct"/>
            <w:tcBorders>
              <w:top w:val="single" w:sz="4" w:space="0" w:color="auto"/>
              <w:left w:val="single" w:sz="4" w:space="0" w:color="auto"/>
              <w:bottom w:val="single" w:sz="4" w:space="0" w:color="auto"/>
              <w:right w:val="single" w:sz="4" w:space="0" w:color="auto"/>
            </w:tcBorders>
          </w:tcPr>
          <w:p w14:paraId="4A57BBBA" w14:textId="236AC744" w:rsidR="003559C8" w:rsidRDefault="003559C8" w:rsidP="00292EDF">
            <w:pPr>
              <w:rPr>
                <w:lang w:val="en-US"/>
              </w:rPr>
            </w:pPr>
            <w:proofErr w:type="spellStart"/>
            <w:r>
              <w:rPr>
                <w:lang w:val="en-US"/>
              </w:rPr>
              <w:t>expiryDate</w:t>
            </w:r>
            <w:proofErr w:type="spellEnd"/>
          </w:p>
        </w:tc>
        <w:tc>
          <w:tcPr>
            <w:tcW w:w="1250" w:type="pct"/>
            <w:tcBorders>
              <w:top w:val="single" w:sz="4" w:space="0" w:color="auto"/>
              <w:left w:val="single" w:sz="4" w:space="0" w:color="auto"/>
              <w:bottom w:val="single" w:sz="4" w:space="0" w:color="auto"/>
              <w:right w:val="single" w:sz="4" w:space="0" w:color="auto"/>
            </w:tcBorders>
          </w:tcPr>
          <w:p w14:paraId="2EFDC26B" w14:textId="0E8AD5E5" w:rsidR="003559C8" w:rsidRDefault="003559C8" w:rsidP="00292EDF">
            <w:pPr>
              <w:rPr>
                <w:lang w:val="en-US"/>
              </w:rPr>
            </w:pPr>
          </w:p>
        </w:tc>
      </w:tr>
      <w:tr w:rsidR="003559C8" w14:paraId="7EE5EC21" w14:textId="77777777" w:rsidTr="00BC7632">
        <w:trPr>
          <w:trHeight w:val="425"/>
        </w:trPr>
        <w:tc>
          <w:tcPr>
            <w:tcW w:w="1250" w:type="pct"/>
            <w:tcBorders>
              <w:top w:val="single" w:sz="4" w:space="0" w:color="auto"/>
              <w:left w:val="single" w:sz="4" w:space="0" w:color="000000"/>
              <w:bottom w:val="single" w:sz="4" w:space="0" w:color="auto"/>
              <w:right w:val="single" w:sz="4" w:space="0" w:color="auto"/>
            </w:tcBorders>
          </w:tcPr>
          <w:p w14:paraId="38F18C11" w14:textId="6C095EC6" w:rsidR="003559C8" w:rsidRDefault="003559C8" w:rsidP="00292EDF">
            <w:pPr>
              <w:rPr>
                <w:lang w:val="en-US"/>
              </w:rPr>
            </w:pPr>
          </w:p>
        </w:tc>
        <w:tc>
          <w:tcPr>
            <w:tcW w:w="1250" w:type="pct"/>
            <w:tcBorders>
              <w:top w:val="single" w:sz="4" w:space="0" w:color="auto"/>
              <w:left w:val="single" w:sz="4" w:space="0" w:color="auto"/>
              <w:bottom w:val="single" w:sz="4" w:space="0" w:color="auto"/>
              <w:right w:val="single" w:sz="4" w:space="0" w:color="auto"/>
            </w:tcBorders>
            <w:hideMark/>
          </w:tcPr>
          <w:p w14:paraId="25973CC6" w14:textId="05286E4E" w:rsidR="003559C8" w:rsidRDefault="003559C8" w:rsidP="00292EDF">
            <w:pPr>
              <w:rPr>
                <w:lang w:val="en-US"/>
              </w:rPr>
            </w:pPr>
          </w:p>
        </w:tc>
        <w:tc>
          <w:tcPr>
            <w:tcW w:w="1250" w:type="pct"/>
            <w:tcBorders>
              <w:top w:val="single" w:sz="4" w:space="0" w:color="auto"/>
              <w:left w:val="single" w:sz="4" w:space="0" w:color="auto"/>
              <w:bottom w:val="single" w:sz="4" w:space="0" w:color="auto"/>
              <w:right w:val="single" w:sz="4" w:space="0" w:color="auto"/>
            </w:tcBorders>
          </w:tcPr>
          <w:p w14:paraId="36032E2E" w14:textId="526B48F4" w:rsidR="003559C8" w:rsidRDefault="003559C8" w:rsidP="00292EDF">
            <w:pPr>
              <w:rPr>
                <w:lang w:val="en-US"/>
              </w:rPr>
            </w:pPr>
            <w:proofErr w:type="spellStart"/>
            <w:r>
              <w:rPr>
                <w:lang w:val="en-US"/>
              </w:rPr>
              <w:t>supplierCode</w:t>
            </w:r>
            <w:proofErr w:type="spellEnd"/>
            <w:r>
              <w:rPr>
                <w:lang w:val="en-US"/>
              </w:rPr>
              <w:t>*</w:t>
            </w:r>
          </w:p>
        </w:tc>
        <w:tc>
          <w:tcPr>
            <w:tcW w:w="1250" w:type="pct"/>
            <w:tcBorders>
              <w:top w:val="single" w:sz="4" w:space="0" w:color="auto"/>
              <w:left w:val="single" w:sz="4" w:space="0" w:color="auto"/>
              <w:bottom w:val="single" w:sz="4" w:space="0" w:color="auto"/>
              <w:right w:val="single" w:sz="4" w:space="0" w:color="auto"/>
            </w:tcBorders>
          </w:tcPr>
          <w:p w14:paraId="7022B77B" w14:textId="7F3C7540" w:rsidR="003559C8" w:rsidRDefault="003559C8" w:rsidP="00292EDF">
            <w:pPr>
              <w:rPr>
                <w:lang w:val="en-US"/>
              </w:rPr>
            </w:pPr>
          </w:p>
        </w:tc>
      </w:tr>
      <w:tr w:rsidR="003559C8" w14:paraId="00B3EE54" w14:textId="77777777" w:rsidTr="00BC7632">
        <w:trPr>
          <w:trHeight w:val="425"/>
        </w:trPr>
        <w:tc>
          <w:tcPr>
            <w:tcW w:w="1250" w:type="pct"/>
            <w:tcBorders>
              <w:top w:val="single" w:sz="4" w:space="0" w:color="auto"/>
              <w:left w:val="single" w:sz="4" w:space="0" w:color="000000"/>
              <w:bottom w:val="single" w:sz="4" w:space="0" w:color="auto"/>
              <w:right w:val="single" w:sz="4" w:space="0" w:color="auto"/>
            </w:tcBorders>
          </w:tcPr>
          <w:p w14:paraId="55A0B755" w14:textId="3E85B669" w:rsidR="003559C8" w:rsidRDefault="003559C8" w:rsidP="00292EDF">
            <w:pPr>
              <w:rPr>
                <w:lang w:val="en-US"/>
              </w:rPr>
            </w:pPr>
          </w:p>
        </w:tc>
        <w:tc>
          <w:tcPr>
            <w:tcW w:w="1250" w:type="pct"/>
            <w:tcBorders>
              <w:top w:val="single" w:sz="4" w:space="0" w:color="auto"/>
              <w:left w:val="single" w:sz="4" w:space="0" w:color="auto"/>
              <w:bottom w:val="single" w:sz="4" w:space="0" w:color="auto"/>
              <w:right w:val="single" w:sz="4" w:space="0" w:color="auto"/>
            </w:tcBorders>
          </w:tcPr>
          <w:p w14:paraId="11A60FC6" w14:textId="77777777" w:rsidR="003559C8" w:rsidRDefault="003559C8" w:rsidP="00292EDF">
            <w:pPr>
              <w:rPr>
                <w:lang w:val="en-US"/>
              </w:rPr>
            </w:pPr>
          </w:p>
        </w:tc>
        <w:tc>
          <w:tcPr>
            <w:tcW w:w="1250" w:type="pct"/>
            <w:tcBorders>
              <w:top w:val="single" w:sz="4" w:space="0" w:color="auto"/>
              <w:left w:val="single" w:sz="4" w:space="0" w:color="auto"/>
              <w:bottom w:val="single" w:sz="4" w:space="0" w:color="auto"/>
              <w:right w:val="single" w:sz="4" w:space="0" w:color="auto"/>
            </w:tcBorders>
          </w:tcPr>
          <w:p w14:paraId="2AB7D4E1" w14:textId="78DAA865" w:rsidR="003559C8" w:rsidRDefault="003559C8" w:rsidP="00292EDF">
            <w:pPr>
              <w:rPr>
                <w:lang w:val="en-US"/>
              </w:rPr>
            </w:pPr>
            <w:proofErr w:type="spellStart"/>
            <w:r>
              <w:rPr>
                <w:lang w:val="en-US"/>
              </w:rPr>
              <w:t>quantityAvailable</w:t>
            </w:r>
            <w:proofErr w:type="spellEnd"/>
          </w:p>
        </w:tc>
        <w:tc>
          <w:tcPr>
            <w:tcW w:w="1250" w:type="pct"/>
            <w:tcBorders>
              <w:top w:val="single" w:sz="4" w:space="0" w:color="auto"/>
              <w:left w:val="single" w:sz="4" w:space="0" w:color="auto"/>
              <w:bottom w:val="single" w:sz="4" w:space="0" w:color="auto"/>
              <w:right w:val="single" w:sz="4" w:space="0" w:color="auto"/>
            </w:tcBorders>
          </w:tcPr>
          <w:p w14:paraId="512B2EEC" w14:textId="4D6B07E5" w:rsidR="003559C8" w:rsidRDefault="003559C8" w:rsidP="00292EDF">
            <w:pPr>
              <w:rPr>
                <w:lang w:val="en-US"/>
              </w:rPr>
            </w:pPr>
          </w:p>
        </w:tc>
      </w:tr>
    </w:tbl>
    <w:p w14:paraId="5FC7FD1A" w14:textId="77777777" w:rsidR="007415A4" w:rsidRDefault="007415A4" w:rsidP="00F03865">
      <w:pPr>
        <w:rPr>
          <w:b/>
        </w:rPr>
      </w:pPr>
    </w:p>
    <w:p w14:paraId="41EE085B" w14:textId="11B34C29" w:rsidR="00F03865" w:rsidRDefault="00F03865" w:rsidP="00F03865">
      <w:pPr>
        <w:rPr>
          <w:b/>
        </w:rPr>
      </w:pPr>
      <w:r w:rsidRPr="00F03865">
        <w:rPr>
          <w:b/>
        </w:rPr>
        <w:t xml:space="preserve">Task </w:t>
      </w:r>
      <w:r w:rsidR="00573BE8">
        <w:rPr>
          <w:b/>
        </w:rPr>
        <w:t>2</w:t>
      </w:r>
      <w:r>
        <w:rPr>
          <w:b/>
        </w:rPr>
        <w:t>e</w:t>
      </w:r>
      <w:r w:rsidRPr="00F03865">
        <w:rPr>
          <w:b/>
        </w:rPr>
        <w:t xml:space="preserve"> </w:t>
      </w:r>
      <w:r w:rsidR="00B00145">
        <w:rPr>
          <w:b/>
        </w:rPr>
        <w:t>—</w:t>
      </w:r>
      <w:r w:rsidRPr="00F03865">
        <w:rPr>
          <w:bCs/>
        </w:rPr>
        <w:t xml:space="preserve"> requires candidates to test an SQL statement. You must provide this to candidates as part of the database. The SQL statement is already included in the MS Access file. If you use a different database management system, you should use the supplied text file (</w:t>
      </w:r>
      <w:r w:rsidR="00C843F8" w:rsidRPr="00C843F8">
        <w:rPr>
          <w:bCs/>
        </w:rPr>
        <w:t>Q</w:t>
      </w:r>
      <w:r w:rsidR="00573BE8">
        <w:rPr>
          <w:bCs/>
        </w:rPr>
        <w:t>2</w:t>
      </w:r>
      <w:r w:rsidR="00C843F8" w:rsidRPr="00C843F8">
        <w:rPr>
          <w:bCs/>
        </w:rPr>
        <w:t>e</w:t>
      </w:r>
      <w:r w:rsidR="00156333">
        <w:rPr>
          <w:bCs/>
        </w:rPr>
        <w:t>_</w:t>
      </w:r>
      <w:r w:rsidR="00C843F8" w:rsidRPr="00C843F8">
        <w:rPr>
          <w:bCs/>
        </w:rPr>
        <w:t>Query</w:t>
      </w:r>
      <w:r w:rsidR="00C843F8">
        <w:rPr>
          <w:bCs/>
        </w:rPr>
        <w:t>.txt</w:t>
      </w:r>
      <w:r w:rsidRPr="00F03865">
        <w:rPr>
          <w:bCs/>
        </w:rPr>
        <w:t>) to add it to the database you provide to candidates.</w:t>
      </w:r>
    </w:p>
    <w:p w14:paraId="588FCDE9" w14:textId="3D6D291B" w:rsidR="00F03865" w:rsidRDefault="00F03865" w:rsidP="00F03865">
      <w:pPr>
        <w:rPr>
          <w:b/>
        </w:rPr>
      </w:pPr>
    </w:p>
    <w:p w14:paraId="118F6F75" w14:textId="07A515A2" w:rsidR="00FF5815" w:rsidRDefault="00FF5815" w:rsidP="00FF5815">
      <w:r>
        <w:rPr>
          <w:b/>
        </w:rPr>
        <w:t xml:space="preserve">Task 3 </w:t>
      </w:r>
      <w:r w:rsidR="00BC08E3">
        <w:rPr>
          <w:b/>
        </w:rPr>
        <w:t>—</w:t>
      </w:r>
      <w:r>
        <w:rPr>
          <w:b/>
        </w:rPr>
        <w:t xml:space="preserve"> part A </w:t>
      </w:r>
      <w:r>
        <w:t>requires candidates to design a website. They must submit their evidence to you before you issue part B.</w:t>
      </w:r>
    </w:p>
    <w:p w14:paraId="46B3A276" w14:textId="77777777" w:rsidR="00FF5815" w:rsidRDefault="00FF5815" w:rsidP="00FF5815"/>
    <w:p w14:paraId="76201D8B" w14:textId="633BA644" w:rsidR="00643715" w:rsidRPr="00643715" w:rsidRDefault="00FF5815" w:rsidP="00643715">
      <w:r>
        <w:rPr>
          <w:b/>
        </w:rPr>
        <w:t xml:space="preserve">Task 3 </w:t>
      </w:r>
      <w:r w:rsidR="00BC08E3">
        <w:rPr>
          <w:b/>
        </w:rPr>
        <w:t>—</w:t>
      </w:r>
      <w:r>
        <w:rPr>
          <w:b/>
        </w:rPr>
        <w:t xml:space="preserve"> part B</w:t>
      </w:r>
      <w:r>
        <w:t xml:space="preserve"> is a separate section. This ensures that candidates do not access part A and change their responses.</w:t>
      </w:r>
      <w:r w:rsidR="00643715">
        <w:t xml:space="preserve"> </w:t>
      </w:r>
      <w:r w:rsidR="00643715" w:rsidRPr="00643715">
        <w:t xml:space="preserve">Candidates must still have access to the </w:t>
      </w:r>
      <w:r w:rsidR="00643715">
        <w:t>end-user and functional requirements</w:t>
      </w:r>
      <w:r w:rsidR="00643715" w:rsidRPr="00643715">
        <w:t xml:space="preserve"> page during part B. </w:t>
      </w:r>
    </w:p>
    <w:p w14:paraId="7D27AA84" w14:textId="77777777" w:rsidR="00FF5815" w:rsidRDefault="00FF5815" w:rsidP="00FF5815"/>
    <w:p w14:paraId="60B24394" w14:textId="77777777" w:rsidR="005F752E" w:rsidRDefault="005F752E" w:rsidP="005F752E">
      <w:r w:rsidRPr="00BD64C7">
        <w:rPr>
          <w:color w:val="000000" w:themeColor="text1"/>
        </w:rPr>
        <w:t xml:space="preserve">A folder </w:t>
      </w:r>
      <w:r>
        <w:rPr>
          <w:color w:val="000000" w:themeColor="text1"/>
        </w:rPr>
        <w:t>named</w:t>
      </w:r>
      <w:r w:rsidRPr="00BD64C7">
        <w:rPr>
          <w:color w:val="000000" w:themeColor="text1"/>
        </w:rPr>
        <w:t xml:space="preserve"> ‘</w:t>
      </w:r>
      <w:r>
        <w:rPr>
          <w:color w:val="000000" w:themeColor="text1"/>
        </w:rPr>
        <w:t>Web files</w:t>
      </w:r>
      <w:r w:rsidRPr="00BD64C7">
        <w:rPr>
          <w:color w:val="000000" w:themeColor="text1"/>
        </w:rPr>
        <w:t xml:space="preserve">’ is </w:t>
      </w:r>
      <w:r w:rsidRPr="00FD2451">
        <w:t xml:space="preserve">provided. This contains the CSS, HTML and media files candidates need to complete this task. These files </w:t>
      </w:r>
      <w:r>
        <w:t xml:space="preserve">must not be </w:t>
      </w:r>
      <w:proofErr w:type="gramStart"/>
      <w:r>
        <w:t>renamed</w:t>
      </w:r>
      <w:proofErr w:type="gramEnd"/>
      <w:r>
        <w:t xml:space="preserve"> and they must remain in the folders provided. However, the case of suffixes may be changed if the environment you work in requires them to be lower or upper case.</w:t>
      </w:r>
    </w:p>
    <w:p w14:paraId="108B4632" w14:textId="77777777" w:rsidR="00FF5815" w:rsidRDefault="00FF5815" w:rsidP="00FF5815"/>
    <w:p w14:paraId="4A10B36C" w14:textId="77777777" w:rsidR="00FF5815" w:rsidRDefault="00FF5815" w:rsidP="00FF5815">
      <w:r>
        <w:t xml:space="preserve">Candidates </w:t>
      </w:r>
      <w:r w:rsidRPr="0007378B">
        <w:t>do not</w:t>
      </w:r>
      <w:r>
        <w:t xml:space="preserve"> need to print completed web pages in colour.</w:t>
      </w:r>
    </w:p>
    <w:p w14:paraId="6270743C" w14:textId="77777777" w:rsidR="0001071A" w:rsidRPr="0050083A" w:rsidRDefault="0001071A" w:rsidP="0001071A"/>
    <w:p w14:paraId="0F2818C9" w14:textId="77777777" w:rsidR="0001071A" w:rsidRPr="0050083A" w:rsidRDefault="0001071A" w:rsidP="0001071A">
      <w:r w:rsidRPr="0050083A">
        <w:br w:type="page"/>
      </w:r>
    </w:p>
    <w:p w14:paraId="3CE86439" w14:textId="77777777" w:rsidR="001046CC" w:rsidRDefault="001046CC" w:rsidP="001046CC">
      <w:pPr>
        <w:pStyle w:val="Heading1"/>
      </w:pPr>
      <w:bookmarkStart w:id="10" w:name="_Toc142922436"/>
      <w:bookmarkStart w:id="11" w:name="_Toc491160241"/>
      <w:bookmarkStart w:id="12" w:name="_Toc1122583"/>
      <w:r>
        <w:t>Marking instructions</w:t>
      </w:r>
      <w:bookmarkEnd w:id="10"/>
    </w:p>
    <w:p w14:paraId="3A59BFAA" w14:textId="77777777" w:rsidR="001046CC" w:rsidRDefault="001046CC" w:rsidP="001046CC">
      <w:r>
        <w:t xml:space="preserve">In line with SQA’s normal practice, the following marking instructions for the Higher Computing Science assignment are addressed to the marker. They will also be helpful for those preparing candidates for course assessment. </w:t>
      </w:r>
    </w:p>
    <w:p w14:paraId="201AB83F" w14:textId="77777777" w:rsidR="001046CC" w:rsidRDefault="001046CC" w:rsidP="001046CC"/>
    <w:p w14:paraId="3C1B1A69" w14:textId="77777777" w:rsidR="001046CC" w:rsidRDefault="001046CC" w:rsidP="001046CC">
      <w:r>
        <w:t>Candidates’ evidence is submitted to SQA for external marking.</w:t>
      </w:r>
    </w:p>
    <w:p w14:paraId="76D0F998" w14:textId="77777777" w:rsidR="001046CC" w:rsidRPr="00CA179D" w:rsidRDefault="001046CC" w:rsidP="001046CC"/>
    <w:p w14:paraId="4A04390D" w14:textId="77777777" w:rsidR="001046CC" w:rsidRPr="009C4A08" w:rsidRDefault="001046CC" w:rsidP="001046CC">
      <w:pPr>
        <w:pStyle w:val="Heading2"/>
        <w:rPr>
          <w:b w:val="0"/>
          <w:bCs w:val="0"/>
          <w:szCs w:val="36"/>
        </w:rPr>
      </w:pPr>
      <w:r w:rsidRPr="531CF9C9">
        <w:t>General marking principles</w:t>
      </w:r>
    </w:p>
    <w:p w14:paraId="1F0D72E1" w14:textId="77777777" w:rsidR="001046CC" w:rsidRPr="00735300" w:rsidRDefault="001046CC" w:rsidP="001046CC">
      <w:r w:rsidRPr="00735300">
        <w:t>Always apply these general principles. Use them in conjunction with the specific marking instructions, which identify the key features required in candidates’ responses.</w:t>
      </w:r>
    </w:p>
    <w:p w14:paraId="61FCDC55" w14:textId="77777777" w:rsidR="001046CC" w:rsidRPr="00735300" w:rsidRDefault="001046CC" w:rsidP="001046CC"/>
    <w:p w14:paraId="3C9D845E" w14:textId="77777777" w:rsidR="001046CC" w:rsidRDefault="001046CC" w:rsidP="001046CC">
      <w:pPr>
        <w:tabs>
          <w:tab w:val="left" w:pos="567"/>
        </w:tabs>
        <w:spacing w:after="60"/>
        <w:ind w:left="567" w:hanging="567"/>
        <w:rPr>
          <w:rFonts w:eastAsia="Calibri"/>
        </w:rPr>
      </w:pPr>
      <w:proofErr w:type="spellStart"/>
      <w:proofErr w:type="gramStart"/>
      <w:r w:rsidRPr="00735300">
        <w:rPr>
          <w:rFonts w:eastAsia="Calibri"/>
        </w:rPr>
        <w:t>a</w:t>
      </w:r>
      <w:proofErr w:type="spellEnd"/>
      <w:proofErr w:type="gramEnd"/>
      <w:r w:rsidRPr="00735300">
        <w:rPr>
          <w:rFonts w:eastAsia="Calibri"/>
        </w:rPr>
        <w:tab/>
        <w:t>Always use positive marking. This means candidates accumulate marks for the demonstration of relevant skills, knowledge and understanding; marks are not deducted for errors or omissions.</w:t>
      </w:r>
    </w:p>
    <w:p w14:paraId="01EBDBAD" w14:textId="77777777" w:rsidR="001046CC" w:rsidRDefault="001046CC" w:rsidP="001046CC">
      <w:pPr>
        <w:tabs>
          <w:tab w:val="left" w:pos="567"/>
        </w:tabs>
        <w:spacing w:after="60"/>
        <w:ind w:left="567" w:hanging="567"/>
      </w:pPr>
      <w:r w:rsidRPr="00735300">
        <w:t>b</w:t>
      </w:r>
      <w:r w:rsidRPr="00735300">
        <w:tab/>
        <w:t>If a candidate response does not seem to be covered by either the principles or detailed/specific marking instructions, and you are uncertain how to assess it, you must seek guidance from your team leader.</w:t>
      </w:r>
    </w:p>
    <w:bookmarkEnd w:id="11"/>
    <w:p w14:paraId="505720F0" w14:textId="77777777" w:rsidR="001046CC" w:rsidRDefault="001046CC" w:rsidP="001046CC">
      <w:pPr>
        <w:pStyle w:val="paragraph"/>
        <w:spacing w:before="0" w:beforeAutospacing="0" w:after="60" w:afterAutospacing="0" w:line="280" w:lineRule="exact"/>
        <w:ind w:left="567" w:hanging="567"/>
        <w:textAlignment w:val="baseline"/>
        <w:rPr>
          <w:rStyle w:val="eop"/>
          <w:rFonts w:ascii="Trebuchet MS" w:hAnsi="Trebuchet MS" w:cs="Segoe UI"/>
          <w:sz w:val="22"/>
          <w:szCs w:val="22"/>
        </w:rPr>
      </w:pPr>
      <w:r>
        <w:rPr>
          <w:rStyle w:val="normaltextrun"/>
          <w:rFonts w:ascii="Trebuchet MS" w:hAnsi="Trebuchet MS"/>
          <w:sz w:val="22"/>
          <w:szCs w:val="22"/>
        </w:rPr>
        <w:t>c</w:t>
      </w:r>
      <w:r>
        <w:rPr>
          <w:rStyle w:val="normaltextrun"/>
          <w:rFonts w:ascii="Trebuchet MS" w:hAnsi="Trebuchet MS"/>
          <w:sz w:val="22"/>
          <w:szCs w:val="22"/>
        </w:rPr>
        <w:tab/>
      </w:r>
      <w:r w:rsidRPr="0065603F">
        <w:rPr>
          <w:rStyle w:val="normaltextrun"/>
          <w:rFonts w:ascii="Trebuchet MS" w:hAnsi="Trebuchet MS"/>
          <w:sz w:val="22"/>
          <w:szCs w:val="22"/>
        </w:rPr>
        <w:t>Award marks regardless of spelling, as long as the meaning is unambiguous and does not result in a syntax error in implemented code.</w:t>
      </w:r>
    </w:p>
    <w:p w14:paraId="39976DA8" w14:textId="77777777" w:rsidR="001046CC" w:rsidRDefault="001046CC" w:rsidP="001046CC">
      <w:pPr>
        <w:pStyle w:val="paragraph"/>
        <w:spacing w:before="0" w:beforeAutospacing="0" w:after="60" w:afterAutospacing="0" w:line="280" w:lineRule="exact"/>
        <w:ind w:left="567" w:hanging="567"/>
        <w:textAlignment w:val="baseline"/>
        <w:rPr>
          <w:rStyle w:val="eop"/>
          <w:rFonts w:ascii="Trebuchet MS" w:hAnsi="Trebuchet MS" w:cs="Segoe UI"/>
          <w:sz w:val="22"/>
          <w:szCs w:val="22"/>
        </w:rPr>
      </w:pPr>
      <w:r>
        <w:rPr>
          <w:rStyle w:val="normaltextrun"/>
          <w:rFonts w:ascii="Trebuchet MS" w:hAnsi="Trebuchet MS"/>
          <w:sz w:val="22"/>
          <w:szCs w:val="22"/>
        </w:rPr>
        <w:t>d</w:t>
      </w:r>
      <w:r>
        <w:rPr>
          <w:rStyle w:val="normaltextrun"/>
          <w:rFonts w:ascii="Trebuchet MS" w:hAnsi="Trebuchet MS"/>
          <w:sz w:val="22"/>
          <w:szCs w:val="22"/>
        </w:rPr>
        <w:tab/>
      </w:r>
      <w:r w:rsidRPr="0065603F">
        <w:rPr>
          <w:rStyle w:val="normaltextrun"/>
          <w:rFonts w:ascii="Trebuchet MS" w:hAnsi="Trebuchet MS"/>
          <w:sz w:val="22"/>
          <w:szCs w:val="22"/>
        </w:rPr>
        <w:t xml:space="preserve">For design and implementation tasks, a sample response may be shown in the detailed marking instructions. This will not be the only valid response. You must use the detailed marking instructions and additional guidance to ensure that you consider alternative approaches and nuances of different programming languages. If in doubt you should refer to your </w:t>
      </w:r>
      <w:r>
        <w:rPr>
          <w:rStyle w:val="normaltextrun"/>
          <w:rFonts w:ascii="Trebuchet MS" w:hAnsi="Trebuchet MS"/>
          <w:sz w:val="22"/>
          <w:szCs w:val="22"/>
        </w:rPr>
        <w:t>t</w:t>
      </w:r>
      <w:r w:rsidRPr="0065603F">
        <w:rPr>
          <w:rStyle w:val="normaltextrun"/>
          <w:rFonts w:ascii="Trebuchet MS" w:hAnsi="Trebuchet MS"/>
          <w:sz w:val="22"/>
          <w:szCs w:val="22"/>
        </w:rPr>
        <w:t xml:space="preserve">eam </w:t>
      </w:r>
      <w:r>
        <w:rPr>
          <w:rStyle w:val="normaltextrun"/>
          <w:rFonts w:ascii="Trebuchet MS" w:hAnsi="Trebuchet MS"/>
          <w:sz w:val="22"/>
          <w:szCs w:val="22"/>
        </w:rPr>
        <w:t>l</w:t>
      </w:r>
      <w:r w:rsidRPr="0065603F">
        <w:rPr>
          <w:rStyle w:val="normaltextrun"/>
          <w:rFonts w:ascii="Trebuchet MS" w:hAnsi="Trebuchet MS"/>
          <w:sz w:val="22"/>
          <w:szCs w:val="22"/>
        </w:rPr>
        <w:t>eader.</w:t>
      </w:r>
    </w:p>
    <w:p w14:paraId="0156A80B" w14:textId="77777777" w:rsidR="001046CC" w:rsidRDefault="001046CC" w:rsidP="001046CC">
      <w:pPr>
        <w:pStyle w:val="paragraph"/>
        <w:tabs>
          <w:tab w:val="left" w:pos="567"/>
        </w:tabs>
        <w:spacing w:before="0" w:beforeAutospacing="0" w:after="60" w:afterAutospacing="0" w:line="280" w:lineRule="exact"/>
        <w:ind w:left="567" w:hanging="567"/>
        <w:textAlignment w:val="baseline"/>
        <w:rPr>
          <w:rStyle w:val="normaltextrun"/>
          <w:rFonts w:ascii="Trebuchet MS" w:hAnsi="Trebuchet MS"/>
          <w:sz w:val="22"/>
          <w:szCs w:val="22"/>
        </w:rPr>
      </w:pPr>
      <w:r>
        <w:rPr>
          <w:rStyle w:val="normaltextrun"/>
          <w:rFonts w:ascii="Trebuchet MS" w:hAnsi="Trebuchet MS"/>
          <w:sz w:val="22"/>
          <w:szCs w:val="22"/>
        </w:rPr>
        <w:t>e</w:t>
      </w:r>
      <w:r>
        <w:rPr>
          <w:rStyle w:val="normaltextrun"/>
          <w:rFonts w:ascii="Trebuchet MS" w:hAnsi="Trebuchet MS"/>
          <w:sz w:val="22"/>
          <w:szCs w:val="22"/>
        </w:rPr>
        <w:tab/>
      </w:r>
      <w:r w:rsidRPr="0065603F">
        <w:rPr>
          <w:rStyle w:val="normaltextrun"/>
          <w:rFonts w:ascii="Trebuchet MS" w:hAnsi="Trebuchet MS"/>
          <w:sz w:val="22"/>
          <w:szCs w:val="22"/>
        </w:rPr>
        <w:t xml:space="preserve">If a candidate </w:t>
      </w:r>
      <w:r>
        <w:rPr>
          <w:rStyle w:val="normaltextrun"/>
          <w:rFonts w:ascii="Trebuchet MS" w:hAnsi="Trebuchet MS"/>
          <w:sz w:val="22"/>
          <w:szCs w:val="22"/>
        </w:rPr>
        <w:t xml:space="preserve">puts a </w:t>
      </w:r>
      <w:r w:rsidRPr="0065603F">
        <w:rPr>
          <w:rStyle w:val="normaltextrun"/>
          <w:rFonts w:ascii="Trebuchet MS" w:hAnsi="Trebuchet MS"/>
          <w:sz w:val="22"/>
          <w:szCs w:val="22"/>
        </w:rPr>
        <w:t>score through their entire response to a question and makes a further attempt, you should only mark the further attempt. If no further attempt is made and the original is legible, you should mark the original response.</w:t>
      </w:r>
    </w:p>
    <w:p w14:paraId="74795196" w14:textId="77777777" w:rsidR="001046CC" w:rsidRDefault="001046CC" w:rsidP="001046CC">
      <w:pPr>
        <w:pStyle w:val="paragraph"/>
        <w:tabs>
          <w:tab w:val="left" w:pos="567"/>
        </w:tabs>
        <w:spacing w:before="0" w:beforeAutospacing="0" w:after="60" w:afterAutospacing="0" w:line="280" w:lineRule="exact"/>
        <w:ind w:left="567" w:hanging="567"/>
        <w:textAlignment w:val="baseline"/>
        <w:rPr>
          <w:rStyle w:val="eop"/>
          <w:rFonts w:ascii="Trebuchet MS" w:hAnsi="Trebuchet MS" w:cs="Segoe UI"/>
          <w:sz w:val="22"/>
          <w:szCs w:val="22"/>
        </w:rPr>
      </w:pPr>
      <w:r>
        <w:rPr>
          <w:rStyle w:val="normaltextrun"/>
          <w:rFonts w:ascii="Trebuchet MS" w:hAnsi="Trebuchet MS"/>
          <w:sz w:val="22"/>
          <w:szCs w:val="22"/>
        </w:rPr>
        <w:t>f</w:t>
      </w:r>
      <w:r>
        <w:rPr>
          <w:rStyle w:val="normaltextrun"/>
          <w:rFonts w:ascii="Trebuchet MS" w:hAnsi="Trebuchet MS"/>
          <w:sz w:val="22"/>
          <w:szCs w:val="22"/>
        </w:rPr>
        <w:tab/>
      </w:r>
      <w:r>
        <w:rPr>
          <w:rStyle w:val="normaltextrun"/>
          <w:rFonts w:ascii="Trebuchet MS" w:hAnsi="Trebuchet MS"/>
          <w:color w:val="000000"/>
          <w:sz w:val="22"/>
          <w:szCs w:val="22"/>
          <w:shd w:val="clear" w:color="auto" w:fill="FFFFFF"/>
        </w:rPr>
        <w:t xml:space="preserve">In the marking instructions, if a word is underlined then it is essential; if a word is in </w:t>
      </w:r>
      <w:proofErr w:type="gramStart"/>
      <w:r>
        <w:rPr>
          <w:rStyle w:val="normaltextrun"/>
          <w:rFonts w:ascii="Trebuchet MS" w:hAnsi="Trebuchet MS"/>
          <w:color w:val="000000"/>
          <w:sz w:val="22"/>
          <w:szCs w:val="22"/>
          <w:shd w:val="clear" w:color="auto" w:fill="FFFFFF"/>
        </w:rPr>
        <w:t>brackets(</w:t>
      </w:r>
      <w:proofErr w:type="gramEnd"/>
      <w:r>
        <w:rPr>
          <w:rStyle w:val="normaltextrun"/>
          <w:rFonts w:ascii="Trebuchet MS" w:hAnsi="Trebuchet MS"/>
          <w:color w:val="000000"/>
          <w:sz w:val="22"/>
          <w:szCs w:val="22"/>
          <w:shd w:val="clear" w:color="auto" w:fill="FFFFFF"/>
        </w:rPr>
        <w:t>) then it is not essential. Words separated by / are alternatives.</w:t>
      </w:r>
      <w:r>
        <w:rPr>
          <w:rStyle w:val="eop"/>
          <w:rFonts w:ascii="Trebuchet MS" w:hAnsi="Trebuchet MS"/>
          <w:color w:val="000000"/>
          <w:sz w:val="22"/>
          <w:szCs w:val="22"/>
          <w:shd w:val="clear" w:color="auto" w:fill="FFFFFF"/>
        </w:rPr>
        <w:t> </w:t>
      </w:r>
    </w:p>
    <w:p w14:paraId="6D3BCC0B" w14:textId="77777777" w:rsidR="001046CC" w:rsidRPr="005F245A" w:rsidRDefault="001046CC" w:rsidP="001046CC"/>
    <w:p w14:paraId="2A0FC499" w14:textId="77777777" w:rsidR="001046CC" w:rsidRPr="009C4A08" w:rsidRDefault="001046CC" w:rsidP="001046CC">
      <w:r w:rsidRPr="009C4A08">
        <w:br w:type="page"/>
      </w:r>
    </w:p>
    <w:p w14:paraId="39F5EC23" w14:textId="77777777" w:rsidR="001046CC" w:rsidRDefault="001046CC" w:rsidP="001046CC">
      <w:pPr>
        <w:pStyle w:val="Heading2"/>
        <w:rPr>
          <w:b w:val="0"/>
        </w:rPr>
      </w:pPr>
      <w:r w:rsidRPr="00D35257">
        <w:t>Specific marking instructions</w:t>
      </w:r>
    </w:p>
    <w:p w14:paraId="2A70CA4A" w14:textId="77777777" w:rsidR="001046CC" w:rsidRPr="00456071" w:rsidRDefault="001046CC" w:rsidP="001046CC"/>
    <w:p w14:paraId="440D4EFA" w14:textId="63BA46D4" w:rsidR="001046CC" w:rsidRPr="00B34CC0" w:rsidRDefault="001046CC" w:rsidP="001046CC">
      <w:pPr>
        <w:pStyle w:val="Heading3"/>
        <w:rPr>
          <w:b w:val="0"/>
        </w:rPr>
      </w:pPr>
      <w:r w:rsidRPr="00456071">
        <w:t xml:space="preserve">Task 1 </w:t>
      </w:r>
      <w:r>
        <w:t>—</w:t>
      </w:r>
      <w:r w:rsidRPr="00456071">
        <w:t xml:space="preserve"> </w:t>
      </w:r>
      <w:r w:rsidR="00D014A6">
        <w:t>s</w:t>
      </w:r>
      <w:r w:rsidRPr="00456071">
        <w:t>oftware design and development</w:t>
      </w:r>
    </w:p>
    <w:p w14:paraId="4D9B9B58" w14:textId="77777777" w:rsidR="001046CC" w:rsidRPr="009C4A08" w:rsidRDefault="001046CC" w:rsidP="001046CC"/>
    <w:tbl>
      <w:tblPr>
        <w:tblW w:w="4954" w:type="pct"/>
        <w:tblCellMar>
          <w:top w:w="85" w:type="dxa"/>
          <w:left w:w="85" w:type="dxa"/>
          <w:bottom w:w="85" w:type="dxa"/>
          <w:right w:w="85" w:type="dxa"/>
        </w:tblCellMar>
        <w:tblLook w:val="04A0" w:firstRow="1" w:lastRow="0" w:firstColumn="1" w:lastColumn="0" w:noHBand="0" w:noVBand="1"/>
      </w:tblPr>
      <w:tblGrid>
        <w:gridCol w:w="713"/>
        <w:gridCol w:w="3961"/>
        <w:gridCol w:w="691"/>
        <w:gridCol w:w="3613"/>
      </w:tblGrid>
      <w:tr w:rsidR="001046CC" w:rsidRPr="009C4A08" w14:paraId="0065E498" w14:textId="77777777" w:rsidTr="008870B2">
        <w:trPr>
          <w:cantSplit/>
          <w:trHeight w:val="567"/>
          <w:tblHeader/>
        </w:trPr>
        <w:tc>
          <w:tcPr>
            <w:tcW w:w="39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5A36698" w14:textId="77777777" w:rsidR="001046CC" w:rsidRPr="009C4A08" w:rsidRDefault="001046CC" w:rsidP="006F6310">
            <w:pPr>
              <w:rPr>
                <w:b/>
                <w:lang w:val="en-US"/>
              </w:rPr>
            </w:pPr>
            <w:r w:rsidRPr="009C4A08">
              <w:rPr>
                <w:b/>
              </w:rPr>
              <w:br w:type="page"/>
            </w:r>
            <w:r w:rsidRPr="009C4A08">
              <w:rPr>
                <w:b/>
                <w:lang w:val="en-US"/>
              </w:rPr>
              <w:t>Task</w:t>
            </w:r>
          </w:p>
        </w:tc>
        <w:tc>
          <w:tcPr>
            <w:tcW w:w="220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8A3B713" w14:textId="77777777" w:rsidR="001046CC" w:rsidRPr="009C4A08" w:rsidRDefault="001046CC" w:rsidP="006F6310">
            <w:pPr>
              <w:rPr>
                <w:b/>
                <w:lang w:val="en-US"/>
              </w:rPr>
            </w:pPr>
            <w:r w:rsidRPr="009C4A08">
              <w:rPr>
                <w:b/>
                <w:lang w:val="en-US"/>
              </w:rPr>
              <w:t>Expected response</w:t>
            </w:r>
          </w:p>
        </w:tc>
        <w:tc>
          <w:tcPr>
            <w:tcW w:w="38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B33648" w14:textId="77777777" w:rsidR="001046CC" w:rsidRPr="009C4A08" w:rsidRDefault="001046CC" w:rsidP="006F6310">
            <w:pPr>
              <w:rPr>
                <w:b/>
                <w:lang w:val="en-US"/>
              </w:rPr>
            </w:pPr>
            <w:r>
              <w:rPr>
                <w:b/>
                <w:lang w:val="en-US"/>
              </w:rPr>
              <w:t>Max mark</w:t>
            </w:r>
          </w:p>
        </w:tc>
        <w:tc>
          <w:tcPr>
            <w:tcW w:w="201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3654F4" w14:textId="77777777" w:rsidR="001046CC" w:rsidRPr="009C4A08" w:rsidRDefault="001046CC" w:rsidP="006F6310">
            <w:pPr>
              <w:rPr>
                <w:b/>
                <w:lang w:val="en-US"/>
              </w:rPr>
            </w:pPr>
            <w:r w:rsidRPr="009C4A08">
              <w:rPr>
                <w:b/>
                <w:lang w:val="en-US"/>
              </w:rPr>
              <w:t>Additional guidance</w:t>
            </w:r>
          </w:p>
        </w:tc>
      </w:tr>
      <w:tr w:rsidR="001046CC" w:rsidRPr="009C4A08" w14:paraId="35D99806" w14:textId="77777777" w:rsidTr="008870B2">
        <w:trPr>
          <w:trHeight w:val="567"/>
        </w:trPr>
        <w:tc>
          <w:tcPr>
            <w:tcW w:w="397" w:type="pct"/>
            <w:tcBorders>
              <w:top w:val="single" w:sz="4" w:space="0" w:color="000000"/>
              <w:left w:val="single" w:sz="4" w:space="0" w:color="000000"/>
              <w:bottom w:val="single" w:sz="4" w:space="0" w:color="000000"/>
              <w:right w:val="single" w:sz="4" w:space="0" w:color="000000"/>
            </w:tcBorders>
            <w:hideMark/>
          </w:tcPr>
          <w:p w14:paraId="5FFF476D" w14:textId="77777777" w:rsidR="001046CC" w:rsidRPr="009C4A08" w:rsidRDefault="001046CC" w:rsidP="006F6310">
            <w:pPr>
              <w:rPr>
                <w:lang w:val="en-US"/>
              </w:rPr>
            </w:pPr>
            <w:r w:rsidRPr="009C4A08">
              <w:rPr>
                <w:lang w:val="en-US"/>
              </w:rPr>
              <w:t>1a</w:t>
            </w:r>
          </w:p>
        </w:tc>
        <w:tc>
          <w:tcPr>
            <w:tcW w:w="2206" w:type="pct"/>
            <w:tcBorders>
              <w:top w:val="single" w:sz="4" w:space="0" w:color="000000"/>
              <w:left w:val="single" w:sz="4" w:space="0" w:color="000000"/>
              <w:bottom w:val="single" w:sz="4" w:space="0" w:color="000000"/>
              <w:right w:val="single" w:sz="4" w:space="0" w:color="000000"/>
            </w:tcBorders>
          </w:tcPr>
          <w:p w14:paraId="5F6400E1" w14:textId="77777777" w:rsidR="001046CC" w:rsidRDefault="001046CC" w:rsidP="006F6310">
            <w:pPr>
              <w:contextualSpacing/>
              <w:rPr>
                <w:b/>
                <w:bCs/>
                <w:color w:val="000000" w:themeColor="text1"/>
                <w:lang w:val="en-US"/>
              </w:rPr>
            </w:pPr>
            <w:r>
              <w:rPr>
                <w:color w:val="000000" w:themeColor="text1"/>
                <w:lang w:val="en-US"/>
              </w:rPr>
              <w:t>C</w:t>
            </w:r>
            <w:r w:rsidRPr="00DA4854">
              <w:rPr>
                <w:color w:val="000000" w:themeColor="text1"/>
                <w:lang w:val="en-US"/>
              </w:rPr>
              <w:t>orrect input</w:t>
            </w:r>
            <w:r>
              <w:rPr>
                <w:color w:val="000000" w:themeColor="text1"/>
                <w:lang w:val="en-US"/>
              </w:rPr>
              <w:t xml:space="preserve"> </w:t>
            </w:r>
            <w:r w:rsidRPr="00042E65">
              <w:rPr>
                <w:b/>
                <w:bCs/>
                <w:color w:val="000000" w:themeColor="text1"/>
                <w:lang w:val="en-US"/>
              </w:rPr>
              <w:t>(1 mark)</w:t>
            </w:r>
            <w:r>
              <w:rPr>
                <w:b/>
                <w:bCs/>
                <w:color w:val="000000" w:themeColor="text1"/>
                <w:lang w:val="en-US"/>
              </w:rPr>
              <w:t>:</w:t>
            </w:r>
          </w:p>
          <w:p w14:paraId="1A82AFA0" w14:textId="77777777" w:rsidR="001046CC" w:rsidRPr="000A648A" w:rsidRDefault="001046CC" w:rsidP="006F6310">
            <w:pPr>
              <w:contextualSpacing/>
              <w:rPr>
                <w:b/>
                <w:bCs/>
                <w:color w:val="000000" w:themeColor="text1"/>
                <w:lang w:val="en-US"/>
              </w:rPr>
            </w:pPr>
          </w:p>
          <w:p w14:paraId="22985894" w14:textId="77777777" w:rsidR="001046CC" w:rsidRPr="00B37CDF" w:rsidRDefault="001046CC" w:rsidP="006F6310">
            <w:pPr>
              <w:pStyle w:val="Bullet0"/>
              <w:rPr>
                <w:lang w:val="en-US"/>
              </w:rPr>
            </w:pPr>
            <w:r w:rsidRPr="00C67845">
              <w:rPr>
                <w:lang w:val="en-US"/>
              </w:rPr>
              <w:t>entryI</w:t>
            </w:r>
            <w:r>
              <w:rPr>
                <w:lang w:val="en-US"/>
              </w:rPr>
              <w:t>D</w:t>
            </w:r>
            <w:r w:rsidRPr="00C67845">
              <w:rPr>
                <w:lang w:val="en-US"/>
              </w:rPr>
              <w:t xml:space="preserve">, location, forename, surname, and jumps from CSV </w:t>
            </w:r>
            <w:proofErr w:type="gramStart"/>
            <w:r w:rsidRPr="00C67845">
              <w:rPr>
                <w:lang w:val="en-US"/>
              </w:rPr>
              <w:t>file</w:t>
            </w:r>
            <w:proofErr w:type="gramEnd"/>
          </w:p>
          <w:p w14:paraId="498AFC3C" w14:textId="77777777" w:rsidR="001046CC" w:rsidRPr="009C4A08" w:rsidRDefault="001046CC" w:rsidP="006F6310">
            <w:pPr>
              <w:rPr>
                <w:lang w:val="en-US"/>
              </w:rPr>
            </w:pPr>
          </w:p>
          <w:p w14:paraId="73FB54CC" w14:textId="77777777" w:rsidR="001046CC" w:rsidRDefault="001046CC" w:rsidP="006F6310">
            <w:pPr>
              <w:rPr>
                <w:b/>
                <w:bCs/>
                <w:lang w:val="en-US"/>
              </w:rPr>
            </w:pPr>
            <w:r>
              <w:rPr>
                <w:lang w:val="en-US"/>
              </w:rPr>
              <w:t>All three p</w:t>
            </w:r>
            <w:r w:rsidRPr="00F60EFA">
              <w:rPr>
                <w:lang w:val="en-US"/>
              </w:rPr>
              <w:t>rocesses</w:t>
            </w:r>
            <w:r>
              <w:rPr>
                <w:lang w:val="en-US"/>
              </w:rPr>
              <w:t xml:space="preserve"> </w:t>
            </w:r>
            <w:r w:rsidRPr="00042E65">
              <w:rPr>
                <w:b/>
                <w:bCs/>
                <w:lang w:val="en-US"/>
              </w:rPr>
              <w:t>(1 mark)</w:t>
            </w:r>
            <w:r>
              <w:rPr>
                <w:b/>
                <w:bCs/>
                <w:lang w:val="en-US"/>
              </w:rPr>
              <w:t>:</w:t>
            </w:r>
          </w:p>
          <w:p w14:paraId="0BF10F7F" w14:textId="77777777" w:rsidR="001046CC" w:rsidRPr="00F60EFA" w:rsidRDefault="001046CC" w:rsidP="006F6310">
            <w:pPr>
              <w:rPr>
                <w:lang w:val="en-US"/>
              </w:rPr>
            </w:pPr>
          </w:p>
          <w:p w14:paraId="39EC3881" w14:textId="77777777" w:rsidR="001046CC" w:rsidRPr="009C4A08" w:rsidRDefault="001046CC" w:rsidP="006F6310">
            <w:pPr>
              <w:pStyle w:val="Bullet0"/>
              <w:rPr>
                <w:lang w:val="en-US"/>
              </w:rPr>
            </w:pPr>
            <w:r>
              <w:rPr>
                <w:lang w:val="en-US"/>
              </w:rPr>
              <w:t>g</w:t>
            </w:r>
            <w:r w:rsidRPr="009C4A08">
              <w:rPr>
                <w:lang w:val="en-US"/>
              </w:rPr>
              <w:t xml:space="preserve">enerate bib </w:t>
            </w:r>
            <w:proofErr w:type="gramStart"/>
            <w:r w:rsidRPr="009C4A08">
              <w:rPr>
                <w:lang w:val="en-US"/>
              </w:rPr>
              <w:t>value</w:t>
            </w:r>
            <w:proofErr w:type="gramEnd"/>
          </w:p>
          <w:p w14:paraId="36407DA3" w14:textId="77777777" w:rsidR="001046CC" w:rsidRPr="009C4A08" w:rsidRDefault="001046CC" w:rsidP="006F6310">
            <w:pPr>
              <w:pStyle w:val="Bullet0"/>
              <w:rPr>
                <w:lang w:val="en-US"/>
              </w:rPr>
            </w:pPr>
            <w:r>
              <w:rPr>
                <w:lang w:val="en-US"/>
              </w:rPr>
              <w:t>f</w:t>
            </w:r>
            <w:r w:rsidRPr="009C4A08">
              <w:rPr>
                <w:lang w:val="en-US"/>
              </w:rPr>
              <w:t xml:space="preserve">ind the most </w:t>
            </w:r>
            <w:proofErr w:type="gramStart"/>
            <w:r w:rsidRPr="009C4A08">
              <w:rPr>
                <w:lang w:val="en-US"/>
              </w:rPr>
              <w:t>jumps</w:t>
            </w:r>
            <w:proofErr w:type="gramEnd"/>
          </w:p>
          <w:p w14:paraId="6320A8B6" w14:textId="77777777" w:rsidR="001046CC" w:rsidRDefault="001046CC" w:rsidP="006F6310">
            <w:pPr>
              <w:pStyle w:val="Bullet0"/>
              <w:rPr>
                <w:lang w:val="en-US"/>
              </w:rPr>
            </w:pPr>
            <w:r>
              <w:rPr>
                <w:lang w:val="en-US"/>
              </w:rPr>
              <w:t>f</w:t>
            </w:r>
            <w:r w:rsidRPr="009C4A08">
              <w:rPr>
                <w:lang w:val="en-US"/>
              </w:rPr>
              <w:t>ind the full name of athlete(s) who</w:t>
            </w:r>
            <w:r>
              <w:rPr>
                <w:lang w:val="en-US"/>
              </w:rPr>
              <w:t xml:space="preserve"> completed the highest number of jumping </w:t>
            </w:r>
            <w:proofErr w:type="gramStart"/>
            <w:r>
              <w:rPr>
                <w:lang w:val="en-US"/>
              </w:rPr>
              <w:t>jacks</w:t>
            </w:r>
            <w:proofErr w:type="gramEnd"/>
          </w:p>
          <w:p w14:paraId="76F5276E" w14:textId="77777777" w:rsidR="001046CC" w:rsidRPr="008E49EB" w:rsidRDefault="001046CC" w:rsidP="006F6310">
            <w:pPr>
              <w:pStyle w:val="Bullet0"/>
              <w:numPr>
                <w:ilvl w:val="0"/>
                <w:numId w:val="0"/>
              </w:numPr>
              <w:ind w:left="360" w:hanging="360"/>
              <w:rPr>
                <w:lang w:val="en-US"/>
              </w:rPr>
            </w:pPr>
          </w:p>
        </w:tc>
        <w:tc>
          <w:tcPr>
            <w:tcW w:w="385" w:type="pct"/>
            <w:tcBorders>
              <w:top w:val="single" w:sz="4" w:space="0" w:color="000000"/>
              <w:left w:val="single" w:sz="4" w:space="0" w:color="000000"/>
              <w:bottom w:val="single" w:sz="4" w:space="0" w:color="000000"/>
              <w:right w:val="single" w:sz="4" w:space="0" w:color="000000"/>
            </w:tcBorders>
          </w:tcPr>
          <w:p w14:paraId="35F69495" w14:textId="77777777" w:rsidR="001046CC" w:rsidRPr="00627F14" w:rsidRDefault="001046CC" w:rsidP="006F6310">
            <w:pPr>
              <w:jc w:val="center"/>
              <w:rPr>
                <w:b/>
                <w:bCs/>
                <w:color w:val="000000" w:themeColor="text1"/>
                <w:lang w:val="en-US"/>
              </w:rPr>
            </w:pPr>
            <w:r w:rsidRPr="00627F14">
              <w:rPr>
                <w:b/>
                <w:bCs/>
                <w:color w:val="000000" w:themeColor="text1"/>
                <w:lang w:val="en-US"/>
              </w:rPr>
              <w:t>2</w:t>
            </w:r>
          </w:p>
        </w:tc>
        <w:tc>
          <w:tcPr>
            <w:tcW w:w="2012" w:type="pct"/>
            <w:tcBorders>
              <w:top w:val="single" w:sz="4" w:space="0" w:color="000000"/>
              <w:left w:val="single" w:sz="4" w:space="0" w:color="000000"/>
              <w:bottom w:val="single" w:sz="4" w:space="0" w:color="000000"/>
              <w:right w:val="single" w:sz="4" w:space="0" w:color="000000"/>
            </w:tcBorders>
            <w:hideMark/>
          </w:tcPr>
          <w:p w14:paraId="4FAEE814" w14:textId="77777777" w:rsidR="001046CC" w:rsidRDefault="001046CC" w:rsidP="006F6310">
            <w:pPr>
              <w:rPr>
                <w:lang w:val="en-US"/>
              </w:rPr>
            </w:pPr>
            <w:r w:rsidRPr="006D2916">
              <w:rPr>
                <w:color w:val="000000" w:themeColor="text1"/>
                <w:lang w:val="en-US"/>
              </w:rPr>
              <w:t>Award 0</w:t>
            </w:r>
            <w:r w:rsidRPr="006D2916">
              <w:rPr>
                <w:lang w:val="en-US"/>
              </w:rPr>
              <w:t xml:space="preserve"> marks</w:t>
            </w:r>
            <w:r w:rsidRPr="00AE0DFB">
              <w:rPr>
                <w:lang w:val="en-US"/>
              </w:rPr>
              <w:t xml:space="preserve"> for inputs if each input is not explicitly listed or it is not stated that inputs are read from a CSV file</w:t>
            </w:r>
            <w:r>
              <w:rPr>
                <w:lang w:val="en-US"/>
              </w:rPr>
              <w:t>.</w:t>
            </w:r>
          </w:p>
          <w:p w14:paraId="040A19D7" w14:textId="77777777" w:rsidR="001046CC" w:rsidRDefault="001046CC" w:rsidP="006F6310">
            <w:pPr>
              <w:rPr>
                <w:lang w:val="en-US"/>
              </w:rPr>
            </w:pPr>
          </w:p>
          <w:p w14:paraId="128E0707" w14:textId="77777777" w:rsidR="001046CC" w:rsidRPr="00AE0DFB" w:rsidRDefault="001046CC" w:rsidP="006F6310">
            <w:pPr>
              <w:rPr>
                <w:lang w:val="en-US"/>
              </w:rPr>
            </w:pPr>
            <w:r w:rsidRPr="00AE0DFB">
              <w:rPr>
                <w:lang w:val="en-US"/>
              </w:rPr>
              <w:t xml:space="preserve">All bullet points listed under </w:t>
            </w:r>
            <w:r>
              <w:rPr>
                <w:lang w:val="en-US"/>
              </w:rPr>
              <w:t>processes</w:t>
            </w:r>
            <w:r w:rsidRPr="00AE0DFB">
              <w:rPr>
                <w:lang w:val="en-US"/>
              </w:rPr>
              <w:t xml:space="preserve"> must be included for mark to be awarded</w:t>
            </w:r>
            <w:r>
              <w:rPr>
                <w:lang w:val="en-US"/>
              </w:rPr>
              <w:t>.</w:t>
            </w:r>
          </w:p>
          <w:p w14:paraId="6DB05AAD" w14:textId="77777777" w:rsidR="001046CC" w:rsidRPr="00AE0DFB" w:rsidRDefault="001046CC" w:rsidP="006F6310">
            <w:pPr>
              <w:rPr>
                <w:lang w:val="en-US"/>
              </w:rPr>
            </w:pPr>
          </w:p>
          <w:p w14:paraId="21939576" w14:textId="77777777" w:rsidR="001046CC" w:rsidRPr="008E49EB" w:rsidRDefault="001046CC" w:rsidP="006F6310">
            <w:pPr>
              <w:rPr>
                <w:lang w:val="en-US"/>
              </w:rPr>
            </w:pPr>
            <w:r>
              <w:rPr>
                <w:lang w:val="en-US"/>
              </w:rPr>
              <w:t xml:space="preserve">Ignore any </w:t>
            </w:r>
            <w:r w:rsidRPr="00AE0DFB">
              <w:rPr>
                <w:lang w:val="en-US"/>
              </w:rPr>
              <w:t>additional writing</w:t>
            </w:r>
            <w:r>
              <w:rPr>
                <w:lang w:val="en-US"/>
              </w:rPr>
              <w:t xml:space="preserve"> or</w:t>
            </w:r>
            <w:r w:rsidRPr="00AE0DFB">
              <w:rPr>
                <w:lang w:val="en-US"/>
              </w:rPr>
              <w:t>/reading to/from file processes</w:t>
            </w:r>
            <w:r>
              <w:rPr>
                <w:lang w:val="en-US"/>
              </w:rPr>
              <w:t>.</w:t>
            </w:r>
          </w:p>
        </w:tc>
      </w:tr>
      <w:tr w:rsidR="001046CC" w:rsidRPr="009C4A08" w14:paraId="4C2614A2" w14:textId="77777777" w:rsidTr="008870B2">
        <w:trPr>
          <w:trHeight w:val="567"/>
        </w:trPr>
        <w:tc>
          <w:tcPr>
            <w:tcW w:w="397" w:type="pct"/>
            <w:tcBorders>
              <w:top w:val="single" w:sz="4" w:space="0" w:color="000000"/>
              <w:left w:val="single" w:sz="4" w:space="0" w:color="000000"/>
              <w:bottom w:val="single" w:sz="4" w:space="0" w:color="000000"/>
              <w:right w:val="single" w:sz="4" w:space="0" w:color="000000"/>
            </w:tcBorders>
          </w:tcPr>
          <w:p w14:paraId="77A9F4F2" w14:textId="77777777" w:rsidR="001046CC" w:rsidRPr="009C4A08" w:rsidRDefault="001046CC" w:rsidP="006F6310">
            <w:pPr>
              <w:rPr>
                <w:lang w:val="en-US"/>
              </w:rPr>
            </w:pPr>
            <w:r>
              <w:rPr>
                <w:lang w:val="en-US"/>
              </w:rPr>
              <w:t>1b</w:t>
            </w:r>
          </w:p>
        </w:tc>
        <w:tc>
          <w:tcPr>
            <w:tcW w:w="2206" w:type="pct"/>
            <w:tcBorders>
              <w:top w:val="single" w:sz="4" w:space="0" w:color="000000"/>
              <w:left w:val="single" w:sz="4" w:space="0" w:color="000000"/>
              <w:bottom w:val="single" w:sz="4" w:space="0" w:color="000000"/>
              <w:right w:val="single" w:sz="4" w:space="0" w:color="000000"/>
            </w:tcBorders>
          </w:tcPr>
          <w:p w14:paraId="4E26CECA" w14:textId="77777777" w:rsidR="001046CC" w:rsidRDefault="001046CC" w:rsidP="006F6310">
            <w:pPr>
              <w:rPr>
                <w:lang w:val="en-US"/>
              </w:rPr>
            </w:pPr>
            <w:r w:rsidRPr="001019F0">
              <w:rPr>
                <w:lang w:val="en-US"/>
              </w:rPr>
              <w:t>Generate bib values</w:t>
            </w:r>
            <w:r>
              <w:rPr>
                <w:lang w:val="en-US"/>
              </w:rPr>
              <w:t>:</w:t>
            </w:r>
          </w:p>
          <w:p w14:paraId="41D8045C" w14:textId="77777777" w:rsidR="001046CC" w:rsidRPr="001019F0" w:rsidRDefault="001046CC" w:rsidP="006F6310">
            <w:pPr>
              <w:rPr>
                <w:lang w:val="en-US"/>
              </w:rPr>
            </w:pPr>
          </w:p>
          <w:p w14:paraId="172C0342" w14:textId="77777777" w:rsidR="001046CC" w:rsidRDefault="001046CC" w:rsidP="006F6310">
            <w:pPr>
              <w:pStyle w:val="Bullet0"/>
              <w:rPr>
                <w:lang w:val="en-US"/>
              </w:rPr>
            </w:pPr>
            <w:r>
              <w:t xml:space="preserve">IN: </w:t>
            </w:r>
            <w:r w:rsidRPr="009C4A08">
              <w:rPr>
                <w:lang w:val="en-US"/>
              </w:rPr>
              <w:t xml:space="preserve">entryID (), forename (), </w:t>
            </w:r>
            <w:proofErr w:type="gramStart"/>
            <w:r w:rsidRPr="009C4A08">
              <w:rPr>
                <w:lang w:val="en-US"/>
              </w:rPr>
              <w:t>surname(</w:t>
            </w:r>
            <w:proofErr w:type="gramEnd"/>
            <w:r w:rsidRPr="009C4A08">
              <w:rPr>
                <w:lang w:val="en-US"/>
              </w:rPr>
              <w:t>), location()</w:t>
            </w:r>
          </w:p>
          <w:p w14:paraId="0E85B98C" w14:textId="77777777" w:rsidR="001046CC" w:rsidRDefault="001046CC" w:rsidP="006F6310">
            <w:pPr>
              <w:ind w:left="56"/>
              <w:contextualSpacing/>
              <w:rPr>
                <w:color w:val="000000" w:themeColor="text1"/>
                <w:lang w:val="en-US"/>
              </w:rPr>
            </w:pPr>
          </w:p>
          <w:p w14:paraId="3B2BD6AC" w14:textId="77777777" w:rsidR="001046CC" w:rsidRDefault="001046CC" w:rsidP="006F6310">
            <w:pPr>
              <w:contextualSpacing/>
              <w:rPr>
                <w:color w:val="000000" w:themeColor="text1"/>
                <w:lang w:val="en-US"/>
              </w:rPr>
            </w:pPr>
            <w:r>
              <w:rPr>
                <w:color w:val="000000" w:themeColor="text1"/>
                <w:lang w:val="en-US"/>
              </w:rPr>
              <w:t>Find the highest number of jumps:</w:t>
            </w:r>
          </w:p>
          <w:p w14:paraId="1BD761C6" w14:textId="77777777" w:rsidR="001046CC" w:rsidRDefault="001046CC" w:rsidP="006F6310">
            <w:pPr>
              <w:contextualSpacing/>
              <w:rPr>
                <w:color w:val="000000" w:themeColor="text1"/>
                <w:lang w:val="en-US"/>
              </w:rPr>
            </w:pPr>
          </w:p>
          <w:p w14:paraId="30CEA1E0" w14:textId="77777777" w:rsidR="001046CC" w:rsidRDefault="001046CC" w:rsidP="006F6310">
            <w:pPr>
              <w:pStyle w:val="Bullet0"/>
              <w:rPr>
                <w:lang w:val="en-US"/>
              </w:rPr>
            </w:pPr>
            <w:r>
              <w:rPr>
                <w:lang w:val="en-US"/>
              </w:rPr>
              <w:t xml:space="preserve">OUT: </w:t>
            </w:r>
            <w:proofErr w:type="spellStart"/>
            <w:r w:rsidRPr="009C4A08">
              <w:rPr>
                <w:lang w:val="en-US"/>
              </w:rPr>
              <w:t>max</w:t>
            </w:r>
            <w:r>
              <w:rPr>
                <w:lang w:val="en-US"/>
              </w:rPr>
              <w:t>J</w:t>
            </w:r>
            <w:r w:rsidRPr="009C4A08">
              <w:rPr>
                <w:lang w:val="en-US"/>
              </w:rPr>
              <w:t>umps</w:t>
            </w:r>
            <w:proofErr w:type="spellEnd"/>
          </w:p>
          <w:p w14:paraId="0224EA04" w14:textId="77777777" w:rsidR="001046CC" w:rsidRPr="009C4A08" w:rsidRDefault="001046CC" w:rsidP="006F6310">
            <w:pPr>
              <w:ind w:left="56"/>
              <w:contextualSpacing/>
              <w:rPr>
                <w:color w:val="000000" w:themeColor="text1"/>
                <w:lang w:val="en-US"/>
              </w:rPr>
            </w:pPr>
          </w:p>
          <w:p w14:paraId="5D32548C" w14:textId="77777777" w:rsidR="001046CC" w:rsidRDefault="001046CC" w:rsidP="006F6310">
            <w:pPr>
              <w:pStyle w:val="ListParagraph"/>
              <w:ind w:left="0"/>
              <w:rPr>
                <w:color w:val="000000" w:themeColor="text1"/>
                <w:lang w:val="en-US"/>
              </w:rPr>
            </w:pPr>
            <w:r>
              <w:rPr>
                <w:color w:val="000000" w:themeColor="text1"/>
                <w:lang w:val="en-US"/>
              </w:rPr>
              <w:t>Display the full name of athletes:</w:t>
            </w:r>
          </w:p>
          <w:p w14:paraId="6EE2686F" w14:textId="77777777" w:rsidR="001046CC" w:rsidRDefault="001046CC" w:rsidP="006F6310">
            <w:pPr>
              <w:pStyle w:val="ListParagraph"/>
              <w:ind w:left="0"/>
              <w:rPr>
                <w:color w:val="000000" w:themeColor="text1"/>
                <w:lang w:val="en-US"/>
              </w:rPr>
            </w:pPr>
          </w:p>
          <w:p w14:paraId="7ECD588A" w14:textId="77777777" w:rsidR="001046CC" w:rsidRDefault="001046CC" w:rsidP="006F6310">
            <w:pPr>
              <w:pStyle w:val="Bullet0"/>
              <w:rPr>
                <w:lang w:val="en-US"/>
              </w:rPr>
            </w:pPr>
            <w:r w:rsidRPr="001561A1">
              <w:rPr>
                <w:lang w:val="en-US"/>
              </w:rPr>
              <w:t xml:space="preserve">IN: </w:t>
            </w:r>
            <w:proofErr w:type="spellStart"/>
            <w:r w:rsidRPr="001561A1">
              <w:rPr>
                <w:lang w:val="en-US"/>
              </w:rPr>
              <w:t>max</w:t>
            </w:r>
            <w:r>
              <w:rPr>
                <w:lang w:val="en-US"/>
              </w:rPr>
              <w:t>J</w:t>
            </w:r>
            <w:r w:rsidRPr="001561A1">
              <w:rPr>
                <w:lang w:val="en-US"/>
              </w:rPr>
              <w:t>umps</w:t>
            </w:r>
            <w:proofErr w:type="spellEnd"/>
            <w:r w:rsidRPr="001561A1">
              <w:rPr>
                <w:lang w:val="en-US"/>
              </w:rPr>
              <w:t xml:space="preserve">, </w:t>
            </w:r>
            <w:proofErr w:type="gramStart"/>
            <w:r w:rsidRPr="001561A1">
              <w:rPr>
                <w:lang w:val="en-US"/>
              </w:rPr>
              <w:t>forename(</w:t>
            </w:r>
            <w:proofErr w:type="gramEnd"/>
            <w:r w:rsidRPr="001561A1">
              <w:rPr>
                <w:lang w:val="en-US"/>
              </w:rPr>
              <w:t>), surname(), jumps ()</w:t>
            </w:r>
          </w:p>
          <w:p w14:paraId="26CAADD4" w14:textId="77777777" w:rsidR="001046CC" w:rsidRPr="00843716" w:rsidRDefault="001046CC" w:rsidP="006F6310">
            <w:pPr>
              <w:pStyle w:val="Bullet0"/>
              <w:numPr>
                <w:ilvl w:val="0"/>
                <w:numId w:val="0"/>
              </w:numPr>
              <w:rPr>
                <w:lang w:val="en-US"/>
              </w:rPr>
            </w:pPr>
          </w:p>
        </w:tc>
        <w:tc>
          <w:tcPr>
            <w:tcW w:w="385" w:type="pct"/>
            <w:tcBorders>
              <w:top w:val="single" w:sz="4" w:space="0" w:color="000000"/>
              <w:left w:val="single" w:sz="4" w:space="0" w:color="000000"/>
              <w:bottom w:val="single" w:sz="4" w:space="0" w:color="000000"/>
              <w:right w:val="single" w:sz="4" w:space="0" w:color="000000"/>
            </w:tcBorders>
          </w:tcPr>
          <w:p w14:paraId="487B760E" w14:textId="77777777" w:rsidR="001046CC" w:rsidRPr="00627F14" w:rsidRDefault="001046CC" w:rsidP="006F6310">
            <w:pPr>
              <w:jc w:val="center"/>
              <w:rPr>
                <w:b/>
                <w:bCs/>
                <w:color w:val="000000" w:themeColor="text1"/>
                <w:lang w:val="en-US"/>
              </w:rPr>
            </w:pPr>
            <w:r>
              <w:rPr>
                <w:b/>
                <w:bCs/>
                <w:color w:val="000000" w:themeColor="text1"/>
                <w:lang w:val="en-US"/>
              </w:rPr>
              <w:t>3</w:t>
            </w:r>
          </w:p>
        </w:tc>
        <w:tc>
          <w:tcPr>
            <w:tcW w:w="2012" w:type="pct"/>
            <w:tcBorders>
              <w:top w:val="single" w:sz="4" w:space="0" w:color="000000"/>
              <w:left w:val="single" w:sz="4" w:space="0" w:color="000000"/>
              <w:bottom w:val="single" w:sz="4" w:space="0" w:color="000000"/>
              <w:right w:val="single" w:sz="4" w:space="0" w:color="000000"/>
            </w:tcBorders>
          </w:tcPr>
          <w:p w14:paraId="436CE156" w14:textId="77777777" w:rsidR="001046CC" w:rsidRDefault="001046CC" w:rsidP="006F6310">
            <w:pPr>
              <w:rPr>
                <w:lang w:val="en-US"/>
              </w:rPr>
            </w:pPr>
            <w:r w:rsidRPr="001561A1">
              <w:rPr>
                <w:lang w:val="en-US"/>
              </w:rPr>
              <w:t>Variable and arrays should be correctly identified</w:t>
            </w:r>
            <w:r>
              <w:rPr>
                <w:lang w:val="en-US"/>
              </w:rPr>
              <w:t>.</w:t>
            </w:r>
            <w:r w:rsidRPr="001561A1">
              <w:rPr>
                <w:lang w:val="en-US"/>
              </w:rPr>
              <w:t xml:space="preserve"> </w:t>
            </w:r>
          </w:p>
          <w:p w14:paraId="430D6973" w14:textId="77777777" w:rsidR="001046CC" w:rsidRDefault="001046CC" w:rsidP="006F6310">
            <w:pPr>
              <w:rPr>
                <w:lang w:val="en-US"/>
              </w:rPr>
            </w:pPr>
          </w:p>
          <w:p w14:paraId="74932602" w14:textId="77777777" w:rsidR="001046CC" w:rsidRPr="00966858" w:rsidRDefault="001046CC" w:rsidP="006F6310">
            <w:pPr>
              <w:rPr>
                <w:color w:val="000000" w:themeColor="text1"/>
                <w:lang w:val="en-US"/>
              </w:rPr>
            </w:pPr>
            <w:r>
              <w:rPr>
                <w:lang w:val="en-US"/>
              </w:rPr>
              <w:t>The same variable name selected for maximum jumps passed out in the 3</w:t>
            </w:r>
            <w:r w:rsidRPr="001561A1">
              <w:rPr>
                <w:vertAlign w:val="superscript"/>
                <w:lang w:val="en-US"/>
              </w:rPr>
              <w:t>rd</w:t>
            </w:r>
            <w:r>
              <w:rPr>
                <w:lang w:val="en-US"/>
              </w:rPr>
              <w:t xml:space="preserve"> procedure should match the variable passed in to the 4</w:t>
            </w:r>
            <w:r w:rsidRPr="001561A1">
              <w:rPr>
                <w:vertAlign w:val="superscript"/>
                <w:lang w:val="en-US"/>
              </w:rPr>
              <w:t>th</w:t>
            </w:r>
            <w:r>
              <w:rPr>
                <w:lang w:val="en-US"/>
              </w:rPr>
              <w:t xml:space="preserve"> procedure.</w:t>
            </w:r>
          </w:p>
        </w:tc>
      </w:tr>
    </w:tbl>
    <w:p w14:paraId="6BF27912" w14:textId="77777777" w:rsidR="001046CC" w:rsidRDefault="001046CC" w:rsidP="001046CC"/>
    <w:p w14:paraId="501B88CC" w14:textId="77777777" w:rsidR="001046CC" w:rsidRDefault="001046CC" w:rsidP="001046CC">
      <w:pPr>
        <w:spacing w:line="240" w:lineRule="auto"/>
      </w:pPr>
      <w:r>
        <w:br w:type="page"/>
      </w:r>
    </w:p>
    <w:tbl>
      <w:tblPr>
        <w:tblW w:w="4954" w:type="pct"/>
        <w:tblCellMar>
          <w:top w:w="85" w:type="dxa"/>
          <w:left w:w="85" w:type="dxa"/>
          <w:bottom w:w="85" w:type="dxa"/>
          <w:right w:w="85" w:type="dxa"/>
        </w:tblCellMar>
        <w:tblLook w:val="04A0" w:firstRow="1" w:lastRow="0" w:firstColumn="1" w:lastColumn="0" w:noHBand="0" w:noVBand="1"/>
      </w:tblPr>
      <w:tblGrid>
        <w:gridCol w:w="713"/>
        <w:gridCol w:w="3961"/>
        <w:gridCol w:w="691"/>
        <w:gridCol w:w="3613"/>
      </w:tblGrid>
      <w:tr w:rsidR="001046CC" w:rsidRPr="009C4A08" w14:paraId="57918648" w14:textId="77777777" w:rsidTr="008870B2">
        <w:trPr>
          <w:cantSplit/>
          <w:trHeight w:val="567"/>
          <w:tblHeader/>
        </w:trPr>
        <w:tc>
          <w:tcPr>
            <w:tcW w:w="39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B5BCB42" w14:textId="77777777" w:rsidR="001046CC" w:rsidRPr="009C4A08" w:rsidRDefault="001046CC" w:rsidP="006F6310">
            <w:pPr>
              <w:rPr>
                <w:b/>
                <w:lang w:val="en-US"/>
              </w:rPr>
            </w:pPr>
            <w:r w:rsidRPr="009C4A08">
              <w:rPr>
                <w:b/>
              </w:rPr>
              <w:br w:type="page"/>
            </w:r>
            <w:r w:rsidRPr="009C4A08">
              <w:rPr>
                <w:b/>
                <w:lang w:val="en-US"/>
              </w:rPr>
              <w:t>Task</w:t>
            </w:r>
          </w:p>
        </w:tc>
        <w:tc>
          <w:tcPr>
            <w:tcW w:w="220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B9171F4" w14:textId="77777777" w:rsidR="001046CC" w:rsidRPr="009C4A08" w:rsidRDefault="001046CC" w:rsidP="006F6310">
            <w:pPr>
              <w:rPr>
                <w:b/>
                <w:lang w:val="en-US"/>
              </w:rPr>
            </w:pPr>
            <w:r w:rsidRPr="009C4A08">
              <w:rPr>
                <w:b/>
                <w:lang w:val="en-US"/>
              </w:rPr>
              <w:t>Expected response</w:t>
            </w:r>
          </w:p>
        </w:tc>
        <w:tc>
          <w:tcPr>
            <w:tcW w:w="38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CD625A" w14:textId="77777777" w:rsidR="001046CC" w:rsidRPr="009C4A08" w:rsidRDefault="001046CC" w:rsidP="006F6310">
            <w:pPr>
              <w:rPr>
                <w:b/>
                <w:lang w:val="en-US"/>
              </w:rPr>
            </w:pPr>
            <w:r>
              <w:rPr>
                <w:b/>
                <w:lang w:val="en-US"/>
              </w:rPr>
              <w:t>Max mark</w:t>
            </w:r>
          </w:p>
        </w:tc>
        <w:tc>
          <w:tcPr>
            <w:tcW w:w="201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342DFD4" w14:textId="77777777" w:rsidR="001046CC" w:rsidRPr="009C4A08" w:rsidRDefault="001046CC" w:rsidP="006F6310">
            <w:pPr>
              <w:rPr>
                <w:b/>
                <w:lang w:val="en-US"/>
              </w:rPr>
            </w:pPr>
            <w:r w:rsidRPr="009C4A08">
              <w:rPr>
                <w:b/>
                <w:lang w:val="en-US"/>
              </w:rPr>
              <w:t>Additional guidance</w:t>
            </w:r>
          </w:p>
        </w:tc>
      </w:tr>
      <w:tr w:rsidR="001046CC" w:rsidRPr="009C4A08" w14:paraId="3ACA8A28" w14:textId="77777777" w:rsidTr="008870B2">
        <w:trPr>
          <w:cantSplit/>
          <w:trHeight w:val="1134"/>
        </w:trPr>
        <w:tc>
          <w:tcPr>
            <w:tcW w:w="397" w:type="pct"/>
            <w:tcBorders>
              <w:top w:val="single" w:sz="4" w:space="0" w:color="000000"/>
              <w:left w:val="single" w:sz="4" w:space="0" w:color="000000"/>
              <w:bottom w:val="single" w:sz="4" w:space="0" w:color="000000"/>
              <w:right w:val="single" w:sz="4" w:space="0" w:color="000000"/>
            </w:tcBorders>
          </w:tcPr>
          <w:p w14:paraId="04D94FD4" w14:textId="77777777" w:rsidR="001046CC" w:rsidRPr="009C4A08" w:rsidRDefault="001046CC" w:rsidP="006F6310">
            <w:pPr>
              <w:rPr>
                <w:lang w:val="en-US"/>
              </w:rPr>
            </w:pPr>
            <w:r>
              <w:rPr>
                <w:lang w:val="en-US"/>
              </w:rPr>
              <w:t>1c(i)</w:t>
            </w:r>
          </w:p>
        </w:tc>
        <w:tc>
          <w:tcPr>
            <w:tcW w:w="2206" w:type="pct"/>
            <w:tcBorders>
              <w:top w:val="single" w:sz="4" w:space="0" w:color="000000"/>
              <w:left w:val="single" w:sz="4" w:space="0" w:color="000000"/>
              <w:bottom w:val="single" w:sz="4" w:space="0" w:color="000000"/>
              <w:right w:val="single" w:sz="4" w:space="0" w:color="000000"/>
            </w:tcBorders>
          </w:tcPr>
          <w:p w14:paraId="1FD81910" w14:textId="77777777" w:rsidR="001046CC" w:rsidRDefault="001046CC" w:rsidP="006F6310">
            <w:pPr>
              <w:rPr>
                <w:b/>
                <w:bCs/>
                <w:lang w:val="en-US"/>
              </w:rPr>
            </w:pPr>
            <w:r w:rsidRPr="009C4A08">
              <w:rPr>
                <w:lang w:val="en-US"/>
              </w:rPr>
              <w:t xml:space="preserve">Read in </w:t>
            </w:r>
            <w:r>
              <w:rPr>
                <w:lang w:val="en-US"/>
              </w:rPr>
              <w:t>a</w:t>
            </w:r>
            <w:r w:rsidRPr="009C4A08">
              <w:rPr>
                <w:lang w:val="en-US"/>
              </w:rPr>
              <w:t>thletes</w:t>
            </w:r>
            <w:r>
              <w:rPr>
                <w:lang w:val="en-US"/>
              </w:rPr>
              <w:t>’</w:t>
            </w:r>
            <w:r w:rsidRPr="009C4A08">
              <w:rPr>
                <w:lang w:val="en-US"/>
              </w:rPr>
              <w:t xml:space="preserve"> </w:t>
            </w:r>
            <w:r>
              <w:rPr>
                <w:lang w:val="en-US"/>
              </w:rPr>
              <w:t>d</w:t>
            </w:r>
            <w:r w:rsidRPr="009C4A08">
              <w:rPr>
                <w:lang w:val="en-US"/>
              </w:rPr>
              <w:t xml:space="preserve">ata </w:t>
            </w:r>
            <w:r>
              <w:rPr>
                <w:lang w:val="en-US"/>
              </w:rPr>
              <w:br/>
            </w:r>
            <w:r w:rsidRPr="007D2AC4">
              <w:rPr>
                <w:b/>
                <w:bCs/>
                <w:lang w:val="en-US"/>
              </w:rPr>
              <w:t>(3 marks)</w:t>
            </w:r>
            <w:r>
              <w:rPr>
                <w:b/>
                <w:bCs/>
                <w:lang w:val="en-US"/>
              </w:rPr>
              <w:t>:</w:t>
            </w:r>
          </w:p>
          <w:p w14:paraId="40463242" w14:textId="77777777" w:rsidR="001046CC" w:rsidRPr="009C4A08" w:rsidRDefault="001046CC" w:rsidP="006F6310">
            <w:pPr>
              <w:spacing w:line="240" w:lineRule="auto"/>
              <w:rPr>
                <w:lang w:val="en-US"/>
              </w:rPr>
            </w:pPr>
          </w:p>
          <w:p w14:paraId="6002F7B3" w14:textId="77777777" w:rsidR="001046CC" w:rsidRPr="009C2EF3" w:rsidRDefault="001046CC" w:rsidP="006F6310">
            <w:pPr>
              <w:pStyle w:val="Bullet0"/>
              <w:spacing w:after="30"/>
              <w:ind w:left="357" w:hanging="357"/>
            </w:pPr>
            <w:r w:rsidRPr="009C2EF3">
              <w:t>read data from file</w:t>
            </w:r>
          </w:p>
          <w:p w14:paraId="6CE5732E" w14:textId="77777777" w:rsidR="001046CC" w:rsidRPr="009C2EF3" w:rsidRDefault="001046CC" w:rsidP="006F6310">
            <w:pPr>
              <w:pStyle w:val="Bullet0"/>
              <w:spacing w:after="30"/>
              <w:ind w:left="357" w:hanging="357"/>
            </w:pPr>
            <w:r w:rsidRPr="009C2EF3">
              <w:t>assign athletes’ data to parallel arrays</w:t>
            </w:r>
          </w:p>
          <w:p w14:paraId="39808DCB" w14:textId="77777777" w:rsidR="001046CC" w:rsidRPr="009C2EF3" w:rsidRDefault="001046CC" w:rsidP="006F6310">
            <w:pPr>
              <w:pStyle w:val="Bullet0"/>
              <w:spacing w:after="30"/>
              <w:ind w:left="357" w:hanging="357"/>
            </w:pPr>
            <w:r w:rsidRPr="009C2EF3">
              <w:t>module with data passed or returned to arrays</w:t>
            </w:r>
          </w:p>
          <w:p w14:paraId="13CC75BF" w14:textId="77777777" w:rsidR="001046CC" w:rsidRPr="009C4A08" w:rsidRDefault="001046CC" w:rsidP="006F6310">
            <w:pPr>
              <w:spacing w:line="240" w:lineRule="auto"/>
              <w:rPr>
                <w:lang w:val="en-US"/>
              </w:rPr>
            </w:pPr>
          </w:p>
          <w:p w14:paraId="25CDE16D" w14:textId="77777777" w:rsidR="001046CC" w:rsidRDefault="001046CC" w:rsidP="006F6310">
            <w:pPr>
              <w:rPr>
                <w:b/>
                <w:bCs/>
                <w:lang w:val="en-US"/>
              </w:rPr>
            </w:pPr>
            <w:r w:rsidRPr="009C4A08">
              <w:rPr>
                <w:lang w:val="en-US"/>
              </w:rPr>
              <w:t xml:space="preserve">Generate and store </w:t>
            </w:r>
            <w:r>
              <w:rPr>
                <w:lang w:val="en-US"/>
              </w:rPr>
              <w:t xml:space="preserve">bib value </w:t>
            </w:r>
            <w:r>
              <w:rPr>
                <w:lang w:val="en-US"/>
              </w:rPr>
              <w:br/>
            </w:r>
            <w:r w:rsidRPr="007D2AC4">
              <w:rPr>
                <w:b/>
                <w:bCs/>
                <w:lang w:val="en-US"/>
              </w:rPr>
              <w:t>(4 marks)</w:t>
            </w:r>
            <w:r>
              <w:rPr>
                <w:b/>
                <w:bCs/>
                <w:lang w:val="en-US"/>
              </w:rPr>
              <w:t>:</w:t>
            </w:r>
          </w:p>
          <w:p w14:paraId="664DDF8C" w14:textId="77777777" w:rsidR="001046CC" w:rsidRPr="007D2AC4" w:rsidRDefault="001046CC" w:rsidP="006F6310">
            <w:pPr>
              <w:spacing w:line="240" w:lineRule="auto"/>
              <w:rPr>
                <w:b/>
                <w:bCs/>
                <w:lang w:val="en-US"/>
              </w:rPr>
            </w:pPr>
          </w:p>
          <w:p w14:paraId="5485EC9A" w14:textId="77777777" w:rsidR="001046CC" w:rsidRPr="006874EF" w:rsidRDefault="001046CC" w:rsidP="006F6310">
            <w:pPr>
              <w:pStyle w:val="Bullet0"/>
              <w:spacing w:after="30"/>
              <w:ind w:left="357" w:hanging="357"/>
            </w:pPr>
            <w:r w:rsidRPr="006874EF">
              <w:t xml:space="preserve">module with correct parameters passed </w:t>
            </w:r>
          </w:p>
          <w:p w14:paraId="30D2BB9E" w14:textId="77777777" w:rsidR="001046CC" w:rsidRPr="006874EF" w:rsidRDefault="001046CC" w:rsidP="006F6310">
            <w:pPr>
              <w:pStyle w:val="Bullet0"/>
              <w:spacing w:after="30"/>
              <w:ind w:left="357" w:hanging="357"/>
            </w:pPr>
            <w:r w:rsidRPr="006874EF">
              <w:t>substrings extracted in loop and bib value concatenated</w:t>
            </w:r>
          </w:p>
          <w:p w14:paraId="1F7476EA" w14:textId="77777777" w:rsidR="001046CC" w:rsidRPr="006874EF" w:rsidRDefault="001046CC" w:rsidP="006F6310">
            <w:pPr>
              <w:pStyle w:val="Bullet0"/>
              <w:spacing w:after="30"/>
              <w:ind w:left="357" w:hanging="357"/>
            </w:pPr>
            <w:r w:rsidRPr="006874EF">
              <w:t>ASCII value of first letter of location concatenated</w:t>
            </w:r>
          </w:p>
          <w:p w14:paraId="5202B2AB" w14:textId="77777777" w:rsidR="001046CC" w:rsidRPr="006874EF" w:rsidRDefault="001046CC" w:rsidP="006F6310">
            <w:pPr>
              <w:pStyle w:val="Bullet0"/>
              <w:spacing w:after="30"/>
              <w:ind w:left="357" w:hanging="357"/>
            </w:pPr>
            <w:r>
              <w:t>w</w:t>
            </w:r>
            <w:r w:rsidRPr="006874EF">
              <w:t>rite entry ID and bib value to file</w:t>
            </w:r>
          </w:p>
          <w:p w14:paraId="4C8D24C9" w14:textId="77777777" w:rsidR="001046CC" w:rsidRPr="009C4A08" w:rsidRDefault="001046CC" w:rsidP="006F6310">
            <w:pPr>
              <w:spacing w:line="240" w:lineRule="auto"/>
              <w:rPr>
                <w:lang w:val="en-US"/>
              </w:rPr>
            </w:pPr>
          </w:p>
          <w:p w14:paraId="5DC9049D" w14:textId="77777777" w:rsidR="001046CC" w:rsidRDefault="001046CC" w:rsidP="006F6310">
            <w:pPr>
              <w:rPr>
                <w:b/>
                <w:bCs/>
                <w:lang w:val="en-US"/>
              </w:rPr>
            </w:pPr>
            <w:r w:rsidRPr="009C4A08">
              <w:rPr>
                <w:lang w:val="en-US"/>
              </w:rPr>
              <w:t xml:space="preserve">Find max number of jumps </w:t>
            </w:r>
            <w:r>
              <w:rPr>
                <w:lang w:val="en-US"/>
              </w:rPr>
              <w:br/>
            </w:r>
            <w:r w:rsidRPr="007D2AC4">
              <w:rPr>
                <w:b/>
                <w:bCs/>
                <w:lang w:val="en-US"/>
              </w:rPr>
              <w:t>(3 marks)</w:t>
            </w:r>
            <w:r>
              <w:rPr>
                <w:b/>
                <w:bCs/>
                <w:lang w:val="en-US"/>
              </w:rPr>
              <w:t>:</w:t>
            </w:r>
          </w:p>
          <w:p w14:paraId="03C2F3D3" w14:textId="77777777" w:rsidR="001046CC" w:rsidRPr="009C4A08" w:rsidRDefault="001046CC" w:rsidP="006F6310">
            <w:pPr>
              <w:spacing w:line="240" w:lineRule="auto"/>
              <w:rPr>
                <w:lang w:val="en-US"/>
              </w:rPr>
            </w:pPr>
          </w:p>
          <w:p w14:paraId="691091A2" w14:textId="77777777" w:rsidR="001046CC" w:rsidRPr="003F3654" w:rsidRDefault="001046CC" w:rsidP="006F6310">
            <w:pPr>
              <w:pStyle w:val="Bullet0"/>
              <w:spacing w:after="30"/>
              <w:ind w:left="357" w:hanging="357"/>
            </w:pPr>
            <w:r w:rsidRPr="003F3654">
              <w:t>module with correct parameters passed in and out</w:t>
            </w:r>
          </w:p>
          <w:p w14:paraId="3BAFE598" w14:textId="77777777" w:rsidR="001046CC" w:rsidRPr="003F3654" w:rsidRDefault="001046CC" w:rsidP="006F6310">
            <w:pPr>
              <w:pStyle w:val="Bullet0"/>
              <w:spacing w:after="30"/>
              <w:ind w:left="357" w:hanging="357"/>
            </w:pPr>
            <w:r w:rsidRPr="003F3654">
              <w:t>loop from second athlete</w:t>
            </w:r>
          </w:p>
          <w:p w14:paraId="6607C7B7" w14:textId="77777777" w:rsidR="001046CC" w:rsidRPr="003F3654" w:rsidRDefault="001046CC" w:rsidP="006F6310">
            <w:pPr>
              <w:pStyle w:val="Bullet0"/>
              <w:spacing w:after="30"/>
              <w:ind w:left="357" w:hanging="357"/>
            </w:pPr>
            <w:r w:rsidRPr="003F3654">
              <w:t>initi</w:t>
            </w:r>
            <w:r>
              <w:t>a</w:t>
            </w:r>
            <w:r w:rsidRPr="003F3654">
              <w:t>lise and find max jumps</w:t>
            </w:r>
          </w:p>
          <w:p w14:paraId="5385ACF8" w14:textId="77777777" w:rsidR="001046CC" w:rsidRPr="009C4A08" w:rsidRDefault="001046CC" w:rsidP="006F6310">
            <w:pPr>
              <w:spacing w:line="240" w:lineRule="auto"/>
              <w:rPr>
                <w:lang w:val="en-US"/>
              </w:rPr>
            </w:pPr>
          </w:p>
          <w:p w14:paraId="690D2772" w14:textId="77777777" w:rsidR="00DF589A" w:rsidRDefault="001046CC" w:rsidP="006F6310">
            <w:pPr>
              <w:rPr>
                <w:lang w:val="en-US"/>
              </w:rPr>
            </w:pPr>
            <w:r w:rsidRPr="009C4A08">
              <w:rPr>
                <w:lang w:val="en-US"/>
              </w:rPr>
              <w:t xml:space="preserve">Display athletes with most jumps </w:t>
            </w:r>
            <w:r w:rsidR="00DF589A">
              <w:rPr>
                <w:lang w:val="en-US"/>
              </w:rPr>
              <w:t xml:space="preserve">   </w:t>
            </w:r>
          </w:p>
          <w:p w14:paraId="4A4978BD" w14:textId="43212174" w:rsidR="001046CC" w:rsidRDefault="001046CC" w:rsidP="006F6310">
            <w:pPr>
              <w:rPr>
                <w:b/>
                <w:bCs/>
                <w:lang w:val="en-US"/>
              </w:rPr>
            </w:pPr>
            <w:r w:rsidRPr="007D2AC4">
              <w:rPr>
                <w:b/>
                <w:bCs/>
                <w:lang w:val="en-US"/>
              </w:rPr>
              <w:t>(</w:t>
            </w:r>
            <w:r w:rsidRPr="006746E1">
              <w:rPr>
                <w:b/>
                <w:bCs/>
                <w:lang w:val="en-US"/>
              </w:rPr>
              <w:t xml:space="preserve">1 </w:t>
            </w:r>
            <w:r w:rsidRPr="007D2AC4">
              <w:rPr>
                <w:b/>
                <w:bCs/>
                <w:lang w:val="en-US"/>
              </w:rPr>
              <w:t>mark)</w:t>
            </w:r>
            <w:r>
              <w:rPr>
                <w:b/>
                <w:bCs/>
                <w:lang w:val="en-US"/>
              </w:rPr>
              <w:t>:</w:t>
            </w:r>
          </w:p>
          <w:p w14:paraId="7FA9D1E8" w14:textId="77777777" w:rsidR="001046CC" w:rsidRPr="007D2AC4" w:rsidRDefault="001046CC" w:rsidP="006F6310">
            <w:pPr>
              <w:spacing w:line="240" w:lineRule="auto"/>
              <w:rPr>
                <w:b/>
                <w:bCs/>
                <w:lang w:val="en-US"/>
              </w:rPr>
            </w:pPr>
          </w:p>
          <w:p w14:paraId="30E6BD06" w14:textId="77777777" w:rsidR="001046CC" w:rsidRPr="00C71426" w:rsidRDefault="001046CC" w:rsidP="006F6310">
            <w:pPr>
              <w:pStyle w:val="Bullet0"/>
              <w:spacing w:after="30"/>
              <w:ind w:left="357" w:hanging="357"/>
            </w:pPr>
            <w:r w:rsidRPr="00C71426">
              <w:t>module with correct parameters passed in and athletes’ full names displayed</w:t>
            </w:r>
          </w:p>
          <w:p w14:paraId="1EEE5FE1" w14:textId="77777777" w:rsidR="001046CC" w:rsidRPr="009C4A08" w:rsidRDefault="001046CC" w:rsidP="006F6310">
            <w:pPr>
              <w:spacing w:line="240" w:lineRule="auto"/>
              <w:rPr>
                <w:lang w:val="en-US"/>
              </w:rPr>
            </w:pPr>
          </w:p>
          <w:p w14:paraId="39E10644" w14:textId="77777777" w:rsidR="001046CC" w:rsidRDefault="001046CC" w:rsidP="006F6310">
            <w:pPr>
              <w:rPr>
                <w:b/>
                <w:bCs/>
                <w:lang w:val="en-US"/>
              </w:rPr>
            </w:pPr>
            <w:r w:rsidRPr="009C4A08">
              <w:rPr>
                <w:lang w:val="en-US"/>
              </w:rPr>
              <w:t xml:space="preserve">Implementation </w:t>
            </w:r>
            <w:r w:rsidRPr="007D2AC4">
              <w:rPr>
                <w:b/>
                <w:bCs/>
                <w:lang w:val="en-US"/>
              </w:rPr>
              <w:t>(2 marks)</w:t>
            </w:r>
            <w:r>
              <w:rPr>
                <w:b/>
                <w:bCs/>
                <w:lang w:val="en-US"/>
              </w:rPr>
              <w:t>:</w:t>
            </w:r>
          </w:p>
          <w:p w14:paraId="08BA3C24" w14:textId="77777777" w:rsidR="001046CC" w:rsidRPr="009C4A08" w:rsidRDefault="001046CC" w:rsidP="006F6310">
            <w:pPr>
              <w:spacing w:line="240" w:lineRule="auto"/>
              <w:rPr>
                <w:lang w:val="en-US"/>
              </w:rPr>
            </w:pPr>
          </w:p>
          <w:p w14:paraId="6BA1F7F5" w14:textId="77777777" w:rsidR="001046CC" w:rsidRPr="00C71426" w:rsidRDefault="001046CC" w:rsidP="006F6310">
            <w:pPr>
              <w:pStyle w:val="Bullet0"/>
              <w:spacing w:after="30"/>
              <w:ind w:left="357" w:hanging="357"/>
            </w:pPr>
            <w:r w:rsidRPr="00C71426">
              <w:t>matching top level design (use function to find max jumps)</w:t>
            </w:r>
          </w:p>
          <w:p w14:paraId="3FB26BC3" w14:textId="77777777" w:rsidR="001046CC" w:rsidRPr="00C71426" w:rsidRDefault="001046CC" w:rsidP="006F6310">
            <w:pPr>
              <w:pStyle w:val="Bullet0"/>
              <w:spacing w:after="30"/>
              <w:ind w:left="357" w:hanging="357"/>
            </w:pPr>
            <w:r w:rsidRPr="00C71426">
              <w:t>modular and maintainable (meaningful variable names and appropriate internal commentary)</w:t>
            </w:r>
          </w:p>
        </w:tc>
        <w:tc>
          <w:tcPr>
            <w:tcW w:w="385" w:type="pct"/>
            <w:tcBorders>
              <w:top w:val="single" w:sz="4" w:space="0" w:color="000000"/>
              <w:left w:val="single" w:sz="4" w:space="0" w:color="000000"/>
              <w:bottom w:val="single" w:sz="4" w:space="0" w:color="000000"/>
              <w:right w:val="single" w:sz="4" w:space="0" w:color="000000"/>
            </w:tcBorders>
          </w:tcPr>
          <w:p w14:paraId="3ADCF820" w14:textId="77777777" w:rsidR="001046CC" w:rsidRPr="00627F14" w:rsidRDefault="001046CC" w:rsidP="006F6310">
            <w:pPr>
              <w:jc w:val="center"/>
              <w:rPr>
                <w:b/>
                <w:bCs/>
                <w:color w:val="000000" w:themeColor="text1"/>
                <w:lang w:val="en-US"/>
              </w:rPr>
            </w:pPr>
            <w:r>
              <w:rPr>
                <w:b/>
                <w:bCs/>
                <w:color w:val="000000" w:themeColor="text1"/>
                <w:lang w:val="en-US"/>
              </w:rPr>
              <w:t>13</w:t>
            </w:r>
          </w:p>
        </w:tc>
        <w:tc>
          <w:tcPr>
            <w:tcW w:w="2012" w:type="pct"/>
            <w:tcBorders>
              <w:top w:val="single" w:sz="4" w:space="0" w:color="000000"/>
              <w:left w:val="single" w:sz="4" w:space="0" w:color="000000"/>
              <w:bottom w:val="single" w:sz="4" w:space="0" w:color="000000"/>
              <w:right w:val="single" w:sz="4" w:space="0" w:color="000000"/>
            </w:tcBorders>
          </w:tcPr>
          <w:p w14:paraId="4A27A6C3" w14:textId="77777777" w:rsidR="001046CC" w:rsidRDefault="001046CC" w:rsidP="006F6310">
            <w:pPr>
              <w:rPr>
                <w:lang w:val="en-US"/>
              </w:rPr>
            </w:pPr>
            <w:r w:rsidRPr="007565DE">
              <w:rPr>
                <w:lang w:val="en-US"/>
              </w:rPr>
              <w:t xml:space="preserve">Award </w:t>
            </w:r>
            <w:r w:rsidRPr="006D2916">
              <w:rPr>
                <w:bCs/>
                <w:lang w:val="en-US"/>
              </w:rPr>
              <w:t>1 mark for each</w:t>
            </w:r>
            <w:r w:rsidRPr="007565DE">
              <w:rPr>
                <w:lang w:val="en-US"/>
              </w:rPr>
              <w:t xml:space="preserve"> bullet point</w:t>
            </w:r>
            <w:r>
              <w:rPr>
                <w:lang w:val="en-US"/>
              </w:rPr>
              <w:t>.</w:t>
            </w:r>
          </w:p>
          <w:p w14:paraId="6E355716" w14:textId="77777777" w:rsidR="001046CC" w:rsidRDefault="001046CC" w:rsidP="006F6310">
            <w:pPr>
              <w:rPr>
                <w:lang w:val="en-US"/>
              </w:rPr>
            </w:pPr>
          </w:p>
          <w:p w14:paraId="0F5AD571" w14:textId="77777777" w:rsidR="001046CC" w:rsidRDefault="001046CC" w:rsidP="006F6310">
            <w:pPr>
              <w:rPr>
                <w:lang w:val="en-US"/>
              </w:rPr>
            </w:pPr>
          </w:p>
          <w:p w14:paraId="2ABAF9A3" w14:textId="77777777" w:rsidR="001046CC" w:rsidRDefault="001046CC" w:rsidP="006F6310">
            <w:pPr>
              <w:rPr>
                <w:lang w:val="en-US"/>
              </w:rPr>
            </w:pPr>
          </w:p>
          <w:p w14:paraId="6207B4C9" w14:textId="77777777" w:rsidR="001046CC" w:rsidRDefault="001046CC" w:rsidP="006F6310">
            <w:pPr>
              <w:rPr>
                <w:lang w:val="en-US"/>
              </w:rPr>
            </w:pPr>
          </w:p>
          <w:p w14:paraId="5CAF634D" w14:textId="77777777" w:rsidR="001046CC" w:rsidRDefault="001046CC" w:rsidP="006F6310">
            <w:pPr>
              <w:rPr>
                <w:lang w:val="en-US"/>
              </w:rPr>
            </w:pPr>
          </w:p>
          <w:p w14:paraId="4F816A79" w14:textId="77777777" w:rsidR="001046CC" w:rsidRDefault="001046CC" w:rsidP="006F6310">
            <w:pPr>
              <w:rPr>
                <w:lang w:val="en-US"/>
              </w:rPr>
            </w:pPr>
          </w:p>
          <w:p w14:paraId="32DE7435" w14:textId="77777777" w:rsidR="001046CC" w:rsidRDefault="001046CC" w:rsidP="006F6310">
            <w:pPr>
              <w:rPr>
                <w:lang w:val="en-US"/>
              </w:rPr>
            </w:pPr>
          </w:p>
          <w:p w14:paraId="1B1CDD56" w14:textId="77777777" w:rsidR="001046CC" w:rsidRDefault="001046CC" w:rsidP="006F6310">
            <w:pPr>
              <w:rPr>
                <w:lang w:val="en-US"/>
              </w:rPr>
            </w:pPr>
          </w:p>
          <w:p w14:paraId="3D63FC0B" w14:textId="77777777" w:rsidR="001046CC" w:rsidRDefault="001046CC" w:rsidP="006F6310">
            <w:pPr>
              <w:rPr>
                <w:lang w:val="en-US"/>
              </w:rPr>
            </w:pPr>
          </w:p>
          <w:p w14:paraId="3FC8F6A1" w14:textId="77777777" w:rsidR="001046CC" w:rsidRDefault="001046CC" w:rsidP="006F6310">
            <w:pPr>
              <w:rPr>
                <w:lang w:val="en-US"/>
              </w:rPr>
            </w:pPr>
          </w:p>
          <w:p w14:paraId="1BAA6704" w14:textId="77777777" w:rsidR="001046CC" w:rsidRDefault="001046CC" w:rsidP="006F6310">
            <w:pPr>
              <w:rPr>
                <w:lang w:val="en-US"/>
              </w:rPr>
            </w:pPr>
          </w:p>
          <w:p w14:paraId="733EC6D6" w14:textId="77777777" w:rsidR="001046CC" w:rsidRDefault="001046CC" w:rsidP="006F6310">
            <w:pPr>
              <w:rPr>
                <w:lang w:val="en-US"/>
              </w:rPr>
            </w:pPr>
          </w:p>
          <w:p w14:paraId="4A5EFD66" w14:textId="77777777" w:rsidR="001046CC" w:rsidRDefault="001046CC" w:rsidP="006F6310">
            <w:pPr>
              <w:rPr>
                <w:lang w:val="en-US"/>
              </w:rPr>
            </w:pPr>
          </w:p>
          <w:p w14:paraId="392BFD0F" w14:textId="77777777" w:rsidR="001046CC" w:rsidRDefault="001046CC" w:rsidP="006F6310">
            <w:pPr>
              <w:rPr>
                <w:lang w:val="en-US"/>
              </w:rPr>
            </w:pPr>
          </w:p>
          <w:p w14:paraId="6797FB78" w14:textId="77777777" w:rsidR="001046CC" w:rsidRDefault="001046CC" w:rsidP="006F6310">
            <w:pPr>
              <w:rPr>
                <w:lang w:val="en-US"/>
              </w:rPr>
            </w:pPr>
          </w:p>
          <w:p w14:paraId="4C970E53" w14:textId="77777777" w:rsidR="001046CC" w:rsidRDefault="001046CC" w:rsidP="006F6310">
            <w:pPr>
              <w:rPr>
                <w:lang w:val="en-US"/>
              </w:rPr>
            </w:pPr>
          </w:p>
          <w:p w14:paraId="5A0D56EC" w14:textId="77777777" w:rsidR="001046CC" w:rsidRDefault="001046CC" w:rsidP="006F6310">
            <w:pPr>
              <w:rPr>
                <w:lang w:val="en-US"/>
              </w:rPr>
            </w:pPr>
          </w:p>
          <w:p w14:paraId="4CCC9498" w14:textId="77777777" w:rsidR="001046CC" w:rsidRDefault="001046CC" w:rsidP="006F6310">
            <w:pPr>
              <w:rPr>
                <w:lang w:val="en-US"/>
              </w:rPr>
            </w:pPr>
          </w:p>
          <w:p w14:paraId="5F6D6488" w14:textId="77777777" w:rsidR="001046CC" w:rsidRDefault="001046CC" w:rsidP="006F6310">
            <w:pPr>
              <w:rPr>
                <w:lang w:val="en-US"/>
              </w:rPr>
            </w:pPr>
          </w:p>
          <w:p w14:paraId="02B6A308" w14:textId="77777777" w:rsidR="001046CC" w:rsidRDefault="001046CC" w:rsidP="006F6310">
            <w:pPr>
              <w:rPr>
                <w:lang w:val="en-US"/>
              </w:rPr>
            </w:pPr>
          </w:p>
          <w:p w14:paraId="3399136B" w14:textId="77777777" w:rsidR="001046CC" w:rsidRDefault="001046CC" w:rsidP="006F6310">
            <w:pPr>
              <w:rPr>
                <w:lang w:val="en-US"/>
              </w:rPr>
            </w:pPr>
          </w:p>
          <w:p w14:paraId="128ABB7B" w14:textId="77777777" w:rsidR="001046CC" w:rsidRDefault="001046CC" w:rsidP="006F6310">
            <w:pPr>
              <w:rPr>
                <w:lang w:val="en-US"/>
              </w:rPr>
            </w:pPr>
          </w:p>
          <w:p w14:paraId="6F470C5D" w14:textId="77777777" w:rsidR="001046CC" w:rsidRDefault="001046CC" w:rsidP="006F6310">
            <w:pPr>
              <w:rPr>
                <w:lang w:val="en-US"/>
              </w:rPr>
            </w:pPr>
          </w:p>
          <w:p w14:paraId="13B22BD9" w14:textId="77777777" w:rsidR="001046CC" w:rsidRDefault="001046CC" w:rsidP="006F6310">
            <w:pPr>
              <w:rPr>
                <w:lang w:val="en-US"/>
              </w:rPr>
            </w:pPr>
          </w:p>
          <w:p w14:paraId="3548D237" w14:textId="77777777" w:rsidR="001046CC" w:rsidRDefault="001046CC" w:rsidP="006F6310">
            <w:pPr>
              <w:rPr>
                <w:lang w:val="en-US"/>
              </w:rPr>
            </w:pPr>
          </w:p>
          <w:p w14:paraId="45B54C2A" w14:textId="77777777" w:rsidR="001046CC" w:rsidRDefault="001046CC" w:rsidP="006F6310">
            <w:pPr>
              <w:rPr>
                <w:lang w:val="en-US"/>
              </w:rPr>
            </w:pPr>
          </w:p>
          <w:p w14:paraId="5737CC56" w14:textId="77777777" w:rsidR="001046CC" w:rsidRDefault="001046CC" w:rsidP="006F6310">
            <w:pPr>
              <w:rPr>
                <w:lang w:val="en-US"/>
              </w:rPr>
            </w:pPr>
          </w:p>
          <w:p w14:paraId="12A6DA5C" w14:textId="77777777" w:rsidR="001046CC" w:rsidRDefault="001046CC" w:rsidP="006F6310">
            <w:pPr>
              <w:rPr>
                <w:lang w:val="en-US"/>
              </w:rPr>
            </w:pPr>
          </w:p>
          <w:p w14:paraId="2613AA1B" w14:textId="77777777" w:rsidR="001046CC" w:rsidRDefault="001046CC" w:rsidP="006F6310">
            <w:pPr>
              <w:rPr>
                <w:lang w:val="en-US"/>
              </w:rPr>
            </w:pPr>
          </w:p>
          <w:p w14:paraId="5B718781" w14:textId="77777777" w:rsidR="001046CC" w:rsidRDefault="001046CC" w:rsidP="006F6310">
            <w:pPr>
              <w:rPr>
                <w:lang w:val="en-US"/>
              </w:rPr>
            </w:pPr>
          </w:p>
          <w:p w14:paraId="2D683475" w14:textId="77777777" w:rsidR="001046CC" w:rsidRDefault="001046CC" w:rsidP="006F6310">
            <w:pPr>
              <w:rPr>
                <w:lang w:val="en-US"/>
              </w:rPr>
            </w:pPr>
          </w:p>
          <w:p w14:paraId="11B1491E" w14:textId="77777777" w:rsidR="001046CC" w:rsidRDefault="001046CC" w:rsidP="006F6310">
            <w:pPr>
              <w:rPr>
                <w:lang w:val="en-US"/>
              </w:rPr>
            </w:pPr>
          </w:p>
          <w:p w14:paraId="594ECADB" w14:textId="77777777" w:rsidR="001046CC" w:rsidRDefault="001046CC" w:rsidP="006F6310">
            <w:pPr>
              <w:rPr>
                <w:lang w:val="en-US"/>
              </w:rPr>
            </w:pPr>
          </w:p>
          <w:p w14:paraId="21FE7B3D" w14:textId="77777777" w:rsidR="001046CC" w:rsidRPr="006A1E10" w:rsidRDefault="001046CC" w:rsidP="006F6310">
            <w:pPr>
              <w:rPr>
                <w:lang w:val="en-US"/>
              </w:rPr>
            </w:pPr>
            <w:r>
              <w:rPr>
                <w:lang w:val="en-US"/>
              </w:rPr>
              <w:t>A minimum of one comment describing the purpose of each module is required.</w:t>
            </w:r>
          </w:p>
        </w:tc>
      </w:tr>
      <w:tr w:rsidR="001046CC" w:rsidRPr="009C4A08" w14:paraId="5454C9D7" w14:textId="77777777" w:rsidTr="008870B2">
        <w:trPr>
          <w:cantSplit/>
          <w:trHeight w:val="1134"/>
        </w:trPr>
        <w:tc>
          <w:tcPr>
            <w:tcW w:w="397" w:type="pct"/>
            <w:tcBorders>
              <w:top w:val="single" w:sz="4" w:space="0" w:color="000000"/>
              <w:left w:val="single" w:sz="4" w:space="0" w:color="000000"/>
              <w:bottom w:val="single" w:sz="4" w:space="0" w:color="000000"/>
              <w:right w:val="single" w:sz="4" w:space="0" w:color="000000"/>
            </w:tcBorders>
          </w:tcPr>
          <w:p w14:paraId="072306D0" w14:textId="77777777" w:rsidR="001046CC" w:rsidRPr="009C4A08" w:rsidRDefault="001046CC" w:rsidP="006F6310">
            <w:pPr>
              <w:rPr>
                <w:lang w:val="en-US"/>
              </w:rPr>
            </w:pPr>
            <w:r>
              <w:rPr>
                <w:lang w:val="en-US"/>
              </w:rPr>
              <w:t>1c(ii)</w:t>
            </w:r>
          </w:p>
        </w:tc>
        <w:tc>
          <w:tcPr>
            <w:tcW w:w="2206" w:type="pct"/>
            <w:tcBorders>
              <w:top w:val="single" w:sz="4" w:space="0" w:color="000000"/>
              <w:left w:val="single" w:sz="4" w:space="0" w:color="000000"/>
              <w:bottom w:val="single" w:sz="4" w:space="0" w:color="000000"/>
              <w:right w:val="single" w:sz="4" w:space="0" w:color="000000"/>
            </w:tcBorders>
          </w:tcPr>
          <w:p w14:paraId="65C90AB7" w14:textId="77777777" w:rsidR="001046CC" w:rsidRDefault="001046CC" w:rsidP="006F6310">
            <w:pPr>
              <w:rPr>
                <w:b/>
                <w:bCs/>
                <w:lang w:val="en-US"/>
              </w:rPr>
            </w:pPr>
            <w:r w:rsidRPr="009C4A08">
              <w:rPr>
                <w:lang w:val="en-US"/>
              </w:rPr>
              <w:t>Location of next year</w:t>
            </w:r>
            <w:r>
              <w:rPr>
                <w:lang w:val="en-US"/>
              </w:rPr>
              <w:t>’</w:t>
            </w:r>
            <w:r w:rsidRPr="009C4A08">
              <w:rPr>
                <w:lang w:val="en-US"/>
              </w:rPr>
              <w:t xml:space="preserve">s host </w:t>
            </w:r>
            <w:r>
              <w:rPr>
                <w:lang w:val="en-US"/>
              </w:rPr>
              <w:br/>
            </w:r>
            <w:r w:rsidRPr="00623F91">
              <w:rPr>
                <w:b/>
                <w:bCs/>
                <w:lang w:val="en-US"/>
              </w:rPr>
              <w:t>(2 marks)</w:t>
            </w:r>
            <w:r>
              <w:rPr>
                <w:b/>
                <w:bCs/>
                <w:lang w:val="en-US"/>
              </w:rPr>
              <w:t>:</w:t>
            </w:r>
          </w:p>
          <w:p w14:paraId="6CACEE50" w14:textId="77777777" w:rsidR="001046CC" w:rsidRPr="00623F91" w:rsidRDefault="001046CC" w:rsidP="006F6310">
            <w:pPr>
              <w:rPr>
                <w:b/>
                <w:bCs/>
                <w:lang w:val="en-US"/>
              </w:rPr>
            </w:pPr>
          </w:p>
          <w:p w14:paraId="413F591D" w14:textId="77777777" w:rsidR="001046CC" w:rsidRDefault="001046CC" w:rsidP="006F6310">
            <w:pPr>
              <w:pStyle w:val="Bullet0"/>
              <w:rPr>
                <w:lang w:val="en-US"/>
              </w:rPr>
            </w:pPr>
            <w:r w:rsidRPr="009C4A08">
              <w:rPr>
                <w:lang w:val="en-US"/>
              </w:rPr>
              <w:t>module with correct parameters passed in</w:t>
            </w:r>
          </w:p>
          <w:p w14:paraId="364A96A9" w14:textId="77777777" w:rsidR="001046CC" w:rsidRPr="001019F0" w:rsidRDefault="001046CC" w:rsidP="006F6310">
            <w:pPr>
              <w:pStyle w:val="Bullet0"/>
              <w:rPr>
                <w:lang w:val="en-US"/>
              </w:rPr>
            </w:pPr>
            <w:r w:rsidRPr="009C4A08">
              <w:rPr>
                <w:lang w:val="en-US"/>
              </w:rPr>
              <w:t>correct values counted for each location</w:t>
            </w:r>
          </w:p>
        </w:tc>
        <w:tc>
          <w:tcPr>
            <w:tcW w:w="385" w:type="pct"/>
            <w:tcBorders>
              <w:top w:val="single" w:sz="4" w:space="0" w:color="000000"/>
              <w:left w:val="single" w:sz="4" w:space="0" w:color="000000"/>
              <w:bottom w:val="single" w:sz="4" w:space="0" w:color="000000"/>
              <w:right w:val="single" w:sz="4" w:space="0" w:color="000000"/>
            </w:tcBorders>
          </w:tcPr>
          <w:p w14:paraId="6682A52A" w14:textId="77777777" w:rsidR="001046CC" w:rsidRPr="00627F14" w:rsidRDefault="001046CC" w:rsidP="006F6310">
            <w:pPr>
              <w:jc w:val="center"/>
              <w:rPr>
                <w:b/>
                <w:bCs/>
                <w:color w:val="000000" w:themeColor="text1"/>
                <w:lang w:val="en-US"/>
              </w:rPr>
            </w:pPr>
            <w:r>
              <w:rPr>
                <w:b/>
                <w:bCs/>
                <w:color w:val="000000" w:themeColor="text1"/>
                <w:lang w:val="en-US"/>
              </w:rPr>
              <w:t>2</w:t>
            </w:r>
          </w:p>
        </w:tc>
        <w:tc>
          <w:tcPr>
            <w:tcW w:w="2012" w:type="pct"/>
            <w:tcBorders>
              <w:top w:val="single" w:sz="4" w:space="0" w:color="000000"/>
              <w:left w:val="single" w:sz="4" w:space="0" w:color="000000"/>
              <w:bottom w:val="single" w:sz="4" w:space="0" w:color="000000"/>
              <w:right w:val="single" w:sz="4" w:space="0" w:color="000000"/>
            </w:tcBorders>
          </w:tcPr>
          <w:p w14:paraId="3D0718F2" w14:textId="77777777" w:rsidR="001046CC" w:rsidRPr="001561A1" w:rsidRDefault="001046CC" w:rsidP="006F6310">
            <w:pPr>
              <w:rPr>
                <w:color w:val="000000" w:themeColor="text1"/>
                <w:lang w:val="en-US"/>
              </w:rPr>
            </w:pPr>
          </w:p>
        </w:tc>
      </w:tr>
      <w:tr w:rsidR="001046CC" w:rsidRPr="009C4A08" w14:paraId="0F329890" w14:textId="77777777" w:rsidTr="008870B2">
        <w:trPr>
          <w:cantSplit/>
          <w:trHeight w:val="1134"/>
        </w:trPr>
        <w:tc>
          <w:tcPr>
            <w:tcW w:w="397" w:type="pct"/>
            <w:tcBorders>
              <w:top w:val="single" w:sz="4" w:space="0" w:color="000000"/>
              <w:left w:val="single" w:sz="4" w:space="0" w:color="000000"/>
              <w:bottom w:val="single" w:sz="4" w:space="0" w:color="000000"/>
              <w:right w:val="single" w:sz="4" w:space="0" w:color="000000"/>
            </w:tcBorders>
          </w:tcPr>
          <w:p w14:paraId="53D01359" w14:textId="77777777" w:rsidR="001046CC" w:rsidRPr="009C4A08" w:rsidRDefault="001046CC" w:rsidP="006F6310">
            <w:pPr>
              <w:rPr>
                <w:lang w:val="en-US"/>
              </w:rPr>
            </w:pPr>
            <w:r>
              <w:rPr>
                <w:lang w:val="en-US"/>
              </w:rPr>
              <w:t>1d</w:t>
            </w:r>
          </w:p>
        </w:tc>
        <w:tc>
          <w:tcPr>
            <w:tcW w:w="2206" w:type="pct"/>
            <w:tcBorders>
              <w:top w:val="single" w:sz="4" w:space="0" w:color="000000"/>
              <w:left w:val="single" w:sz="4" w:space="0" w:color="000000"/>
              <w:bottom w:val="single" w:sz="4" w:space="0" w:color="000000"/>
              <w:right w:val="single" w:sz="4" w:space="0" w:color="000000"/>
            </w:tcBorders>
          </w:tcPr>
          <w:p w14:paraId="708319CA" w14:textId="77777777" w:rsidR="001046CC" w:rsidRPr="00A61500" w:rsidRDefault="001046CC" w:rsidP="006F6310">
            <w:pPr>
              <w:pStyle w:val="Bullet0"/>
              <w:rPr>
                <w:lang w:val="en-US"/>
              </w:rPr>
            </w:pPr>
            <w:proofErr w:type="spellStart"/>
            <w:r w:rsidRPr="00A61500">
              <w:rPr>
                <w:lang w:val="en-US"/>
              </w:rPr>
              <w:t>maxjumps</w:t>
            </w:r>
            <w:proofErr w:type="spellEnd"/>
            <w:r w:rsidRPr="00A61500">
              <w:rPr>
                <w:lang w:val="en-US"/>
              </w:rPr>
              <w:t xml:space="preserve"> set to </w:t>
            </w:r>
            <w:proofErr w:type="gramStart"/>
            <w:r w:rsidRPr="00A61500">
              <w:rPr>
                <w:lang w:val="en-US"/>
              </w:rPr>
              <w:t>jumps(</w:t>
            </w:r>
            <w:proofErr w:type="gramEnd"/>
            <w:r w:rsidRPr="00A61500">
              <w:rPr>
                <w:lang w:val="en-US"/>
              </w:rPr>
              <w:t>0) with corresponding value of 100</w:t>
            </w:r>
          </w:p>
          <w:p w14:paraId="70816021" w14:textId="77777777" w:rsidR="001046CC" w:rsidRDefault="001046CC" w:rsidP="006F6310">
            <w:pPr>
              <w:pStyle w:val="Bullet0"/>
              <w:rPr>
                <w:lang w:val="en-US"/>
              </w:rPr>
            </w:pPr>
            <w:r w:rsidRPr="00A61500">
              <w:rPr>
                <w:lang w:val="en-US"/>
              </w:rPr>
              <w:t xml:space="preserve">watchpoint triggered at index 2 with value </w:t>
            </w:r>
            <w:proofErr w:type="gramStart"/>
            <w:r w:rsidRPr="00A61500">
              <w:rPr>
                <w:lang w:val="en-US"/>
              </w:rPr>
              <w:t>102</w:t>
            </w:r>
            <w:proofErr w:type="gramEnd"/>
            <w:r w:rsidRPr="00A61500">
              <w:rPr>
                <w:lang w:val="en-US"/>
              </w:rPr>
              <w:t xml:space="preserve"> </w:t>
            </w:r>
          </w:p>
          <w:p w14:paraId="2E51B4AC" w14:textId="77777777" w:rsidR="001046CC" w:rsidRPr="001019F0" w:rsidRDefault="001046CC" w:rsidP="006F6310">
            <w:pPr>
              <w:pStyle w:val="Bullet0"/>
              <w:rPr>
                <w:lang w:val="en-US"/>
              </w:rPr>
            </w:pPr>
            <w:r w:rsidRPr="00A61500">
              <w:rPr>
                <w:lang w:val="en-US"/>
              </w:rPr>
              <w:t>watchpoint triggered at index 3 with value 108</w:t>
            </w:r>
          </w:p>
        </w:tc>
        <w:tc>
          <w:tcPr>
            <w:tcW w:w="385" w:type="pct"/>
            <w:tcBorders>
              <w:top w:val="single" w:sz="4" w:space="0" w:color="000000"/>
              <w:left w:val="single" w:sz="4" w:space="0" w:color="000000"/>
              <w:bottom w:val="single" w:sz="4" w:space="0" w:color="000000"/>
              <w:right w:val="single" w:sz="4" w:space="0" w:color="000000"/>
            </w:tcBorders>
          </w:tcPr>
          <w:p w14:paraId="0F8CE681" w14:textId="77777777" w:rsidR="001046CC" w:rsidRPr="00627F14" w:rsidRDefault="001046CC" w:rsidP="006F6310">
            <w:pPr>
              <w:jc w:val="center"/>
              <w:rPr>
                <w:b/>
                <w:bCs/>
                <w:color w:val="000000" w:themeColor="text1"/>
                <w:lang w:val="en-US"/>
              </w:rPr>
            </w:pPr>
            <w:r>
              <w:rPr>
                <w:b/>
                <w:bCs/>
                <w:color w:val="000000" w:themeColor="text1"/>
                <w:lang w:val="en-US"/>
              </w:rPr>
              <w:t>3</w:t>
            </w:r>
          </w:p>
        </w:tc>
        <w:tc>
          <w:tcPr>
            <w:tcW w:w="2012" w:type="pct"/>
            <w:tcBorders>
              <w:top w:val="single" w:sz="4" w:space="0" w:color="000000"/>
              <w:left w:val="single" w:sz="4" w:space="0" w:color="000000"/>
              <w:bottom w:val="single" w:sz="4" w:space="0" w:color="000000"/>
              <w:right w:val="single" w:sz="4" w:space="0" w:color="000000"/>
            </w:tcBorders>
          </w:tcPr>
          <w:p w14:paraId="2B73A94C" w14:textId="77777777" w:rsidR="001046CC" w:rsidRPr="00312D96" w:rsidRDefault="001046CC" w:rsidP="006F6310">
            <w:pPr>
              <w:rPr>
                <w:lang w:val="en-US"/>
              </w:rPr>
            </w:pPr>
            <w:r w:rsidRPr="00DF589A">
              <w:rPr>
                <w:bCs/>
                <w:lang w:val="en-US"/>
              </w:rPr>
              <w:t>Do not award</w:t>
            </w:r>
            <w:r w:rsidRPr="00A61500">
              <w:rPr>
                <w:lang w:val="en-US"/>
              </w:rPr>
              <w:t xml:space="preserve"> marks for bullets two and three if treated as a trace table.</w:t>
            </w:r>
          </w:p>
        </w:tc>
      </w:tr>
      <w:tr w:rsidR="001046CC" w:rsidRPr="009C4A08" w14:paraId="724B99C5" w14:textId="77777777" w:rsidTr="008870B2">
        <w:trPr>
          <w:cantSplit/>
          <w:trHeight w:val="1134"/>
        </w:trPr>
        <w:tc>
          <w:tcPr>
            <w:tcW w:w="397" w:type="pct"/>
            <w:tcBorders>
              <w:top w:val="single" w:sz="4" w:space="0" w:color="000000"/>
              <w:left w:val="single" w:sz="4" w:space="0" w:color="000000"/>
              <w:bottom w:val="single" w:sz="4" w:space="0" w:color="000000"/>
              <w:right w:val="single" w:sz="4" w:space="0" w:color="000000"/>
            </w:tcBorders>
          </w:tcPr>
          <w:p w14:paraId="23137886" w14:textId="77777777" w:rsidR="001046CC" w:rsidRPr="009C4A08" w:rsidRDefault="001046CC" w:rsidP="006F6310">
            <w:pPr>
              <w:rPr>
                <w:lang w:val="en-US"/>
              </w:rPr>
            </w:pPr>
            <w:r>
              <w:rPr>
                <w:lang w:val="en-US"/>
              </w:rPr>
              <w:t>1e</w:t>
            </w:r>
          </w:p>
        </w:tc>
        <w:tc>
          <w:tcPr>
            <w:tcW w:w="2206" w:type="pct"/>
            <w:tcBorders>
              <w:top w:val="single" w:sz="4" w:space="0" w:color="000000"/>
              <w:left w:val="single" w:sz="4" w:space="0" w:color="000000"/>
              <w:bottom w:val="single" w:sz="4" w:space="0" w:color="000000"/>
              <w:right w:val="single" w:sz="4" w:space="0" w:color="000000"/>
            </w:tcBorders>
          </w:tcPr>
          <w:p w14:paraId="3D03669A" w14:textId="77777777" w:rsidR="001046CC" w:rsidRDefault="001046CC" w:rsidP="006F6310">
            <w:pPr>
              <w:rPr>
                <w:lang w:val="en-US"/>
              </w:rPr>
            </w:pPr>
            <w:r>
              <w:rPr>
                <w:lang w:val="en-US"/>
              </w:rPr>
              <w:t>Evaluation of the following:</w:t>
            </w:r>
          </w:p>
          <w:p w14:paraId="4683E515" w14:textId="77777777" w:rsidR="001046CC" w:rsidRDefault="001046CC" w:rsidP="006F6310">
            <w:pPr>
              <w:rPr>
                <w:lang w:val="en-US"/>
              </w:rPr>
            </w:pPr>
          </w:p>
          <w:p w14:paraId="4CF826E0" w14:textId="77777777" w:rsidR="001046CC" w:rsidRPr="009C4A08" w:rsidRDefault="001046CC" w:rsidP="006F6310">
            <w:pPr>
              <w:pStyle w:val="Bullet0"/>
              <w:rPr>
                <w:lang w:val="en-US"/>
              </w:rPr>
            </w:pPr>
            <w:r w:rsidRPr="009C4A08">
              <w:rPr>
                <w:lang w:val="en-US"/>
              </w:rPr>
              <w:t xml:space="preserve">Fitness for purpose </w:t>
            </w:r>
            <w:r w:rsidRPr="000A648A">
              <w:rPr>
                <w:b/>
                <w:bCs/>
                <w:lang w:val="en-US"/>
              </w:rPr>
              <w:t>(1 mark)</w:t>
            </w:r>
            <w:r>
              <w:rPr>
                <w:b/>
                <w:bCs/>
                <w:lang w:val="en-US"/>
              </w:rPr>
              <w:t>:</w:t>
            </w:r>
          </w:p>
          <w:p w14:paraId="66F84DD1" w14:textId="77777777" w:rsidR="001046CC" w:rsidRDefault="001046CC" w:rsidP="006F6310">
            <w:pPr>
              <w:pStyle w:val="Secondorderbullet"/>
              <w:ind w:left="720"/>
              <w:rPr>
                <w:lang w:val="en-US"/>
              </w:rPr>
            </w:pPr>
            <w:r>
              <w:rPr>
                <w:lang w:val="en-US"/>
              </w:rPr>
              <w:t>m</w:t>
            </w:r>
            <w:r w:rsidRPr="009C4A08">
              <w:rPr>
                <w:lang w:val="en-US"/>
              </w:rPr>
              <w:t xml:space="preserve">eets requirements to generate bib values and store to </w:t>
            </w:r>
            <w:proofErr w:type="gramStart"/>
            <w:r w:rsidRPr="009C4A08">
              <w:rPr>
                <w:lang w:val="en-US"/>
              </w:rPr>
              <w:t>file</w:t>
            </w:r>
            <w:proofErr w:type="gramEnd"/>
          </w:p>
          <w:p w14:paraId="5ECE4116" w14:textId="77777777" w:rsidR="001046CC" w:rsidRPr="001F3D03" w:rsidRDefault="001046CC" w:rsidP="006F6310">
            <w:pPr>
              <w:ind w:left="340"/>
              <w:contextualSpacing/>
              <w:rPr>
                <w:b/>
                <w:bCs/>
                <w:color w:val="000000" w:themeColor="text1"/>
                <w:lang w:val="en-US"/>
              </w:rPr>
            </w:pPr>
            <w:r>
              <w:rPr>
                <w:b/>
                <w:bCs/>
                <w:color w:val="000000" w:themeColor="text1"/>
                <w:lang w:val="en-US"/>
              </w:rPr>
              <w:t>or</w:t>
            </w:r>
          </w:p>
          <w:p w14:paraId="29A3D3FE" w14:textId="77777777" w:rsidR="001046CC" w:rsidRPr="009C4A08" w:rsidRDefault="001046CC" w:rsidP="006F6310">
            <w:pPr>
              <w:pStyle w:val="Secondorderbullet"/>
              <w:ind w:left="700"/>
              <w:rPr>
                <w:lang w:val="en-US"/>
              </w:rPr>
            </w:pPr>
            <w:r>
              <w:rPr>
                <w:lang w:val="en-US"/>
              </w:rPr>
              <w:t>n</w:t>
            </w:r>
            <w:r w:rsidRPr="009C4A08">
              <w:rPr>
                <w:lang w:val="en-US"/>
              </w:rPr>
              <w:t xml:space="preserve">ot fit for purpose as bib values may not be </w:t>
            </w:r>
            <w:proofErr w:type="gramStart"/>
            <w:r w:rsidRPr="009C4A08">
              <w:rPr>
                <w:lang w:val="en-US"/>
              </w:rPr>
              <w:t>unique</w:t>
            </w:r>
            <w:proofErr w:type="gramEnd"/>
          </w:p>
          <w:p w14:paraId="0D087970" w14:textId="77777777" w:rsidR="001046CC" w:rsidRPr="009C4A08" w:rsidRDefault="001046CC" w:rsidP="006F6310">
            <w:pPr>
              <w:pStyle w:val="Bullet0"/>
              <w:rPr>
                <w:lang w:val="en-US"/>
              </w:rPr>
            </w:pPr>
            <w:r w:rsidRPr="009C4A08">
              <w:rPr>
                <w:lang w:val="en-US"/>
              </w:rPr>
              <w:t>Maintainability</w:t>
            </w:r>
            <w:r>
              <w:rPr>
                <w:lang w:val="en-US"/>
              </w:rPr>
              <w:t xml:space="preserve"> </w:t>
            </w:r>
            <w:r w:rsidRPr="0070704A">
              <w:rPr>
                <w:b/>
                <w:bCs/>
                <w:lang w:val="en-US"/>
              </w:rPr>
              <w:t>(1 mark)</w:t>
            </w:r>
            <w:r>
              <w:rPr>
                <w:b/>
                <w:bCs/>
                <w:lang w:val="en-US"/>
              </w:rPr>
              <w:t>:</w:t>
            </w:r>
          </w:p>
          <w:p w14:paraId="19278014" w14:textId="77777777" w:rsidR="001046CC" w:rsidRPr="001019F0" w:rsidRDefault="001046CC" w:rsidP="006F6310">
            <w:pPr>
              <w:pStyle w:val="Secondorderbullet"/>
              <w:ind w:left="720"/>
              <w:rPr>
                <w:lang w:val="en-US"/>
              </w:rPr>
            </w:pPr>
            <w:r w:rsidRPr="009C4A08">
              <w:rPr>
                <w:lang w:val="en-US"/>
              </w:rPr>
              <w:t>linking modularity to maintainability</w:t>
            </w:r>
            <w:r>
              <w:rPr>
                <w:lang w:val="en-US"/>
              </w:rPr>
              <w:t xml:space="preserve">, for example, </w:t>
            </w:r>
            <w:r w:rsidRPr="008734FC">
              <w:rPr>
                <w:lang w:val="en-US"/>
              </w:rPr>
              <w:t xml:space="preserve">the use of local variables </w:t>
            </w:r>
            <w:proofErr w:type="gramStart"/>
            <w:r w:rsidRPr="008734FC">
              <w:rPr>
                <w:lang w:val="en-US"/>
              </w:rPr>
              <w:t>allow</w:t>
            </w:r>
            <w:proofErr w:type="gramEnd"/>
            <w:r w:rsidRPr="008734FC">
              <w:rPr>
                <w:lang w:val="en-US"/>
              </w:rPr>
              <w:t xml:space="preserve"> modules to be edited independently</w:t>
            </w:r>
          </w:p>
        </w:tc>
        <w:tc>
          <w:tcPr>
            <w:tcW w:w="385" w:type="pct"/>
            <w:tcBorders>
              <w:top w:val="single" w:sz="4" w:space="0" w:color="000000"/>
              <w:left w:val="single" w:sz="4" w:space="0" w:color="000000"/>
              <w:bottom w:val="single" w:sz="4" w:space="0" w:color="000000"/>
              <w:right w:val="single" w:sz="4" w:space="0" w:color="000000"/>
            </w:tcBorders>
          </w:tcPr>
          <w:p w14:paraId="1B693032" w14:textId="77777777" w:rsidR="001046CC" w:rsidRPr="00627F14" w:rsidRDefault="001046CC" w:rsidP="006F6310">
            <w:pPr>
              <w:jc w:val="center"/>
              <w:rPr>
                <w:b/>
                <w:bCs/>
                <w:color w:val="000000" w:themeColor="text1"/>
                <w:lang w:val="en-US"/>
              </w:rPr>
            </w:pPr>
            <w:r>
              <w:rPr>
                <w:b/>
                <w:bCs/>
                <w:color w:val="000000" w:themeColor="text1"/>
                <w:lang w:val="en-US"/>
              </w:rPr>
              <w:t>2</w:t>
            </w:r>
          </w:p>
        </w:tc>
        <w:tc>
          <w:tcPr>
            <w:tcW w:w="2012" w:type="pct"/>
            <w:tcBorders>
              <w:top w:val="single" w:sz="4" w:space="0" w:color="000000"/>
              <w:left w:val="single" w:sz="4" w:space="0" w:color="000000"/>
              <w:bottom w:val="single" w:sz="4" w:space="0" w:color="000000"/>
              <w:right w:val="single" w:sz="4" w:space="0" w:color="000000"/>
            </w:tcBorders>
          </w:tcPr>
          <w:p w14:paraId="2D6AB918" w14:textId="77777777" w:rsidR="001046CC" w:rsidRPr="001561A1" w:rsidRDefault="001046CC" w:rsidP="006F6310">
            <w:pPr>
              <w:rPr>
                <w:color w:val="000000" w:themeColor="text1"/>
                <w:lang w:val="en-US"/>
              </w:rPr>
            </w:pPr>
          </w:p>
        </w:tc>
      </w:tr>
    </w:tbl>
    <w:p w14:paraId="5957026A" w14:textId="77777777" w:rsidR="001046CC" w:rsidRDefault="001046CC" w:rsidP="001046CC"/>
    <w:p w14:paraId="7A04936A" w14:textId="77777777" w:rsidR="001046CC" w:rsidRDefault="001046CC" w:rsidP="001046CC">
      <w:pPr>
        <w:spacing w:line="240" w:lineRule="auto"/>
      </w:pPr>
      <w:r>
        <w:br w:type="page"/>
      </w:r>
    </w:p>
    <w:p w14:paraId="1C9853D4" w14:textId="29750053" w:rsidR="001046CC" w:rsidRPr="008734FC" w:rsidRDefault="001046CC" w:rsidP="001046CC">
      <w:pPr>
        <w:pStyle w:val="Heading2"/>
        <w:rPr>
          <w:b w:val="0"/>
        </w:rPr>
      </w:pPr>
      <w:r w:rsidRPr="008734FC">
        <w:t xml:space="preserve">Task 2 </w:t>
      </w:r>
      <w:r>
        <w:t>—</w:t>
      </w:r>
      <w:r w:rsidRPr="008734FC">
        <w:t xml:space="preserve"> </w:t>
      </w:r>
      <w:r w:rsidR="00D014A6">
        <w:t>d</w:t>
      </w:r>
      <w:r w:rsidRPr="008734FC">
        <w:t>atabase design and development</w:t>
      </w:r>
    </w:p>
    <w:p w14:paraId="1AD4AB7C" w14:textId="77777777" w:rsidR="001046CC" w:rsidRDefault="001046CC" w:rsidP="001046CC"/>
    <w:tbl>
      <w:tblPr>
        <w:tblW w:w="4926" w:type="pct"/>
        <w:tblLayout w:type="fixed"/>
        <w:tblCellMar>
          <w:top w:w="85" w:type="dxa"/>
          <w:left w:w="85" w:type="dxa"/>
          <w:bottom w:w="85" w:type="dxa"/>
          <w:right w:w="85" w:type="dxa"/>
        </w:tblCellMar>
        <w:tblLook w:val="04A0" w:firstRow="1" w:lastRow="0" w:firstColumn="1" w:lastColumn="0" w:noHBand="0" w:noVBand="1"/>
      </w:tblPr>
      <w:tblGrid>
        <w:gridCol w:w="649"/>
        <w:gridCol w:w="4024"/>
        <w:gridCol w:w="696"/>
        <w:gridCol w:w="3558"/>
      </w:tblGrid>
      <w:tr w:rsidR="001046CC" w:rsidRPr="009C4A08" w14:paraId="6D285F92" w14:textId="77777777" w:rsidTr="008870B2">
        <w:trPr>
          <w:cantSplit/>
          <w:trHeight w:val="567"/>
          <w:tblHeader/>
        </w:trPr>
        <w:tc>
          <w:tcPr>
            <w:tcW w:w="36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BC361C0" w14:textId="77777777" w:rsidR="001046CC" w:rsidRPr="009C4A08" w:rsidRDefault="001046CC" w:rsidP="006F6310">
            <w:pPr>
              <w:rPr>
                <w:b/>
                <w:lang w:val="en-US"/>
              </w:rPr>
            </w:pPr>
            <w:r w:rsidRPr="009C4A08">
              <w:rPr>
                <w:b/>
              </w:rPr>
              <w:br w:type="page"/>
            </w:r>
            <w:r w:rsidRPr="009C4A08">
              <w:rPr>
                <w:b/>
                <w:lang w:val="en-US"/>
              </w:rPr>
              <w:t>Task</w:t>
            </w:r>
          </w:p>
        </w:tc>
        <w:tc>
          <w:tcPr>
            <w:tcW w:w="225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189FB4F" w14:textId="77777777" w:rsidR="001046CC" w:rsidRPr="009C4A08" w:rsidRDefault="001046CC" w:rsidP="006F6310">
            <w:pPr>
              <w:rPr>
                <w:b/>
                <w:lang w:val="en-US"/>
              </w:rPr>
            </w:pPr>
            <w:r w:rsidRPr="009C4A08">
              <w:rPr>
                <w:b/>
                <w:lang w:val="en-US"/>
              </w:rPr>
              <w:t>Expected response</w:t>
            </w:r>
          </w:p>
        </w:tc>
        <w:tc>
          <w:tcPr>
            <w:tcW w:w="39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7AE994" w14:textId="71F29A12" w:rsidR="001046CC" w:rsidRPr="009C4A08" w:rsidRDefault="001046CC" w:rsidP="006F6310">
            <w:pPr>
              <w:rPr>
                <w:b/>
                <w:lang w:val="en-US"/>
              </w:rPr>
            </w:pPr>
            <w:r>
              <w:rPr>
                <w:b/>
                <w:lang w:val="en-US"/>
              </w:rPr>
              <w:t>Max mark</w:t>
            </w:r>
          </w:p>
        </w:tc>
        <w:tc>
          <w:tcPr>
            <w:tcW w:w="199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75FB17A" w14:textId="77777777" w:rsidR="001046CC" w:rsidRPr="009C4A08" w:rsidRDefault="001046CC" w:rsidP="006F6310">
            <w:pPr>
              <w:rPr>
                <w:b/>
                <w:lang w:val="en-US"/>
              </w:rPr>
            </w:pPr>
            <w:r w:rsidRPr="009C4A08">
              <w:rPr>
                <w:b/>
                <w:lang w:val="en-US"/>
              </w:rPr>
              <w:t>Additional guidance</w:t>
            </w:r>
          </w:p>
        </w:tc>
      </w:tr>
      <w:tr w:rsidR="001046CC" w:rsidRPr="009C4A08" w14:paraId="296AAE3A" w14:textId="77777777" w:rsidTr="008870B2">
        <w:trPr>
          <w:trHeight w:val="567"/>
        </w:trPr>
        <w:tc>
          <w:tcPr>
            <w:tcW w:w="363" w:type="pct"/>
            <w:tcBorders>
              <w:top w:val="single" w:sz="4" w:space="0" w:color="000000"/>
              <w:left w:val="single" w:sz="4" w:space="0" w:color="000000"/>
              <w:bottom w:val="single" w:sz="4" w:space="0" w:color="000000"/>
              <w:right w:val="single" w:sz="4" w:space="0" w:color="000000"/>
            </w:tcBorders>
          </w:tcPr>
          <w:p w14:paraId="40E76477" w14:textId="77777777" w:rsidR="001046CC" w:rsidRPr="009C4A08" w:rsidRDefault="001046CC" w:rsidP="006F6310">
            <w:pPr>
              <w:rPr>
                <w:lang w:val="en-US"/>
              </w:rPr>
            </w:pPr>
            <w:r>
              <w:rPr>
                <w:lang w:val="en-US"/>
              </w:rPr>
              <w:t>2a</w:t>
            </w:r>
          </w:p>
        </w:tc>
        <w:tc>
          <w:tcPr>
            <w:tcW w:w="2254" w:type="pct"/>
            <w:tcBorders>
              <w:top w:val="single" w:sz="4" w:space="0" w:color="000000"/>
              <w:left w:val="single" w:sz="4" w:space="0" w:color="000000"/>
              <w:bottom w:val="single" w:sz="4" w:space="0" w:color="000000"/>
              <w:right w:val="single" w:sz="4" w:space="0" w:color="000000"/>
            </w:tcBorders>
          </w:tcPr>
          <w:p w14:paraId="08060FF6" w14:textId="77777777" w:rsidR="001046CC" w:rsidRPr="009C4A08" w:rsidRDefault="001046CC" w:rsidP="006F6310">
            <w:pPr>
              <w:pStyle w:val="Bullet0"/>
              <w:rPr>
                <w:lang w:val="en-US"/>
              </w:rPr>
            </w:pPr>
            <w:r>
              <w:rPr>
                <w:lang w:val="en-US"/>
              </w:rPr>
              <w:t>(</w:t>
            </w:r>
            <w:r w:rsidRPr="009C4A08">
              <w:rPr>
                <w:lang w:val="en-US"/>
              </w:rPr>
              <w:t>A query to</w:t>
            </w:r>
            <w:r>
              <w:rPr>
                <w:lang w:val="en-US"/>
              </w:rPr>
              <w:t>)</w:t>
            </w:r>
            <w:r w:rsidRPr="009C4A08">
              <w:rPr>
                <w:lang w:val="en-US"/>
              </w:rPr>
              <w:t xml:space="preserve"> </w:t>
            </w:r>
            <w:proofErr w:type="gramStart"/>
            <w:r>
              <w:rPr>
                <w:lang w:val="en-US"/>
              </w:rPr>
              <w:t>calculate</w:t>
            </w:r>
            <w:proofErr w:type="gramEnd"/>
            <w:r>
              <w:rPr>
                <w:lang w:val="en-US"/>
              </w:rPr>
              <w:t xml:space="preserve"> total </w:t>
            </w:r>
            <w:r w:rsidRPr="009C4A08">
              <w:rPr>
                <w:lang w:val="en-US"/>
              </w:rPr>
              <w:t>customer spend</w:t>
            </w:r>
          </w:p>
          <w:p w14:paraId="6B9F04F7" w14:textId="77777777" w:rsidR="001046CC" w:rsidRDefault="001046CC" w:rsidP="006F6310">
            <w:pPr>
              <w:pStyle w:val="Bullet0"/>
              <w:rPr>
                <w:lang w:val="en-US"/>
              </w:rPr>
            </w:pPr>
            <w:r>
              <w:rPr>
                <w:lang w:val="en-US"/>
              </w:rPr>
              <w:t>(</w:t>
            </w:r>
            <w:r w:rsidRPr="009C4A08">
              <w:rPr>
                <w:lang w:val="en-US"/>
              </w:rPr>
              <w:t>A query</w:t>
            </w:r>
            <w:r>
              <w:rPr>
                <w:lang w:val="en-US"/>
              </w:rPr>
              <w:t xml:space="preserve"> to)</w:t>
            </w:r>
            <w:r w:rsidRPr="009C4A08">
              <w:rPr>
                <w:lang w:val="en-US"/>
              </w:rPr>
              <w:t xml:space="preserve"> </w:t>
            </w:r>
            <w:proofErr w:type="gramStart"/>
            <w:r w:rsidRPr="009C4A08">
              <w:rPr>
                <w:lang w:val="en-US"/>
              </w:rPr>
              <w:t>calculat</w:t>
            </w:r>
            <w:r>
              <w:rPr>
                <w:lang w:val="en-US"/>
              </w:rPr>
              <w:t>e</w:t>
            </w:r>
            <w:proofErr w:type="gramEnd"/>
            <w:r>
              <w:rPr>
                <w:lang w:val="en-US"/>
              </w:rPr>
              <w:t xml:space="preserve"> the number of </w:t>
            </w:r>
            <w:r w:rsidRPr="009C4A08">
              <w:rPr>
                <w:lang w:val="en-US"/>
              </w:rPr>
              <w:t>vouchers sold</w:t>
            </w:r>
            <w:r>
              <w:rPr>
                <w:lang w:val="en-US"/>
              </w:rPr>
              <w:t xml:space="preserve"> by a single supplier</w:t>
            </w:r>
          </w:p>
          <w:p w14:paraId="4E8E6533" w14:textId="77777777" w:rsidR="001046CC" w:rsidRPr="009C4A08" w:rsidRDefault="001046CC" w:rsidP="006F6310">
            <w:pPr>
              <w:pStyle w:val="Bullet0"/>
              <w:rPr>
                <w:lang w:val="en-US"/>
              </w:rPr>
            </w:pPr>
            <w:r>
              <w:rPr>
                <w:lang w:val="en-US"/>
              </w:rPr>
              <w:t>(</w:t>
            </w:r>
            <w:r w:rsidRPr="009C4A08">
              <w:rPr>
                <w:lang w:val="en-US"/>
              </w:rPr>
              <w:t>A query to</w:t>
            </w:r>
            <w:r>
              <w:rPr>
                <w:lang w:val="en-US"/>
              </w:rPr>
              <w:t>)</w:t>
            </w:r>
            <w:r w:rsidRPr="009C4A08">
              <w:rPr>
                <w:lang w:val="en-US"/>
              </w:rPr>
              <w:t xml:space="preserve"> search for offers within a specific </w:t>
            </w:r>
            <w:proofErr w:type="gramStart"/>
            <w:r w:rsidRPr="009C4A08">
              <w:rPr>
                <w:lang w:val="en-US"/>
              </w:rPr>
              <w:t>category</w:t>
            </w:r>
            <w:proofErr w:type="gramEnd"/>
          </w:p>
          <w:p w14:paraId="47CD3DE7" w14:textId="77777777" w:rsidR="001046CC" w:rsidRPr="009C4A08" w:rsidRDefault="001046CC" w:rsidP="006F6310">
            <w:pPr>
              <w:pStyle w:val="Bullet0"/>
              <w:rPr>
                <w:lang w:val="en-US"/>
              </w:rPr>
            </w:pPr>
            <w:r>
              <w:rPr>
                <w:lang w:val="en-US"/>
              </w:rPr>
              <w:t>(</w:t>
            </w:r>
            <w:r w:rsidRPr="009C4A08">
              <w:rPr>
                <w:lang w:val="en-US"/>
              </w:rPr>
              <w:t>A query to</w:t>
            </w:r>
            <w:r>
              <w:rPr>
                <w:lang w:val="en-US"/>
              </w:rPr>
              <w:t>)</w:t>
            </w:r>
            <w:r w:rsidRPr="009C4A08">
              <w:rPr>
                <w:lang w:val="en-US"/>
              </w:rPr>
              <w:t xml:space="preserve"> sort offers from best to </w:t>
            </w:r>
            <w:proofErr w:type="gramStart"/>
            <w:r w:rsidRPr="009C4A08">
              <w:rPr>
                <w:lang w:val="en-US"/>
              </w:rPr>
              <w:t>worst</w:t>
            </w:r>
            <w:proofErr w:type="gramEnd"/>
          </w:p>
          <w:p w14:paraId="27CCA1BC" w14:textId="77777777" w:rsidR="001046CC" w:rsidRPr="005B0C77" w:rsidRDefault="001046CC" w:rsidP="006F6310">
            <w:pPr>
              <w:pStyle w:val="Bullet0"/>
              <w:rPr>
                <w:lang w:val="en-US"/>
              </w:rPr>
            </w:pPr>
            <w:r>
              <w:rPr>
                <w:lang w:val="en-US"/>
              </w:rPr>
              <w:t>(</w:t>
            </w:r>
            <w:r w:rsidRPr="009C4A08">
              <w:rPr>
                <w:lang w:val="en-US"/>
              </w:rPr>
              <w:t>Queries to</w:t>
            </w:r>
            <w:r>
              <w:rPr>
                <w:lang w:val="en-US"/>
              </w:rPr>
              <w:t>)</w:t>
            </w:r>
            <w:r w:rsidRPr="009C4A08">
              <w:rPr>
                <w:lang w:val="en-US"/>
              </w:rPr>
              <w:t xml:space="preserve"> update, insert</w:t>
            </w:r>
            <w:r>
              <w:rPr>
                <w:lang w:val="en-US"/>
              </w:rPr>
              <w:t xml:space="preserve"> or </w:t>
            </w:r>
            <w:r w:rsidRPr="009C4A08">
              <w:rPr>
                <w:lang w:val="en-US"/>
              </w:rPr>
              <w:t>delete data</w:t>
            </w:r>
          </w:p>
        </w:tc>
        <w:tc>
          <w:tcPr>
            <w:tcW w:w="390" w:type="pct"/>
            <w:tcBorders>
              <w:top w:val="single" w:sz="4" w:space="0" w:color="000000"/>
              <w:left w:val="single" w:sz="4" w:space="0" w:color="000000"/>
              <w:bottom w:val="single" w:sz="4" w:space="0" w:color="000000"/>
              <w:right w:val="single" w:sz="4" w:space="0" w:color="000000"/>
            </w:tcBorders>
          </w:tcPr>
          <w:p w14:paraId="70656277" w14:textId="77777777" w:rsidR="001046CC" w:rsidRPr="00627F14" w:rsidRDefault="001046CC" w:rsidP="006F6310">
            <w:pPr>
              <w:jc w:val="center"/>
              <w:rPr>
                <w:b/>
                <w:bCs/>
                <w:color w:val="000000" w:themeColor="text1"/>
                <w:lang w:val="en-US"/>
              </w:rPr>
            </w:pPr>
            <w:r>
              <w:rPr>
                <w:b/>
                <w:bCs/>
                <w:color w:val="000000" w:themeColor="text1"/>
                <w:lang w:val="en-US"/>
              </w:rPr>
              <w:t>2</w:t>
            </w:r>
          </w:p>
        </w:tc>
        <w:tc>
          <w:tcPr>
            <w:tcW w:w="1993" w:type="pct"/>
            <w:tcBorders>
              <w:top w:val="single" w:sz="4" w:space="0" w:color="000000"/>
              <w:left w:val="single" w:sz="4" w:space="0" w:color="000000"/>
              <w:bottom w:val="single" w:sz="4" w:space="0" w:color="000000"/>
              <w:right w:val="single" w:sz="4" w:space="0" w:color="000000"/>
            </w:tcBorders>
          </w:tcPr>
          <w:p w14:paraId="7C7F5FC5" w14:textId="77777777" w:rsidR="001046CC" w:rsidRPr="00830E68" w:rsidRDefault="001046CC" w:rsidP="006F6310">
            <w:pPr>
              <w:rPr>
                <w:lang w:val="en-US"/>
              </w:rPr>
            </w:pPr>
            <w:r w:rsidRPr="00DF589A">
              <w:t>Award 1 mark for</w:t>
            </w:r>
            <w:r w:rsidRPr="00830E68">
              <w:t xml:space="preserve"> each bullet. Maximum 2 marks. </w:t>
            </w:r>
          </w:p>
          <w:p w14:paraId="3D8A022D" w14:textId="77777777" w:rsidR="001046CC" w:rsidRDefault="001046CC" w:rsidP="006F6310">
            <w:pPr>
              <w:rPr>
                <w:lang w:val="en-US"/>
              </w:rPr>
            </w:pPr>
          </w:p>
          <w:p w14:paraId="72824AB1" w14:textId="77777777" w:rsidR="001046CC" w:rsidRDefault="001046CC" w:rsidP="006F6310">
            <w:pPr>
              <w:rPr>
                <w:lang w:val="en-US"/>
              </w:rPr>
            </w:pPr>
            <w:r w:rsidRPr="009C4A08">
              <w:rPr>
                <w:lang w:val="en-US"/>
              </w:rPr>
              <w:t xml:space="preserve">Functional requirements </w:t>
            </w:r>
            <w:r>
              <w:rPr>
                <w:lang w:val="en-US"/>
              </w:rPr>
              <w:t>must</w:t>
            </w:r>
            <w:r w:rsidRPr="009C4A08">
              <w:rPr>
                <w:lang w:val="en-US"/>
              </w:rPr>
              <w:t xml:space="preserve"> be extracted from end-user information.</w:t>
            </w:r>
          </w:p>
          <w:p w14:paraId="0B785A0C" w14:textId="77777777" w:rsidR="001046CC" w:rsidRDefault="001046CC" w:rsidP="006F6310">
            <w:pPr>
              <w:rPr>
                <w:lang w:val="en-US"/>
              </w:rPr>
            </w:pPr>
          </w:p>
          <w:p w14:paraId="232327A6" w14:textId="77777777" w:rsidR="001046CC" w:rsidRDefault="001046CC" w:rsidP="006F6310">
            <w:pPr>
              <w:rPr>
                <w:lang w:val="en-US"/>
              </w:rPr>
            </w:pPr>
          </w:p>
          <w:p w14:paraId="16B4C201" w14:textId="77777777" w:rsidR="001046CC" w:rsidRDefault="001046CC" w:rsidP="006F6310">
            <w:pPr>
              <w:rPr>
                <w:lang w:val="en-US"/>
              </w:rPr>
            </w:pPr>
          </w:p>
          <w:p w14:paraId="2F836AC5" w14:textId="77777777" w:rsidR="001046CC" w:rsidRDefault="001046CC" w:rsidP="006F6310">
            <w:pPr>
              <w:rPr>
                <w:lang w:val="en-US"/>
              </w:rPr>
            </w:pPr>
          </w:p>
          <w:p w14:paraId="5FA3C934" w14:textId="77777777" w:rsidR="001046CC" w:rsidRPr="00E84301" w:rsidRDefault="001046CC" w:rsidP="006F6310">
            <w:pPr>
              <w:rPr>
                <w:lang w:val="en-US"/>
              </w:rPr>
            </w:pPr>
            <w:r>
              <w:rPr>
                <w:lang w:val="en-US"/>
              </w:rPr>
              <w:t xml:space="preserve">Award a </w:t>
            </w:r>
            <w:r w:rsidRPr="00DF589A">
              <w:rPr>
                <w:lang w:val="en-US"/>
              </w:rPr>
              <w:t>maximum of 1 mark</w:t>
            </w:r>
            <w:r>
              <w:rPr>
                <w:lang w:val="en-US"/>
              </w:rPr>
              <w:t xml:space="preserve"> for update/insert/delete example.</w:t>
            </w:r>
          </w:p>
        </w:tc>
      </w:tr>
      <w:tr w:rsidR="001046CC" w:rsidRPr="009C4A08" w14:paraId="58DEC988" w14:textId="77777777" w:rsidTr="008870B2">
        <w:trPr>
          <w:cantSplit/>
          <w:trHeight w:val="1134"/>
        </w:trPr>
        <w:tc>
          <w:tcPr>
            <w:tcW w:w="363" w:type="pct"/>
            <w:vMerge w:val="restart"/>
            <w:tcBorders>
              <w:top w:val="single" w:sz="4" w:space="0" w:color="000000"/>
              <w:left w:val="single" w:sz="4" w:space="0" w:color="000000"/>
              <w:right w:val="single" w:sz="4" w:space="0" w:color="000000"/>
            </w:tcBorders>
          </w:tcPr>
          <w:p w14:paraId="7CAAB4D8" w14:textId="77777777" w:rsidR="001046CC" w:rsidRPr="009C4A08" w:rsidRDefault="001046CC" w:rsidP="006F6310">
            <w:pPr>
              <w:rPr>
                <w:lang w:val="en-US"/>
              </w:rPr>
            </w:pPr>
            <w:r>
              <w:rPr>
                <w:lang w:val="en-US"/>
              </w:rPr>
              <w:t>2b</w:t>
            </w:r>
          </w:p>
        </w:tc>
        <w:tc>
          <w:tcPr>
            <w:tcW w:w="2254" w:type="pct"/>
            <w:tcBorders>
              <w:top w:val="single" w:sz="4" w:space="0" w:color="000000"/>
              <w:left w:val="single" w:sz="4" w:space="0" w:color="000000"/>
              <w:right w:val="single" w:sz="4" w:space="0" w:color="000000"/>
            </w:tcBorders>
          </w:tcPr>
          <w:p w14:paraId="3BE8B123" w14:textId="77777777" w:rsidR="001046CC" w:rsidRPr="009C4A08" w:rsidRDefault="001046CC" w:rsidP="006F6310">
            <w:pPr>
              <w:pStyle w:val="Bullet0"/>
              <w:rPr>
                <w:lang w:val="en-US"/>
              </w:rPr>
            </w:pPr>
            <w:r w:rsidRPr="009C4A08">
              <w:rPr>
                <w:lang w:val="en-US"/>
              </w:rPr>
              <w:t>entity names, in the correct</w:t>
            </w:r>
          </w:p>
          <w:p w14:paraId="68E0707E" w14:textId="77777777" w:rsidR="001046CC" w:rsidRPr="009C4A08" w:rsidRDefault="001046CC" w:rsidP="006F6310">
            <w:pPr>
              <w:pStyle w:val="Bullet0"/>
              <w:rPr>
                <w:lang w:val="en-US"/>
              </w:rPr>
            </w:pPr>
            <w:r w:rsidRPr="009C4A08">
              <w:rPr>
                <w:lang w:val="en-US"/>
              </w:rPr>
              <w:t>order</w:t>
            </w:r>
          </w:p>
          <w:p w14:paraId="05487761" w14:textId="77777777" w:rsidR="001046CC" w:rsidRPr="009C4A08" w:rsidRDefault="001046CC" w:rsidP="006F6310">
            <w:pPr>
              <w:pStyle w:val="Bullet0"/>
              <w:rPr>
                <w:lang w:val="en-US"/>
              </w:rPr>
            </w:pPr>
            <w:r w:rsidRPr="009C4A08">
              <w:rPr>
                <w:lang w:val="en-US"/>
              </w:rPr>
              <w:t>adding the correct number of</w:t>
            </w:r>
          </w:p>
          <w:p w14:paraId="48188367" w14:textId="77777777" w:rsidR="001046CC" w:rsidRPr="009C4A08" w:rsidRDefault="001046CC" w:rsidP="006F6310">
            <w:pPr>
              <w:pStyle w:val="Bullet0"/>
              <w:rPr>
                <w:lang w:val="en-US"/>
              </w:rPr>
            </w:pPr>
            <w:r w:rsidRPr="009C4A08">
              <w:rPr>
                <w:lang w:val="en-US"/>
              </w:rPr>
              <w:t>instances</w:t>
            </w:r>
          </w:p>
          <w:p w14:paraId="6F75E4FA" w14:textId="77777777" w:rsidR="001046CC" w:rsidRPr="009C4A08" w:rsidRDefault="001046CC" w:rsidP="006F6310">
            <w:pPr>
              <w:pStyle w:val="Bullet0"/>
              <w:rPr>
                <w:lang w:val="en-US"/>
              </w:rPr>
            </w:pPr>
            <w:r w:rsidRPr="009C4A08">
              <w:rPr>
                <w:lang w:val="en-US"/>
              </w:rPr>
              <w:t>adding the correct associations</w:t>
            </w:r>
          </w:p>
        </w:tc>
        <w:tc>
          <w:tcPr>
            <w:tcW w:w="390" w:type="pct"/>
            <w:tcBorders>
              <w:top w:val="single" w:sz="4" w:space="0" w:color="000000"/>
              <w:left w:val="single" w:sz="4" w:space="0" w:color="000000"/>
              <w:right w:val="single" w:sz="4" w:space="0" w:color="000000"/>
            </w:tcBorders>
          </w:tcPr>
          <w:p w14:paraId="18DE2D81" w14:textId="77777777" w:rsidR="001046CC" w:rsidRPr="00627F14" w:rsidRDefault="001046CC" w:rsidP="006F6310">
            <w:pPr>
              <w:jc w:val="center"/>
              <w:rPr>
                <w:b/>
                <w:bCs/>
                <w:color w:val="000000" w:themeColor="text1"/>
                <w:lang w:val="en-US"/>
              </w:rPr>
            </w:pPr>
            <w:r>
              <w:rPr>
                <w:b/>
                <w:bCs/>
                <w:color w:val="000000" w:themeColor="text1"/>
                <w:lang w:val="en-US"/>
              </w:rPr>
              <w:t>3</w:t>
            </w:r>
          </w:p>
        </w:tc>
        <w:tc>
          <w:tcPr>
            <w:tcW w:w="1993" w:type="pct"/>
            <w:tcBorders>
              <w:top w:val="single" w:sz="4" w:space="0" w:color="000000"/>
              <w:left w:val="single" w:sz="4" w:space="0" w:color="000000"/>
              <w:right w:val="single" w:sz="4" w:space="0" w:color="000000"/>
            </w:tcBorders>
          </w:tcPr>
          <w:p w14:paraId="1E8469E2" w14:textId="77777777" w:rsidR="001046CC" w:rsidRPr="009C4A08" w:rsidRDefault="001046CC" w:rsidP="006F6310">
            <w:pPr>
              <w:rPr>
                <w:lang w:val="en-US"/>
              </w:rPr>
            </w:pPr>
            <w:r>
              <w:rPr>
                <w:lang w:val="en-US"/>
              </w:rPr>
              <w:t>E</w:t>
            </w:r>
            <w:r w:rsidRPr="009C4A08">
              <w:rPr>
                <w:lang w:val="en-US"/>
              </w:rPr>
              <w:t xml:space="preserve">ntities </w:t>
            </w:r>
            <w:r>
              <w:rPr>
                <w:lang w:val="en-US"/>
              </w:rPr>
              <w:t>can</w:t>
            </w:r>
            <w:r w:rsidRPr="009C4A08">
              <w:rPr>
                <w:lang w:val="en-US"/>
              </w:rPr>
              <w:t xml:space="preserve"> be written</w:t>
            </w:r>
            <w:r>
              <w:rPr>
                <w:lang w:val="en-US"/>
              </w:rPr>
              <w:t xml:space="preserve"> </w:t>
            </w:r>
            <w:r w:rsidRPr="009C4A08">
              <w:rPr>
                <w:lang w:val="en-US"/>
              </w:rPr>
              <w:t>in reverse order</w:t>
            </w:r>
            <w:r>
              <w:rPr>
                <w:lang w:val="en-US"/>
              </w:rPr>
              <w:t>.</w:t>
            </w:r>
          </w:p>
        </w:tc>
      </w:tr>
      <w:tr w:rsidR="001046CC" w:rsidRPr="009C4A08" w14:paraId="3F91AFF1" w14:textId="77777777" w:rsidTr="008870B2">
        <w:trPr>
          <w:cantSplit/>
          <w:trHeight w:val="4822"/>
        </w:trPr>
        <w:tc>
          <w:tcPr>
            <w:tcW w:w="363" w:type="pct"/>
            <w:vMerge/>
            <w:tcBorders>
              <w:left w:val="single" w:sz="4" w:space="0" w:color="000000"/>
              <w:bottom w:val="single" w:sz="4" w:space="0" w:color="000000"/>
              <w:right w:val="single" w:sz="4" w:space="0" w:color="000000"/>
            </w:tcBorders>
          </w:tcPr>
          <w:p w14:paraId="75E65CB7" w14:textId="77777777" w:rsidR="001046CC" w:rsidRDefault="001046CC" w:rsidP="006F6310">
            <w:pPr>
              <w:rPr>
                <w:lang w:val="en-US"/>
              </w:rPr>
            </w:pPr>
          </w:p>
        </w:tc>
        <w:tc>
          <w:tcPr>
            <w:tcW w:w="4637" w:type="pct"/>
            <w:gridSpan w:val="3"/>
            <w:tcBorders>
              <w:left w:val="single" w:sz="4" w:space="0" w:color="000000"/>
              <w:bottom w:val="single" w:sz="4" w:space="0" w:color="000000"/>
              <w:right w:val="single" w:sz="4" w:space="0" w:color="000000"/>
            </w:tcBorders>
            <w:vAlign w:val="center"/>
          </w:tcPr>
          <w:p w14:paraId="217FD16B" w14:textId="77777777" w:rsidR="001046CC" w:rsidRDefault="001046CC" w:rsidP="006F6310">
            <w:pPr>
              <w:spacing w:line="240" w:lineRule="auto"/>
              <w:jc w:val="center"/>
              <w:rPr>
                <w:lang w:val="en-US"/>
              </w:rPr>
            </w:pPr>
            <w:r>
              <w:rPr>
                <w:noProof/>
              </w:rPr>
              <w:drawing>
                <wp:inline distT="0" distB="0" distL="0" distR="0" wp14:anchorId="755214E6" wp14:editId="68F8C293">
                  <wp:extent cx="5161915" cy="2530475"/>
                  <wp:effectExtent l="0" t="0" r="635" b="3175"/>
                  <wp:docPr id="2" name="Picture 2" descr="Completed entity-occurre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leted entity-occurrence diagr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61915" cy="2530475"/>
                          </a:xfrm>
                          <a:prstGeom prst="rect">
                            <a:avLst/>
                          </a:prstGeom>
                          <a:noFill/>
                          <a:ln>
                            <a:noFill/>
                          </a:ln>
                        </pic:spPr>
                      </pic:pic>
                    </a:graphicData>
                  </a:graphic>
                </wp:inline>
              </w:drawing>
            </w:r>
          </w:p>
        </w:tc>
      </w:tr>
      <w:tr w:rsidR="001046CC" w:rsidRPr="009C4A08" w14:paraId="06904C23" w14:textId="77777777" w:rsidTr="008870B2">
        <w:trPr>
          <w:cantSplit/>
          <w:trHeight w:val="1134"/>
        </w:trPr>
        <w:tc>
          <w:tcPr>
            <w:tcW w:w="363" w:type="pct"/>
            <w:vMerge w:val="restart"/>
            <w:tcBorders>
              <w:top w:val="single" w:sz="4" w:space="0" w:color="000000"/>
              <w:left w:val="single" w:sz="4" w:space="0" w:color="000000"/>
              <w:right w:val="single" w:sz="4" w:space="0" w:color="000000"/>
            </w:tcBorders>
          </w:tcPr>
          <w:p w14:paraId="5317819F" w14:textId="77777777" w:rsidR="001046CC" w:rsidRPr="009C4A08" w:rsidRDefault="001046CC" w:rsidP="006F6310">
            <w:pPr>
              <w:rPr>
                <w:lang w:val="en-US"/>
              </w:rPr>
            </w:pPr>
            <w:r>
              <w:rPr>
                <w:lang w:val="en-US"/>
              </w:rPr>
              <w:t>2c</w:t>
            </w:r>
          </w:p>
        </w:tc>
        <w:tc>
          <w:tcPr>
            <w:tcW w:w="2254" w:type="pct"/>
            <w:tcBorders>
              <w:top w:val="single" w:sz="4" w:space="0" w:color="000000"/>
              <w:left w:val="single" w:sz="4" w:space="0" w:color="000000"/>
              <w:right w:val="single" w:sz="4" w:space="0" w:color="000000"/>
            </w:tcBorders>
          </w:tcPr>
          <w:p w14:paraId="47D49F22" w14:textId="77777777" w:rsidR="001046CC" w:rsidRPr="009C4A08" w:rsidRDefault="001046CC" w:rsidP="006F6310">
            <w:pPr>
              <w:pStyle w:val="Bullet0"/>
              <w:rPr>
                <w:lang w:val="en-US"/>
              </w:rPr>
            </w:pPr>
            <w:r>
              <w:rPr>
                <w:lang w:val="en-US"/>
              </w:rPr>
              <w:t>f</w:t>
            </w:r>
            <w:r w:rsidRPr="009C4A08">
              <w:rPr>
                <w:lang w:val="en-US"/>
              </w:rPr>
              <w:t>ields and alias</w:t>
            </w:r>
          </w:p>
          <w:p w14:paraId="42E9A42F" w14:textId="77777777" w:rsidR="001046CC" w:rsidRPr="009C4A08" w:rsidRDefault="001046CC" w:rsidP="006F6310">
            <w:pPr>
              <w:pStyle w:val="Secondorderbullet"/>
              <w:ind w:left="720"/>
              <w:rPr>
                <w:lang w:val="en-US"/>
              </w:rPr>
            </w:pPr>
            <w:r>
              <w:rPr>
                <w:lang w:val="en-US"/>
              </w:rPr>
              <w:t>f</w:t>
            </w:r>
            <w:r w:rsidRPr="0020176C">
              <w:rPr>
                <w:lang w:val="en-US"/>
              </w:rPr>
              <w:t xml:space="preserve">irstname, surname, </w:t>
            </w:r>
            <w:proofErr w:type="spellStart"/>
            <w:r w:rsidRPr="0020176C">
              <w:rPr>
                <w:lang w:val="en-US"/>
              </w:rPr>
              <w:t>voucherID</w:t>
            </w:r>
            <w:proofErr w:type="spellEnd"/>
          </w:p>
          <w:p w14:paraId="184C67D5" w14:textId="77777777" w:rsidR="001046CC" w:rsidRDefault="001046CC" w:rsidP="006F6310">
            <w:pPr>
              <w:pStyle w:val="Secondorderbullet"/>
              <w:ind w:left="720"/>
              <w:rPr>
                <w:lang w:val="en-US"/>
              </w:rPr>
            </w:pPr>
            <w:r>
              <w:rPr>
                <w:lang w:val="en-US"/>
              </w:rPr>
              <w:t xml:space="preserve">calculation as </w:t>
            </w:r>
            <w:r w:rsidRPr="00D07EF0">
              <w:rPr>
                <w:lang w:val="en-US"/>
              </w:rPr>
              <w:t>Amount of Money Spent on Voucher £</w:t>
            </w:r>
          </w:p>
          <w:p w14:paraId="4638182A" w14:textId="77777777" w:rsidR="001046CC" w:rsidRPr="00482F90" w:rsidRDefault="001046CC" w:rsidP="006F6310">
            <w:pPr>
              <w:pStyle w:val="Bullet0"/>
              <w:rPr>
                <w:lang w:val="en-US"/>
              </w:rPr>
            </w:pPr>
            <w:r w:rsidRPr="00482F90">
              <w:rPr>
                <w:lang w:val="en-US"/>
              </w:rPr>
              <w:t xml:space="preserve">joins and category </w:t>
            </w:r>
            <w:proofErr w:type="gramStart"/>
            <w:r w:rsidRPr="00482F90">
              <w:rPr>
                <w:lang w:val="en-US"/>
              </w:rPr>
              <w:t>criteria</w:t>
            </w:r>
            <w:proofErr w:type="gramEnd"/>
          </w:p>
          <w:p w14:paraId="7103EF87" w14:textId="77777777" w:rsidR="001046CC" w:rsidRPr="001019F0" w:rsidRDefault="001046CC" w:rsidP="006F6310">
            <w:pPr>
              <w:pStyle w:val="Bullet0"/>
              <w:rPr>
                <w:lang w:val="en-US"/>
              </w:rPr>
            </w:pPr>
            <w:r>
              <w:rPr>
                <w:lang w:val="en-US"/>
              </w:rPr>
              <w:t>w</w:t>
            </w:r>
            <w:r w:rsidRPr="009C4A08">
              <w:rPr>
                <w:lang w:val="en-US"/>
              </w:rPr>
              <w:t>ildcard</w:t>
            </w:r>
          </w:p>
        </w:tc>
        <w:tc>
          <w:tcPr>
            <w:tcW w:w="390" w:type="pct"/>
            <w:tcBorders>
              <w:top w:val="single" w:sz="4" w:space="0" w:color="000000"/>
              <w:left w:val="single" w:sz="4" w:space="0" w:color="000000"/>
              <w:right w:val="single" w:sz="4" w:space="0" w:color="000000"/>
            </w:tcBorders>
          </w:tcPr>
          <w:p w14:paraId="3F08F9F1" w14:textId="77777777" w:rsidR="001046CC" w:rsidRPr="00627F14" w:rsidRDefault="001046CC" w:rsidP="006F6310">
            <w:pPr>
              <w:jc w:val="center"/>
              <w:rPr>
                <w:b/>
                <w:bCs/>
                <w:color w:val="000000" w:themeColor="text1"/>
                <w:lang w:val="en-US"/>
              </w:rPr>
            </w:pPr>
            <w:r>
              <w:rPr>
                <w:b/>
                <w:bCs/>
                <w:color w:val="000000" w:themeColor="text1"/>
                <w:lang w:val="en-US"/>
              </w:rPr>
              <w:t>3</w:t>
            </w:r>
          </w:p>
        </w:tc>
        <w:tc>
          <w:tcPr>
            <w:tcW w:w="1993" w:type="pct"/>
            <w:tcBorders>
              <w:top w:val="single" w:sz="4" w:space="0" w:color="000000"/>
              <w:left w:val="single" w:sz="4" w:space="0" w:color="000000"/>
              <w:right w:val="single" w:sz="4" w:space="0" w:color="000000"/>
            </w:tcBorders>
          </w:tcPr>
          <w:p w14:paraId="56695B9B" w14:textId="77777777" w:rsidR="001046CC" w:rsidRDefault="001046CC" w:rsidP="006F6310">
            <w:r w:rsidRPr="00E719DF">
              <w:t>Accept alternatives of escape room wildcard that produce the correct output.</w:t>
            </w:r>
          </w:p>
          <w:p w14:paraId="22EC26F9" w14:textId="77777777" w:rsidR="001046CC" w:rsidRDefault="001046CC" w:rsidP="006F6310"/>
          <w:p w14:paraId="589FD3E1" w14:textId="77777777" w:rsidR="001046CC" w:rsidRPr="001561A1" w:rsidRDefault="001046CC" w:rsidP="006F6310">
            <w:pPr>
              <w:rPr>
                <w:color w:val="000000" w:themeColor="text1"/>
                <w:lang w:val="en-US"/>
              </w:rPr>
            </w:pPr>
            <w:r>
              <w:t>Sample query shown below.</w:t>
            </w:r>
          </w:p>
        </w:tc>
      </w:tr>
      <w:tr w:rsidR="001046CC" w:rsidRPr="009C4A08" w14:paraId="6D82262E" w14:textId="77777777" w:rsidTr="008870B2">
        <w:trPr>
          <w:cantSplit/>
          <w:trHeight w:val="1134"/>
        </w:trPr>
        <w:tc>
          <w:tcPr>
            <w:tcW w:w="363" w:type="pct"/>
            <w:vMerge/>
            <w:tcBorders>
              <w:left w:val="single" w:sz="4" w:space="0" w:color="000000"/>
              <w:bottom w:val="single" w:sz="4" w:space="0" w:color="000000"/>
              <w:right w:val="single" w:sz="4" w:space="0" w:color="000000"/>
            </w:tcBorders>
          </w:tcPr>
          <w:p w14:paraId="68C595AE" w14:textId="77777777" w:rsidR="001046CC" w:rsidRDefault="001046CC" w:rsidP="006F6310">
            <w:pPr>
              <w:rPr>
                <w:lang w:val="en-US"/>
              </w:rPr>
            </w:pPr>
          </w:p>
        </w:tc>
        <w:tc>
          <w:tcPr>
            <w:tcW w:w="4637" w:type="pct"/>
            <w:gridSpan w:val="3"/>
            <w:tcBorders>
              <w:left w:val="single" w:sz="4" w:space="0" w:color="000000"/>
              <w:bottom w:val="single" w:sz="4" w:space="0" w:color="000000"/>
              <w:right w:val="single" w:sz="4" w:space="0" w:color="000000"/>
            </w:tcBorders>
          </w:tcPr>
          <w:p w14:paraId="7F0C3289" w14:textId="77777777" w:rsidR="001046CC" w:rsidRPr="00E719DF" w:rsidRDefault="001046CC" w:rsidP="006F6310">
            <w:pPr>
              <w:rPr>
                <w:rFonts w:ascii="Courier New" w:hAnsi="Courier New" w:cs="Courier New"/>
                <w:lang w:val="en-US"/>
              </w:rPr>
            </w:pPr>
            <w:r w:rsidRPr="00E719DF">
              <w:rPr>
                <w:rFonts w:ascii="Courier New" w:hAnsi="Courier New" w:cs="Courier New"/>
                <w:lang w:val="en-US"/>
              </w:rPr>
              <w:t xml:space="preserve">SELECT firstname, surname, </w:t>
            </w:r>
            <w:proofErr w:type="spellStart"/>
            <w:r w:rsidRPr="00E719DF">
              <w:rPr>
                <w:rFonts w:ascii="Courier New" w:hAnsi="Courier New" w:cs="Courier New"/>
                <w:lang w:val="en-US"/>
              </w:rPr>
              <w:t>Voucher.voucherID</w:t>
            </w:r>
            <w:proofErr w:type="spellEnd"/>
            <w:r w:rsidRPr="00E719DF">
              <w:rPr>
                <w:rFonts w:ascii="Courier New" w:hAnsi="Courier New" w:cs="Courier New"/>
                <w:lang w:val="en-US"/>
              </w:rPr>
              <w:t>, (</w:t>
            </w:r>
            <w:proofErr w:type="spellStart"/>
            <w:r w:rsidRPr="00E719DF">
              <w:rPr>
                <w:rFonts w:ascii="Courier New" w:hAnsi="Courier New" w:cs="Courier New"/>
                <w:lang w:val="en-US"/>
              </w:rPr>
              <w:t>quantityPurchased</w:t>
            </w:r>
            <w:proofErr w:type="spellEnd"/>
            <w:r w:rsidRPr="00E719DF">
              <w:rPr>
                <w:rFonts w:ascii="Courier New" w:hAnsi="Courier New" w:cs="Courier New"/>
                <w:lang w:val="en-US"/>
              </w:rPr>
              <w:t xml:space="preserve"> * price£) AS [Amount of Money Spent on Voucher £]</w:t>
            </w:r>
          </w:p>
          <w:p w14:paraId="11FBBB6A" w14:textId="77777777" w:rsidR="001046CC" w:rsidRPr="00E719DF" w:rsidRDefault="001046CC" w:rsidP="006F6310">
            <w:pPr>
              <w:rPr>
                <w:rFonts w:ascii="Courier New" w:hAnsi="Courier New" w:cs="Courier New"/>
                <w:lang w:val="en-US"/>
              </w:rPr>
            </w:pPr>
            <w:r w:rsidRPr="00E719DF">
              <w:rPr>
                <w:rFonts w:ascii="Courier New" w:hAnsi="Courier New" w:cs="Courier New"/>
                <w:lang w:val="en-US"/>
              </w:rPr>
              <w:t xml:space="preserve">FROM Customer, </w:t>
            </w:r>
            <w:proofErr w:type="spellStart"/>
            <w:r w:rsidRPr="00E719DF">
              <w:rPr>
                <w:rFonts w:ascii="Courier New" w:hAnsi="Courier New" w:cs="Courier New"/>
                <w:lang w:val="en-US"/>
              </w:rPr>
              <w:t>CustomerOrder</w:t>
            </w:r>
            <w:proofErr w:type="spellEnd"/>
            <w:r w:rsidRPr="00E719DF">
              <w:rPr>
                <w:rFonts w:ascii="Courier New" w:hAnsi="Courier New" w:cs="Courier New"/>
                <w:lang w:val="en-US"/>
              </w:rPr>
              <w:t>, Voucher</w:t>
            </w:r>
          </w:p>
          <w:p w14:paraId="01519EEA" w14:textId="77777777" w:rsidR="001046CC" w:rsidRPr="00E719DF" w:rsidRDefault="001046CC" w:rsidP="006F6310">
            <w:pPr>
              <w:rPr>
                <w:rFonts w:ascii="Courier New" w:hAnsi="Courier New" w:cs="Courier New"/>
                <w:lang w:val="en-US"/>
              </w:rPr>
            </w:pPr>
            <w:r w:rsidRPr="00E719DF">
              <w:rPr>
                <w:rFonts w:ascii="Courier New" w:hAnsi="Courier New" w:cs="Courier New"/>
                <w:lang w:val="en-US"/>
              </w:rPr>
              <w:t xml:space="preserve">WHERE </w:t>
            </w:r>
            <w:proofErr w:type="spellStart"/>
            <w:r w:rsidRPr="00E719DF">
              <w:rPr>
                <w:rFonts w:ascii="Courier New" w:hAnsi="Courier New" w:cs="Courier New"/>
                <w:lang w:val="en-US"/>
              </w:rPr>
              <w:t>Customer.custID</w:t>
            </w:r>
            <w:proofErr w:type="spellEnd"/>
            <w:r w:rsidRPr="00E719DF">
              <w:rPr>
                <w:rFonts w:ascii="Courier New" w:hAnsi="Courier New" w:cs="Courier New"/>
                <w:lang w:val="en-US"/>
              </w:rPr>
              <w:t xml:space="preserve"> = </w:t>
            </w:r>
            <w:proofErr w:type="spellStart"/>
            <w:r w:rsidRPr="00E719DF">
              <w:rPr>
                <w:rFonts w:ascii="Courier New" w:hAnsi="Courier New" w:cs="Courier New"/>
                <w:lang w:val="en-US"/>
              </w:rPr>
              <w:t>CustomerOrder.custID</w:t>
            </w:r>
            <w:proofErr w:type="spellEnd"/>
            <w:r w:rsidRPr="00E719DF">
              <w:rPr>
                <w:rFonts w:ascii="Courier New" w:hAnsi="Courier New" w:cs="Courier New"/>
                <w:lang w:val="en-US"/>
              </w:rPr>
              <w:t xml:space="preserve"> AND</w:t>
            </w:r>
          </w:p>
          <w:p w14:paraId="334A1C79" w14:textId="77777777" w:rsidR="001046CC" w:rsidRPr="00E719DF" w:rsidRDefault="001046CC" w:rsidP="006F6310">
            <w:pPr>
              <w:rPr>
                <w:rFonts w:ascii="Courier New" w:hAnsi="Courier New" w:cs="Courier New"/>
                <w:lang w:val="en-US"/>
              </w:rPr>
            </w:pPr>
            <w:proofErr w:type="spellStart"/>
            <w:r w:rsidRPr="00E719DF">
              <w:rPr>
                <w:rFonts w:ascii="Courier New" w:hAnsi="Courier New" w:cs="Courier New"/>
                <w:lang w:val="en-US"/>
              </w:rPr>
              <w:t>Voucher.voucherID</w:t>
            </w:r>
            <w:proofErr w:type="spellEnd"/>
            <w:r w:rsidRPr="00E719DF">
              <w:rPr>
                <w:rFonts w:ascii="Courier New" w:hAnsi="Courier New" w:cs="Courier New"/>
                <w:lang w:val="en-US"/>
              </w:rPr>
              <w:t xml:space="preserve"> = </w:t>
            </w:r>
            <w:proofErr w:type="spellStart"/>
            <w:r w:rsidRPr="00E719DF">
              <w:rPr>
                <w:rFonts w:ascii="Courier New" w:hAnsi="Courier New" w:cs="Courier New"/>
                <w:lang w:val="en-US"/>
              </w:rPr>
              <w:t>CustomerOrder.voucherID</w:t>
            </w:r>
            <w:proofErr w:type="spellEnd"/>
            <w:r w:rsidRPr="00E719DF">
              <w:rPr>
                <w:rFonts w:ascii="Courier New" w:hAnsi="Courier New" w:cs="Courier New"/>
                <w:lang w:val="en-US"/>
              </w:rPr>
              <w:t xml:space="preserve"> and category = "Adventure" AND </w:t>
            </w:r>
            <w:proofErr w:type="spellStart"/>
            <w:r w:rsidRPr="00E719DF">
              <w:rPr>
                <w:rFonts w:ascii="Courier New" w:hAnsi="Courier New" w:cs="Courier New"/>
                <w:lang w:val="en-US"/>
              </w:rPr>
              <w:t>voucherName</w:t>
            </w:r>
            <w:proofErr w:type="spellEnd"/>
            <w:r w:rsidRPr="00E719DF">
              <w:rPr>
                <w:rFonts w:ascii="Courier New" w:hAnsi="Courier New" w:cs="Courier New"/>
                <w:lang w:val="en-US"/>
              </w:rPr>
              <w:t xml:space="preserve"> LIKE "*escape room*</w:t>
            </w:r>
            <w:proofErr w:type="gramStart"/>
            <w:r w:rsidRPr="00E719DF">
              <w:rPr>
                <w:rFonts w:ascii="Courier New" w:hAnsi="Courier New" w:cs="Courier New"/>
                <w:lang w:val="en-US"/>
              </w:rPr>
              <w:t>";</w:t>
            </w:r>
            <w:proofErr w:type="gramEnd"/>
          </w:p>
          <w:p w14:paraId="3D3320E8" w14:textId="77777777" w:rsidR="001046CC" w:rsidRPr="00E719DF" w:rsidRDefault="001046CC" w:rsidP="006F6310">
            <w:pPr>
              <w:rPr>
                <w:rFonts w:ascii="Courier New" w:hAnsi="Courier New" w:cs="Courier New"/>
                <w:lang w:val="en-US"/>
              </w:rPr>
            </w:pPr>
          </w:p>
        </w:tc>
      </w:tr>
      <w:tr w:rsidR="001046CC" w:rsidRPr="009C4A08" w14:paraId="3DAC5B0E" w14:textId="77777777" w:rsidTr="008870B2">
        <w:trPr>
          <w:cantSplit/>
          <w:trHeight w:val="1134"/>
        </w:trPr>
        <w:tc>
          <w:tcPr>
            <w:tcW w:w="363" w:type="pct"/>
            <w:vMerge w:val="restart"/>
            <w:tcBorders>
              <w:top w:val="single" w:sz="4" w:space="0" w:color="000000"/>
              <w:left w:val="single" w:sz="4" w:space="0" w:color="000000"/>
              <w:right w:val="single" w:sz="4" w:space="0" w:color="000000"/>
            </w:tcBorders>
          </w:tcPr>
          <w:p w14:paraId="34FF9637" w14:textId="77777777" w:rsidR="001046CC" w:rsidRPr="009C4A08" w:rsidRDefault="001046CC" w:rsidP="006F6310">
            <w:pPr>
              <w:rPr>
                <w:lang w:val="en-US"/>
              </w:rPr>
            </w:pPr>
            <w:r>
              <w:rPr>
                <w:lang w:val="en-US"/>
              </w:rPr>
              <w:t>2d</w:t>
            </w:r>
          </w:p>
        </w:tc>
        <w:tc>
          <w:tcPr>
            <w:tcW w:w="2254" w:type="pct"/>
            <w:tcBorders>
              <w:top w:val="single" w:sz="4" w:space="0" w:color="000000"/>
              <w:left w:val="single" w:sz="4" w:space="0" w:color="000000"/>
              <w:right w:val="single" w:sz="4" w:space="0" w:color="000000"/>
            </w:tcBorders>
          </w:tcPr>
          <w:p w14:paraId="4C329E36" w14:textId="77777777" w:rsidR="001046CC" w:rsidRPr="006F181F" w:rsidRDefault="001046CC" w:rsidP="006F6310">
            <w:pPr>
              <w:pStyle w:val="Bullet0"/>
            </w:pPr>
            <w:r>
              <w:t>s</w:t>
            </w:r>
            <w:r w:rsidRPr="006F181F">
              <w:t>um to find number of vouchers already purchased</w:t>
            </w:r>
          </w:p>
          <w:p w14:paraId="4CEC5C7A" w14:textId="77777777" w:rsidR="001046CC" w:rsidRPr="006F181F" w:rsidRDefault="001046CC" w:rsidP="006F6310">
            <w:pPr>
              <w:pStyle w:val="Bullet0"/>
            </w:pPr>
            <w:r>
              <w:t>c</w:t>
            </w:r>
            <w:r w:rsidRPr="006F181F">
              <w:t>alculation to subtract quan</w:t>
            </w:r>
            <w:r>
              <w:t>t</w:t>
            </w:r>
            <w:r w:rsidRPr="006F181F">
              <w:t>ity purchased from quantity available</w:t>
            </w:r>
          </w:p>
          <w:p w14:paraId="22A48C83" w14:textId="77777777" w:rsidR="001046CC" w:rsidRPr="006F181F" w:rsidRDefault="001046CC" w:rsidP="006F6310">
            <w:pPr>
              <w:pStyle w:val="Bullet0"/>
            </w:pPr>
            <w:r>
              <w:t>c</w:t>
            </w:r>
            <w:r w:rsidRPr="006F181F">
              <w:t>orrect fields, tables and aliases</w:t>
            </w:r>
          </w:p>
          <w:p w14:paraId="1DAF4F6A" w14:textId="77777777" w:rsidR="001046CC" w:rsidRPr="001019F0" w:rsidRDefault="001046CC" w:rsidP="006F6310">
            <w:pPr>
              <w:pStyle w:val="Bullet0"/>
              <w:rPr>
                <w:lang w:val="en-US"/>
              </w:rPr>
            </w:pPr>
            <w:r>
              <w:t>j</w:t>
            </w:r>
            <w:r w:rsidRPr="006F181F">
              <w:t>oins and criteria</w:t>
            </w:r>
          </w:p>
        </w:tc>
        <w:tc>
          <w:tcPr>
            <w:tcW w:w="390" w:type="pct"/>
            <w:tcBorders>
              <w:top w:val="single" w:sz="4" w:space="0" w:color="000000"/>
              <w:left w:val="single" w:sz="4" w:space="0" w:color="000000"/>
              <w:right w:val="single" w:sz="4" w:space="0" w:color="000000"/>
            </w:tcBorders>
          </w:tcPr>
          <w:p w14:paraId="69865678" w14:textId="77777777" w:rsidR="001046CC" w:rsidRPr="00627F14" w:rsidRDefault="001046CC" w:rsidP="006F6310">
            <w:pPr>
              <w:jc w:val="center"/>
              <w:rPr>
                <w:b/>
                <w:bCs/>
                <w:color w:val="000000" w:themeColor="text1"/>
                <w:lang w:val="en-US"/>
              </w:rPr>
            </w:pPr>
            <w:r>
              <w:rPr>
                <w:b/>
                <w:bCs/>
                <w:color w:val="000000" w:themeColor="text1"/>
                <w:lang w:val="en-US"/>
              </w:rPr>
              <w:t>4</w:t>
            </w:r>
          </w:p>
        </w:tc>
        <w:tc>
          <w:tcPr>
            <w:tcW w:w="1993" w:type="pct"/>
            <w:tcBorders>
              <w:top w:val="single" w:sz="4" w:space="0" w:color="000000"/>
              <w:left w:val="single" w:sz="4" w:space="0" w:color="000000"/>
              <w:right w:val="single" w:sz="4" w:space="0" w:color="000000"/>
            </w:tcBorders>
          </w:tcPr>
          <w:p w14:paraId="61B025F0" w14:textId="77777777" w:rsidR="001046CC" w:rsidRPr="001561A1" w:rsidRDefault="001046CC" w:rsidP="006F6310">
            <w:pPr>
              <w:rPr>
                <w:color w:val="000000" w:themeColor="text1"/>
                <w:lang w:val="en-US"/>
              </w:rPr>
            </w:pPr>
            <w:r w:rsidRPr="009C4A08">
              <w:rPr>
                <w:lang w:val="en-US"/>
              </w:rPr>
              <w:t>Combined query</w:t>
            </w:r>
            <w:r>
              <w:rPr>
                <w:lang w:val="en-US"/>
              </w:rPr>
              <w:t xml:space="preserve"> shown below.</w:t>
            </w:r>
          </w:p>
        </w:tc>
      </w:tr>
      <w:tr w:rsidR="001046CC" w:rsidRPr="009C4A08" w14:paraId="22655D4C" w14:textId="77777777" w:rsidTr="008870B2">
        <w:trPr>
          <w:cantSplit/>
          <w:trHeight w:val="1134"/>
        </w:trPr>
        <w:tc>
          <w:tcPr>
            <w:tcW w:w="363" w:type="pct"/>
            <w:vMerge/>
            <w:tcBorders>
              <w:left w:val="single" w:sz="4" w:space="0" w:color="000000"/>
              <w:bottom w:val="single" w:sz="4" w:space="0" w:color="000000"/>
              <w:right w:val="single" w:sz="4" w:space="0" w:color="000000"/>
            </w:tcBorders>
          </w:tcPr>
          <w:p w14:paraId="182DED06" w14:textId="77777777" w:rsidR="001046CC" w:rsidRDefault="001046CC" w:rsidP="006F6310">
            <w:pPr>
              <w:rPr>
                <w:lang w:val="en-US"/>
              </w:rPr>
            </w:pPr>
          </w:p>
        </w:tc>
        <w:tc>
          <w:tcPr>
            <w:tcW w:w="4637" w:type="pct"/>
            <w:gridSpan w:val="3"/>
            <w:tcBorders>
              <w:left w:val="single" w:sz="4" w:space="0" w:color="000000"/>
              <w:bottom w:val="single" w:sz="4" w:space="0" w:color="000000"/>
              <w:right w:val="single" w:sz="4" w:space="0" w:color="000000"/>
            </w:tcBorders>
          </w:tcPr>
          <w:p w14:paraId="34EAB6DA" w14:textId="77777777" w:rsidR="001046CC" w:rsidRPr="00E719DF" w:rsidRDefault="001046CC" w:rsidP="006F6310">
            <w:pPr>
              <w:rPr>
                <w:rFonts w:ascii="Courier New" w:hAnsi="Courier New" w:cs="Courier New"/>
                <w:lang w:val="en-US"/>
              </w:rPr>
            </w:pPr>
            <w:r w:rsidRPr="00E719DF">
              <w:rPr>
                <w:rFonts w:ascii="Courier New" w:hAnsi="Courier New" w:cs="Courier New"/>
                <w:lang w:val="en-US"/>
              </w:rPr>
              <w:t xml:space="preserve">SELECT </w:t>
            </w:r>
            <w:proofErr w:type="spellStart"/>
            <w:r w:rsidRPr="00E719DF">
              <w:rPr>
                <w:rFonts w:ascii="Courier New" w:hAnsi="Courier New" w:cs="Courier New"/>
                <w:lang w:val="en-US"/>
              </w:rPr>
              <w:t>Voucher.voucherID</w:t>
            </w:r>
            <w:proofErr w:type="spellEnd"/>
            <w:r w:rsidRPr="00E719DF">
              <w:rPr>
                <w:rFonts w:ascii="Courier New" w:hAnsi="Courier New" w:cs="Courier New"/>
                <w:lang w:val="en-US"/>
              </w:rPr>
              <w:t xml:space="preserve">, </w:t>
            </w:r>
            <w:proofErr w:type="spellStart"/>
            <w:r w:rsidRPr="00E719DF">
              <w:rPr>
                <w:rFonts w:ascii="Courier New" w:hAnsi="Courier New" w:cs="Courier New"/>
                <w:lang w:val="en-US"/>
              </w:rPr>
              <w:t>supplierName</w:t>
            </w:r>
            <w:proofErr w:type="spellEnd"/>
            <w:r w:rsidRPr="00E719DF">
              <w:rPr>
                <w:rFonts w:ascii="Courier New" w:hAnsi="Courier New" w:cs="Courier New"/>
                <w:lang w:val="en-US"/>
              </w:rPr>
              <w:t xml:space="preserve">, </w:t>
            </w:r>
            <w:proofErr w:type="spellStart"/>
            <w:r w:rsidRPr="00E719DF">
              <w:rPr>
                <w:rFonts w:ascii="Courier New" w:hAnsi="Courier New" w:cs="Courier New"/>
                <w:lang w:val="en-US"/>
              </w:rPr>
              <w:t>voucherName</w:t>
            </w:r>
            <w:proofErr w:type="spellEnd"/>
            <w:r w:rsidRPr="00E719DF">
              <w:rPr>
                <w:rFonts w:ascii="Courier New" w:hAnsi="Courier New" w:cs="Courier New"/>
                <w:lang w:val="en-US"/>
              </w:rPr>
              <w:t>, (</w:t>
            </w:r>
            <w:proofErr w:type="spellStart"/>
            <w:r w:rsidRPr="00E719DF">
              <w:rPr>
                <w:rFonts w:ascii="Courier New" w:hAnsi="Courier New" w:cs="Courier New"/>
                <w:lang w:val="en-US"/>
              </w:rPr>
              <w:t>quantityAvailable</w:t>
            </w:r>
            <w:proofErr w:type="spellEnd"/>
            <w:r w:rsidRPr="00E719DF">
              <w:rPr>
                <w:rFonts w:ascii="Courier New" w:hAnsi="Courier New" w:cs="Courier New"/>
                <w:lang w:val="en-US"/>
              </w:rPr>
              <w:t xml:space="preserve"> - </w:t>
            </w:r>
            <w:proofErr w:type="gramStart"/>
            <w:r w:rsidRPr="00E719DF">
              <w:rPr>
                <w:rFonts w:ascii="Courier New" w:hAnsi="Courier New" w:cs="Courier New"/>
                <w:lang w:val="en-US"/>
              </w:rPr>
              <w:t>SUM(</w:t>
            </w:r>
            <w:proofErr w:type="spellStart"/>
            <w:proofErr w:type="gramEnd"/>
            <w:r w:rsidRPr="00E719DF">
              <w:rPr>
                <w:rFonts w:ascii="Courier New" w:hAnsi="Courier New" w:cs="Courier New"/>
                <w:lang w:val="en-US"/>
              </w:rPr>
              <w:t>quantityPurchased</w:t>
            </w:r>
            <w:proofErr w:type="spellEnd"/>
            <w:r w:rsidRPr="00E719DF">
              <w:rPr>
                <w:rFonts w:ascii="Courier New" w:hAnsi="Courier New" w:cs="Courier New"/>
                <w:lang w:val="en-US"/>
              </w:rPr>
              <w:t>)) AS [Still Available]</w:t>
            </w:r>
          </w:p>
          <w:p w14:paraId="2B75A176" w14:textId="77777777" w:rsidR="001046CC" w:rsidRPr="00E719DF" w:rsidRDefault="001046CC" w:rsidP="006F6310">
            <w:pPr>
              <w:rPr>
                <w:rFonts w:ascii="Courier New" w:hAnsi="Courier New" w:cs="Courier New"/>
                <w:lang w:val="en-US"/>
              </w:rPr>
            </w:pPr>
            <w:r w:rsidRPr="00E719DF">
              <w:rPr>
                <w:rFonts w:ascii="Courier New" w:hAnsi="Courier New" w:cs="Courier New"/>
                <w:lang w:val="en-US"/>
              </w:rPr>
              <w:t xml:space="preserve">FROM </w:t>
            </w:r>
            <w:proofErr w:type="spellStart"/>
            <w:r w:rsidRPr="00E719DF">
              <w:rPr>
                <w:rFonts w:ascii="Courier New" w:hAnsi="Courier New" w:cs="Courier New"/>
                <w:lang w:val="en-US"/>
              </w:rPr>
              <w:t>CustomerOrder</w:t>
            </w:r>
            <w:proofErr w:type="spellEnd"/>
            <w:r w:rsidRPr="00E719DF">
              <w:rPr>
                <w:rFonts w:ascii="Courier New" w:hAnsi="Courier New" w:cs="Courier New"/>
                <w:lang w:val="en-US"/>
              </w:rPr>
              <w:t>, Voucher, Supplier</w:t>
            </w:r>
          </w:p>
          <w:p w14:paraId="5AC004A8" w14:textId="77777777" w:rsidR="001046CC" w:rsidRPr="00E719DF" w:rsidRDefault="001046CC" w:rsidP="006F6310">
            <w:pPr>
              <w:rPr>
                <w:rFonts w:ascii="Courier New" w:hAnsi="Courier New" w:cs="Courier New"/>
                <w:lang w:val="en-US"/>
              </w:rPr>
            </w:pPr>
            <w:r w:rsidRPr="00E719DF">
              <w:rPr>
                <w:rFonts w:ascii="Courier New" w:hAnsi="Courier New" w:cs="Courier New"/>
                <w:lang w:val="en-US"/>
              </w:rPr>
              <w:t xml:space="preserve">WHERE </w:t>
            </w:r>
            <w:proofErr w:type="spellStart"/>
            <w:r w:rsidRPr="00E719DF">
              <w:rPr>
                <w:rFonts w:ascii="Courier New" w:hAnsi="Courier New" w:cs="Courier New"/>
                <w:lang w:val="en-US"/>
              </w:rPr>
              <w:t>CustomerOrder.voucherID</w:t>
            </w:r>
            <w:proofErr w:type="spellEnd"/>
            <w:r w:rsidRPr="00E719DF">
              <w:rPr>
                <w:rFonts w:ascii="Courier New" w:hAnsi="Courier New" w:cs="Courier New"/>
                <w:lang w:val="en-US"/>
              </w:rPr>
              <w:t xml:space="preserve"> = </w:t>
            </w:r>
            <w:proofErr w:type="spellStart"/>
            <w:r w:rsidRPr="00E719DF">
              <w:rPr>
                <w:rFonts w:ascii="Courier New" w:hAnsi="Courier New" w:cs="Courier New"/>
                <w:lang w:val="en-US"/>
              </w:rPr>
              <w:t>Voucher.voucherID</w:t>
            </w:r>
            <w:proofErr w:type="spellEnd"/>
            <w:r w:rsidRPr="00E719DF">
              <w:rPr>
                <w:rFonts w:ascii="Courier New" w:hAnsi="Courier New" w:cs="Courier New"/>
                <w:lang w:val="en-US"/>
              </w:rPr>
              <w:t xml:space="preserve"> AND </w:t>
            </w:r>
            <w:proofErr w:type="spellStart"/>
            <w:r w:rsidRPr="00E719DF">
              <w:rPr>
                <w:rFonts w:ascii="Courier New" w:hAnsi="Courier New" w:cs="Courier New"/>
                <w:lang w:val="en-US"/>
              </w:rPr>
              <w:t>Voucher.supplierCode</w:t>
            </w:r>
            <w:proofErr w:type="spellEnd"/>
            <w:r w:rsidRPr="00E719DF">
              <w:rPr>
                <w:rFonts w:ascii="Courier New" w:hAnsi="Courier New" w:cs="Courier New"/>
                <w:lang w:val="en-US"/>
              </w:rPr>
              <w:t xml:space="preserve"> = </w:t>
            </w:r>
            <w:proofErr w:type="spellStart"/>
            <w:r w:rsidRPr="00E719DF">
              <w:rPr>
                <w:rFonts w:ascii="Courier New" w:hAnsi="Courier New" w:cs="Courier New"/>
                <w:lang w:val="en-US"/>
              </w:rPr>
              <w:t>Supplier.supplierCode</w:t>
            </w:r>
            <w:proofErr w:type="spellEnd"/>
            <w:r w:rsidRPr="00E719DF">
              <w:rPr>
                <w:rFonts w:ascii="Courier New" w:hAnsi="Courier New" w:cs="Courier New"/>
                <w:lang w:val="en-US"/>
              </w:rPr>
              <w:t xml:space="preserve"> </w:t>
            </w:r>
            <w:proofErr w:type="gramStart"/>
            <w:r w:rsidRPr="00E719DF">
              <w:rPr>
                <w:rFonts w:ascii="Courier New" w:hAnsi="Courier New" w:cs="Courier New"/>
                <w:lang w:val="en-US"/>
              </w:rPr>
              <w:t xml:space="preserve">AND  </w:t>
            </w:r>
            <w:proofErr w:type="spellStart"/>
            <w:r w:rsidRPr="00E719DF">
              <w:rPr>
                <w:rFonts w:ascii="Courier New" w:hAnsi="Courier New" w:cs="Courier New"/>
                <w:lang w:val="en-US"/>
              </w:rPr>
              <w:t>Voucher.voucherID</w:t>
            </w:r>
            <w:proofErr w:type="spellEnd"/>
            <w:proofErr w:type="gramEnd"/>
            <w:r w:rsidRPr="00E719DF">
              <w:rPr>
                <w:rFonts w:ascii="Courier New" w:hAnsi="Courier New" w:cs="Courier New"/>
                <w:lang w:val="en-US"/>
              </w:rPr>
              <w:t xml:space="preserve"> = "V543"</w:t>
            </w:r>
          </w:p>
          <w:p w14:paraId="137F843D" w14:textId="77777777" w:rsidR="001046CC" w:rsidRDefault="001046CC" w:rsidP="006F6310">
            <w:pPr>
              <w:rPr>
                <w:rFonts w:ascii="Courier New" w:hAnsi="Courier New" w:cs="Courier New"/>
                <w:lang w:val="en-US"/>
              </w:rPr>
            </w:pPr>
            <w:r w:rsidRPr="00E719DF">
              <w:rPr>
                <w:rFonts w:ascii="Courier New" w:hAnsi="Courier New" w:cs="Courier New"/>
                <w:lang w:val="en-US"/>
              </w:rPr>
              <w:t xml:space="preserve">GROUP BY </w:t>
            </w:r>
            <w:proofErr w:type="spellStart"/>
            <w:proofErr w:type="gramStart"/>
            <w:r w:rsidRPr="00E719DF">
              <w:rPr>
                <w:rFonts w:ascii="Courier New" w:hAnsi="Courier New" w:cs="Courier New"/>
                <w:lang w:val="en-US"/>
              </w:rPr>
              <w:t>Voucher.voucherID,supplierName</w:t>
            </w:r>
            <w:proofErr w:type="spellEnd"/>
            <w:proofErr w:type="gramEnd"/>
            <w:r w:rsidRPr="00E719DF">
              <w:rPr>
                <w:rFonts w:ascii="Courier New" w:hAnsi="Courier New" w:cs="Courier New"/>
                <w:lang w:val="en-US"/>
              </w:rPr>
              <w:t xml:space="preserve">, </w:t>
            </w:r>
            <w:proofErr w:type="spellStart"/>
            <w:r w:rsidRPr="00E719DF">
              <w:rPr>
                <w:rFonts w:ascii="Courier New" w:hAnsi="Courier New" w:cs="Courier New"/>
                <w:lang w:val="en-US"/>
              </w:rPr>
              <w:t>voucherName</w:t>
            </w:r>
            <w:proofErr w:type="spellEnd"/>
            <w:r w:rsidRPr="00E719DF">
              <w:rPr>
                <w:rFonts w:ascii="Courier New" w:hAnsi="Courier New" w:cs="Courier New"/>
                <w:lang w:val="en-US"/>
              </w:rPr>
              <w:t xml:space="preserve">, </w:t>
            </w:r>
            <w:proofErr w:type="spellStart"/>
            <w:r w:rsidRPr="00E719DF">
              <w:rPr>
                <w:rFonts w:ascii="Courier New" w:hAnsi="Courier New" w:cs="Courier New"/>
                <w:lang w:val="en-US"/>
              </w:rPr>
              <w:t>quantityAvailable</w:t>
            </w:r>
            <w:proofErr w:type="spellEnd"/>
            <w:r w:rsidRPr="00E719DF">
              <w:rPr>
                <w:rFonts w:ascii="Courier New" w:hAnsi="Courier New" w:cs="Courier New"/>
                <w:lang w:val="en-US"/>
              </w:rPr>
              <w:t>;</w:t>
            </w:r>
          </w:p>
          <w:p w14:paraId="1E00DE85" w14:textId="77777777" w:rsidR="001046CC" w:rsidRPr="009C4A08" w:rsidRDefault="001046CC" w:rsidP="006F6310">
            <w:pPr>
              <w:rPr>
                <w:lang w:val="en-US"/>
              </w:rPr>
            </w:pPr>
          </w:p>
        </w:tc>
      </w:tr>
      <w:tr w:rsidR="001046CC" w:rsidRPr="009C4A08" w14:paraId="5EC66766" w14:textId="77777777" w:rsidTr="008870B2">
        <w:trPr>
          <w:cantSplit/>
          <w:trHeight w:val="1134"/>
        </w:trPr>
        <w:tc>
          <w:tcPr>
            <w:tcW w:w="363" w:type="pct"/>
            <w:tcBorders>
              <w:top w:val="single" w:sz="4" w:space="0" w:color="000000"/>
              <w:left w:val="single" w:sz="4" w:space="0" w:color="000000"/>
              <w:bottom w:val="single" w:sz="4" w:space="0" w:color="000000"/>
              <w:right w:val="single" w:sz="4" w:space="0" w:color="000000"/>
            </w:tcBorders>
          </w:tcPr>
          <w:p w14:paraId="25B9034E" w14:textId="77777777" w:rsidR="001046CC" w:rsidRPr="009C4A08" w:rsidRDefault="001046CC" w:rsidP="006F6310">
            <w:pPr>
              <w:rPr>
                <w:lang w:val="en-US"/>
              </w:rPr>
            </w:pPr>
            <w:r>
              <w:rPr>
                <w:lang w:val="en-US"/>
              </w:rPr>
              <w:t>2e</w:t>
            </w:r>
          </w:p>
        </w:tc>
        <w:tc>
          <w:tcPr>
            <w:tcW w:w="2254" w:type="pct"/>
            <w:tcBorders>
              <w:top w:val="single" w:sz="4" w:space="0" w:color="000000"/>
              <w:left w:val="single" w:sz="4" w:space="0" w:color="000000"/>
              <w:bottom w:val="single" w:sz="4" w:space="0" w:color="000000"/>
              <w:right w:val="single" w:sz="4" w:space="0" w:color="000000"/>
            </w:tcBorders>
          </w:tcPr>
          <w:p w14:paraId="45C080E1" w14:textId="77777777" w:rsidR="001046CC" w:rsidRPr="00AD610F" w:rsidRDefault="001046CC" w:rsidP="006F6310">
            <w:pPr>
              <w:pStyle w:val="Bullet0"/>
              <w:rPr>
                <w:lang w:val="en-US"/>
              </w:rPr>
            </w:pPr>
            <w:r>
              <w:rPr>
                <w:lang w:val="en-US"/>
              </w:rPr>
              <w:t>c</w:t>
            </w:r>
            <w:r w:rsidRPr="009C4A08">
              <w:rPr>
                <w:lang w:val="en-US"/>
              </w:rPr>
              <w:t xml:space="preserve">hange aggregate function to </w:t>
            </w:r>
            <w:proofErr w:type="gramStart"/>
            <w:r w:rsidRPr="009C4A08">
              <w:rPr>
                <w:lang w:val="en-US"/>
              </w:rPr>
              <w:t>Count(</w:t>
            </w:r>
            <w:proofErr w:type="gramEnd"/>
            <w:r w:rsidRPr="009C4A08">
              <w:rPr>
                <w:lang w:val="en-US"/>
              </w:rPr>
              <w:t>*)</w:t>
            </w:r>
          </w:p>
          <w:p w14:paraId="051D24C3" w14:textId="77777777" w:rsidR="001046CC" w:rsidRPr="001019F0" w:rsidRDefault="001046CC" w:rsidP="006F6310">
            <w:pPr>
              <w:pStyle w:val="Bullet0"/>
              <w:rPr>
                <w:lang w:val="en-US"/>
              </w:rPr>
            </w:pPr>
            <w:r w:rsidRPr="009C4A08">
              <w:rPr>
                <w:lang w:val="en-US"/>
              </w:rPr>
              <w:t>ORDER by aggregate function descending</w:t>
            </w:r>
          </w:p>
        </w:tc>
        <w:tc>
          <w:tcPr>
            <w:tcW w:w="390" w:type="pct"/>
            <w:tcBorders>
              <w:top w:val="single" w:sz="4" w:space="0" w:color="000000"/>
              <w:left w:val="single" w:sz="4" w:space="0" w:color="000000"/>
              <w:bottom w:val="single" w:sz="4" w:space="0" w:color="000000"/>
              <w:right w:val="single" w:sz="4" w:space="0" w:color="000000"/>
            </w:tcBorders>
          </w:tcPr>
          <w:p w14:paraId="4A180B54" w14:textId="77777777" w:rsidR="001046CC" w:rsidRPr="00627F14" w:rsidRDefault="001046CC" w:rsidP="006F6310">
            <w:pPr>
              <w:jc w:val="center"/>
              <w:rPr>
                <w:b/>
                <w:bCs/>
                <w:color w:val="000000" w:themeColor="text1"/>
                <w:lang w:val="en-US"/>
              </w:rPr>
            </w:pPr>
            <w:r>
              <w:rPr>
                <w:b/>
                <w:bCs/>
                <w:color w:val="000000" w:themeColor="text1"/>
                <w:lang w:val="en-US"/>
              </w:rPr>
              <w:t>2</w:t>
            </w:r>
          </w:p>
        </w:tc>
        <w:tc>
          <w:tcPr>
            <w:tcW w:w="1993" w:type="pct"/>
            <w:tcBorders>
              <w:top w:val="single" w:sz="4" w:space="0" w:color="000000"/>
              <w:left w:val="single" w:sz="4" w:space="0" w:color="000000"/>
              <w:bottom w:val="single" w:sz="4" w:space="0" w:color="000000"/>
              <w:right w:val="single" w:sz="4" w:space="0" w:color="000000"/>
            </w:tcBorders>
          </w:tcPr>
          <w:p w14:paraId="17778217" w14:textId="77777777" w:rsidR="001046CC" w:rsidRPr="001561A1" w:rsidRDefault="001046CC" w:rsidP="006F6310">
            <w:pPr>
              <w:rPr>
                <w:color w:val="000000" w:themeColor="text1"/>
                <w:lang w:val="en-US"/>
              </w:rPr>
            </w:pPr>
          </w:p>
        </w:tc>
      </w:tr>
      <w:tr w:rsidR="001046CC" w:rsidRPr="009C4A08" w14:paraId="664680C7" w14:textId="77777777" w:rsidTr="008870B2">
        <w:trPr>
          <w:cantSplit/>
          <w:trHeight w:val="1134"/>
        </w:trPr>
        <w:tc>
          <w:tcPr>
            <w:tcW w:w="363" w:type="pct"/>
            <w:tcBorders>
              <w:top w:val="single" w:sz="4" w:space="0" w:color="000000"/>
              <w:left w:val="single" w:sz="4" w:space="0" w:color="000000"/>
              <w:bottom w:val="single" w:sz="4" w:space="0" w:color="000000"/>
              <w:right w:val="single" w:sz="4" w:space="0" w:color="000000"/>
            </w:tcBorders>
          </w:tcPr>
          <w:p w14:paraId="7C7992FC" w14:textId="77777777" w:rsidR="001046CC" w:rsidRDefault="001046CC" w:rsidP="006F6310">
            <w:pPr>
              <w:rPr>
                <w:lang w:val="en-US"/>
              </w:rPr>
            </w:pPr>
            <w:r>
              <w:rPr>
                <w:lang w:val="en-US"/>
              </w:rPr>
              <w:t>2f</w:t>
            </w:r>
          </w:p>
        </w:tc>
        <w:tc>
          <w:tcPr>
            <w:tcW w:w="2254" w:type="pct"/>
            <w:tcBorders>
              <w:top w:val="single" w:sz="4" w:space="0" w:color="000000"/>
              <w:left w:val="single" w:sz="4" w:space="0" w:color="000000"/>
              <w:bottom w:val="single" w:sz="4" w:space="0" w:color="000000"/>
              <w:right w:val="single" w:sz="4" w:space="0" w:color="000000"/>
            </w:tcBorders>
          </w:tcPr>
          <w:p w14:paraId="5F08D311" w14:textId="77777777" w:rsidR="001046CC" w:rsidRPr="009C4A08" w:rsidRDefault="001046CC" w:rsidP="006F6310">
            <w:pPr>
              <w:pStyle w:val="Bullet0"/>
              <w:rPr>
                <w:lang w:val="en-US"/>
              </w:rPr>
            </w:pPr>
            <w:r>
              <w:rPr>
                <w:lang w:val="en-US"/>
              </w:rPr>
              <w:t>e</w:t>
            </w:r>
            <w:r w:rsidRPr="009C4A08">
              <w:rPr>
                <w:lang w:val="en-US"/>
              </w:rPr>
              <w:t xml:space="preserve">xpiry date might be in the </w:t>
            </w:r>
            <w:proofErr w:type="gramStart"/>
            <w:r w:rsidRPr="009C4A08">
              <w:rPr>
                <w:lang w:val="en-US"/>
              </w:rPr>
              <w:t>past</w:t>
            </w:r>
            <w:proofErr w:type="gramEnd"/>
          </w:p>
          <w:p w14:paraId="70962763" w14:textId="77777777" w:rsidR="001046CC" w:rsidRPr="009C4A08" w:rsidRDefault="001046CC" w:rsidP="006F6310">
            <w:pPr>
              <w:pStyle w:val="Bullet0"/>
              <w:rPr>
                <w:lang w:val="en-US"/>
              </w:rPr>
            </w:pPr>
            <w:r>
              <w:rPr>
                <w:lang w:val="en-US"/>
              </w:rPr>
              <w:t>i</w:t>
            </w:r>
            <w:r w:rsidRPr="009C4A08">
              <w:rPr>
                <w:lang w:val="en-US"/>
              </w:rPr>
              <w:t xml:space="preserve">nvalid category </w:t>
            </w:r>
            <w:proofErr w:type="gramStart"/>
            <w:r w:rsidRPr="009C4A08">
              <w:rPr>
                <w:lang w:val="en-US"/>
              </w:rPr>
              <w:t>entered</w:t>
            </w:r>
            <w:proofErr w:type="gramEnd"/>
          </w:p>
          <w:p w14:paraId="4B71F69A" w14:textId="77777777" w:rsidR="001046CC" w:rsidRPr="009C4A08" w:rsidRDefault="001046CC" w:rsidP="006F6310">
            <w:pPr>
              <w:pStyle w:val="Bullet0"/>
              <w:rPr>
                <w:color w:val="000000" w:themeColor="text1"/>
                <w:lang w:val="en-US"/>
              </w:rPr>
            </w:pPr>
            <w:r>
              <w:rPr>
                <w:lang w:val="en-US"/>
              </w:rPr>
              <w:t>i</w:t>
            </w:r>
            <w:r w:rsidRPr="009C4A08">
              <w:rPr>
                <w:lang w:val="en-US"/>
              </w:rPr>
              <w:t xml:space="preserve">nvalid number of </w:t>
            </w:r>
            <w:proofErr w:type="gramStart"/>
            <w:r w:rsidRPr="009C4A08">
              <w:rPr>
                <w:lang w:val="en-US"/>
              </w:rPr>
              <w:t>vouchers/price</w:t>
            </w:r>
            <w:proofErr w:type="gramEnd"/>
          </w:p>
        </w:tc>
        <w:tc>
          <w:tcPr>
            <w:tcW w:w="390" w:type="pct"/>
            <w:tcBorders>
              <w:top w:val="single" w:sz="4" w:space="0" w:color="000000"/>
              <w:left w:val="single" w:sz="4" w:space="0" w:color="000000"/>
              <w:bottom w:val="single" w:sz="4" w:space="0" w:color="000000"/>
              <w:right w:val="single" w:sz="4" w:space="0" w:color="000000"/>
            </w:tcBorders>
          </w:tcPr>
          <w:p w14:paraId="6E0E52AD" w14:textId="77777777" w:rsidR="001046CC" w:rsidRDefault="001046CC" w:rsidP="006F6310">
            <w:pPr>
              <w:jc w:val="center"/>
              <w:rPr>
                <w:b/>
                <w:bCs/>
                <w:color w:val="000000" w:themeColor="text1"/>
                <w:lang w:val="en-US"/>
              </w:rPr>
            </w:pPr>
            <w:r>
              <w:rPr>
                <w:b/>
                <w:bCs/>
                <w:color w:val="000000" w:themeColor="text1"/>
                <w:lang w:val="en-US"/>
              </w:rPr>
              <w:t>1</w:t>
            </w:r>
          </w:p>
        </w:tc>
        <w:tc>
          <w:tcPr>
            <w:tcW w:w="1993" w:type="pct"/>
            <w:tcBorders>
              <w:top w:val="single" w:sz="4" w:space="0" w:color="000000"/>
              <w:left w:val="single" w:sz="4" w:space="0" w:color="000000"/>
              <w:bottom w:val="single" w:sz="4" w:space="0" w:color="000000"/>
              <w:right w:val="single" w:sz="4" w:space="0" w:color="000000"/>
            </w:tcBorders>
          </w:tcPr>
          <w:p w14:paraId="3686A3CB" w14:textId="77777777" w:rsidR="001046CC" w:rsidRPr="001561A1" w:rsidRDefault="001046CC" w:rsidP="006F6310">
            <w:pPr>
              <w:rPr>
                <w:color w:val="000000" w:themeColor="text1"/>
                <w:lang w:val="en-US"/>
              </w:rPr>
            </w:pPr>
            <w:r>
              <w:t xml:space="preserve">Award </w:t>
            </w:r>
            <w:r w:rsidRPr="00DF589A">
              <w:rPr>
                <w:bCs/>
              </w:rPr>
              <w:t>1 mark for</w:t>
            </w:r>
            <w:r w:rsidRPr="00830E68">
              <w:t xml:space="preserve"> any</w:t>
            </w:r>
            <w:r>
              <w:t xml:space="preserve"> bullet. </w:t>
            </w:r>
          </w:p>
        </w:tc>
      </w:tr>
    </w:tbl>
    <w:p w14:paraId="39C750EC" w14:textId="77777777" w:rsidR="001046CC" w:rsidRDefault="001046CC" w:rsidP="001046CC"/>
    <w:p w14:paraId="2E784687" w14:textId="77777777" w:rsidR="001046CC" w:rsidRDefault="001046CC" w:rsidP="001046CC">
      <w:pPr>
        <w:spacing w:line="240" w:lineRule="auto"/>
        <w:rPr>
          <w:b/>
          <w:bCs/>
        </w:rPr>
      </w:pPr>
      <w:r>
        <w:rPr>
          <w:b/>
          <w:bCs/>
        </w:rPr>
        <w:br w:type="page"/>
      </w:r>
    </w:p>
    <w:p w14:paraId="573665E2" w14:textId="1E275436" w:rsidR="001046CC" w:rsidRPr="00E37DA3" w:rsidRDefault="001046CC" w:rsidP="001046CC">
      <w:pPr>
        <w:pStyle w:val="Heading2"/>
        <w:rPr>
          <w:b w:val="0"/>
        </w:rPr>
      </w:pPr>
      <w:r w:rsidRPr="00E37DA3">
        <w:t xml:space="preserve">Task </w:t>
      </w:r>
      <w:r>
        <w:t>—</w:t>
      </w:r>
      <w:r w:rsidRPr="00E37DA3">
        <w:t xml:space="preserve"> </w:t>
      </w:r>
      <w:r w:rsidR="00D014A6">
        <w:t>w</w:t>
      </w:r>
      <w:r w:rsidRPr="00E37DA3">
        <w:t>eb design and development</w:t>
      </w:r>
    </w:p>
    <w:p w14:paraId="5CEF7BD2" w14:textId="77777777" w:rsidR="001046CC" w:rsidRDefault="001046CC" w:rsidP="001046CC"/>
    <w:tbl>
      <w:tblPr>
        <w:tblW w:w="5000" w:type="pct"/>
        <w:tblCellMar>
          <w:top w:w="85" w:type="dxa"/>
          <w:left w:w="85" w:type="dxa"/>
          <w:bottom w:w="85" w:type="dxa"/>
          <w:right w:w="85" w:type="dxa"/>
        </w:tblCellMar>
        <w:tblLook w:val="04A0" w:firstRow="1" w:lastRow="0" w:firstColumn="1" w:lastColumn="0" w:noHBand="0" w:noVBand="1"/>
      </w:tblPr>
      <w:tblGrid>
        <w:gridCol w:w="638"/>
        <w:gridCol w:w="4036"/>
        <w:gridCol w:w="692"/>
        <w:gridCol w:w="3679"/>
        <w:gridCol w:w="16"/>
      </w:tblGrid>
      <w:tr w:rsidR="001046CC" w:rsidRPr="009C4A08" w14:paraId="0188F48C" w14:textId="77777777" w:rsidTr="00B41BDC">
        <w:trPr>
          <w:gridAfter w:val="1"/>
          <w:wAfter w:w="9" w:type="pct"/>
          <w:cantSplit/>
          <w:trHeight w:val="567"/>
          <w:tblHeader/>
        </w:trPr>
        <w:tc>
          <w:tcPr>
            <w:tcW w:w="35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A6E16A1" w14:textId="77777777" w:rsidR="001046CC" w:rsidRPr="009C4A08" w:rsidRDefault="001046CC" w:rsidP="006F6310">
            <w:pPr>
              <w:rPr>
                <w:b/>
                <w:lang w:val="en-US"/>
              </w:rPr>
            </w:pPr>
            <w:r w:rsidRPr="009C4A08">
              <w:rPr>
                <w:b/>
              </w:rPr>
              <w:br w:type="page"/>
            </w:r>
            <w:r w:rsidRPr="009C4A08">
              <w:rPr>
                <w:b/>
                <w:lang w:val="en-US"/>
              </w:rPr>
              <w:t>Task</w:t>
            </w:r>
          </w:p>
        </w:tc>
        <w:tc>
          <w:tcPr>
            <w:tcW w:w="222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C671B8C" w14:textId="77777777" w:rsidR="001046CC" w:rsidRPr="009C4A08" w:rsidRDefault="001046CC" w:rsidP="006F6310">
            <w:pPr>
              <w:rPr>
                <w:b/>
                <w:lang w:val="en-US"/>
              </w:rPr>
            </w:pPr>
            <w:r w:rsidRPr="009C4A08">
              <w:rPr>
                <w:b/>
                <w:lang w:val="en-US"/>
              </w:rPr>
              <w:t>Expected response</w:t>
            </w:r>
          </w:p>
        </w:tc>
        <w:tc>
          <w:tcPr>
            <w:tcW w:w="38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988368" w14:textId="77777777" w:rsidR="001046CC" w:rsidRPr="009C4A08" w:rsidRDefault="001046CC" w:rsidP="006F6310">
            <w:pPr>
              <w:rPr>
                <w:b/>
                <w:lang w:val="en-US"/>
              </w:rPr>
            </w:pPr>
            <w:r>
              <w:rPr>
                <w:b/>
                <w:lang w:val="en-US"/>
              </w:rPr>
              <w:t>Max mark</w:t>
            </w:r>
          </w:p>
        </w:tc>
        <w:tc>
          <w:tcPr>
            <w:tcW w:w="20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7F5F371" w14:textId="77777777" w:rsidR="001046CC" w:rsidRPr="009C4A08" w:rsidRDefault="001046CC" w:rsidP="006F6310">
            <w:pPr>
              <w:rPr>
                <w:b/>
                <w:lang w:val="en-US"/>
              </w:rPr>
            </w:pPr>
            <w:r w:rsidRPr="009C4A08">
              <w:rPr>
                <w:b/>
                <w:lang w:val="en-US"/>
              </w:rPr>
              <w:t>Additional guidance</w:t>
            </w:r>
          </w:p>
        </w:tc>
      </w:tr>
      <w:tr w:rsidR="008870B2" w:rsidRPr="009C4A08" w14:paraId="175F8545" w14:textId="77777777" w:rsidTr="00B41BDC">
        <w:trPr>
          <w:gridAfter w:val="1"/>
          <w:wAfter w:w="9" w:type="pct"/>
          <w:trHeight w:val="567"/>
        </w:trPr>
        <w:tc>
          <w:tcPr>
            <w:tcW w:w="352" w:type="pct"/>
            <w:vMerge w:val="restart"/>
            <w:tcBorders>
              <w:top w:val="single" w:sz="4" w:space="0" w:color="000000"/>
              <w:left w:val="single" w:sz="4" w:space="0" w:color="000000"/>
              <w:right w:val="single" w:sz="4" w:space="0" w:color="000000"/>
            </w:tcBorders>
          </w:tcPr>
          <w:p w14:paraId="7E1A3EB3" w14:textId="77777777" w:rsidR="008870B2" w:rsidRPr="009C4A08" w:rsidRDefault="008870B2" w:rsidP="006F6310">
            <w:pPr>
              <w:rPr>
                <w:lang w:val="en-US"/>
              </w:rPr>
            </w:pPr>
            <w:r>
              <w:rPr>
                <w:lang w:val="en-US"/>
              </w:rPr>
              <w:t>3a</w:t>
            </w:r>
          </w:p>
        </w:tc>
        <w:tc>
          <w:tcPr>
            <w:tcW w:w="2227" w:type="pct"/>
            <w:tcBorders>
              <w:top w:val="single" w:sz="4" w:space="0" w:color="000000"/>
              <w:left w:val="single" w:sz="4" w:space="0" w:color="000000"/>
              <w:right w:val="single" w:sz="4" w:space="0" w:color="000000"/>
            </w:tcBorders>
          </w:tcPr>
          <w:p w14:paraId="4FE460CC" w14:textId="77777777" w:rsidR="008870B2" w:rsidRPr="009C4A08" w:rsidRDefault="008870B2" w:rsidP="006F6310">
            <w:pPr>
              <w:pStyle w:val="Bullet0"/>
              <w:rPr>
                <w:lang w:val="en-US"/>
              </w:rPr>
            </w:pPr>
            <w:r w:rsidRPr="009C4A08">
              <w:rPr>
                <w:lang w:val="en-US"/>
              </w:rPr>
              <w:t>Home with links to History, Animals, Events pages on level 1</w:t>
            </w:r>
          </w:p>
          <w:p w14:paraId="07625C96" w14:textId="77777777" w:rsidR="008870B2" w:rsidRDefault="008870B2" w:rsidP="006F6310">
            <w:pPr>
              <w:pStyle w:val="Bullet0"/>
              <w:rPr>
                <w:lang w:val="en-US"/>
              </w:rPr>
            </w:pPr>
            <w:r w:rsidRPr="009C4A08">
              <w:rPr>
                <w:lang w:val="en-US"/>
              </w:rPr>
              <w:t xml:space="preserve">Profile, Donate and Adopt on level 2 of Animals </w:t>
            </w:r>
            <w:proofErr w:type="gramStart"/>
            <w:r w:rsidRPr="009C4A08">
              <w:rPr>
                <w:lang w:val="en-US"/>
              </w:rPr>
              <w:t>page</w:t>
            </w:r>
            <w:proofErr w:type="gramEnd"/>
          </w:p>
          <w:p w14:paraId="63869E3D" w14:textId="77777777" w:rsidR="008870B2" w:rsidRPr="002A60E4" w:rsidRDefault="008870B2" w:rsidP="006F6310">
            <w:pPr>
              <w:pStyle w:val="Bullet0"/>
              <w:rPr>
                <w:lang w:val="en-US"/>
              </w:rPr>
            </w:pPr>
            <w:r w:rsidRPr="009C4A08">
              <w:rPr>
                <w:lang w:val="en-US"/>
              </w:rPr>
              <w:t>Excursions and Parties level 2 of Events page</w:t>
            </w:r>
          </w:p>
        </w:tc>
        <w:tc>
          <w:tcPr>
            <w:tcW w:w="382" w:type="pct"/>
            <w:tcBorders>
              <w:top w:val="single" w:sz="4" w:space="0" w:color="000000"/>
              <w:left w:val="single" w:sz="4" w:space="0" w:color="000000"/>
              <w:right w:val="single" w:sz="4" w:space="0" w:color="000000"/>
            </w:tcBorders>
          </w:tcPr>
          <w:p w14:paraId="3E716965" w14:textId="77777777" w:rsidR="008870B2" w:rsidRPr="00627F14" w:rsidRDefault="008870B2" w:rsidP="006F6310">
            <w:pPr>
              <w:jc w:val="center"/>
              <w:rPr>
                <w:b/>
                <w:bCs/>
                <w:color w:val="000000" w:themeColor="text1"/>
                <w:lang w:val="en-US"/>
              </w:rPr>
            </w:pPr>
            <w:r>
              <w:rPr>
                <w:b/>
                <w:bCs/>
                <w:color w:val="000000" w:themeColor="text1"/>
                <w:lang w:val="en-US"/>
              </w:rPr>
              <w:t>3</w:t>
            </w:r>
          </w:p>
        </w:tc>
        <w:tc>
          <w:tcPr>
            <w:tcW w:w="2030" w:type="pct"/>
            <w:tcBorders>
              <w:top w:val="single" w:sz="4" w:space="0" w:color="000000"/>
              <w:left w:val="single" w:sz="4" w:space="0" w:color="000000"/>
              <w:right w:val="single" w:sz="4" w:space="0" w:color="000000"/>
            </w:tcBorders>
          </w:tcPr>
          <w:p w14:paraId="1FE51C5D" w14:textId="77777777" w:rsidR="008870B2" w:rsidRDefault="008870B2" w:rsidP="006F6310">
            <w:pPr>
              <w:spacing w:line="240" w:lineRule="auto"/>
              <w:rPr>
                <w:lang w:val="en-US"/>
              </w:rPr>
            </w:pPr>
            <w:r w:rsidRPr="009C4A08">
              <w:rPr>
                <w:lang w:val="en-US"/>
              </w:rPr>
              <w:t>Candidates can use alternative names for level 2 pages</w:t>
            </w:r>
            <w:r>
              <w:rPr>
                <w:lang w:val="en-US"/>
              </w:rPr>
              <w:t>.</w:t>
            </w:r>
          </w:p>
          <w:p w14:paraId="337DD901" w14:textId="77777777" w:rsidR="008870B2" w:rsidRPr="009C4A08" w:rsidRDefault="008870B2" w:rsidP="006F6310">
            <w:pPr>
              <w:spacing w:line="240" w:lineRule="auto"/>
              <w:rPr>
                <w:lang w:val="en-US"/>
              </w:rPr>
            </w:pPr>
          </w:p>
          <w:p w14:paraId="7DFABE32" w14:textId="18FFA3FC" w:rsidR="008870B2" w:rsidRPr="00143C97" w:rsidRDefault="008870B2" w:rsidP="006F6310">
            <w:pPr>
              <w:spacing w:line="240" w:lineRule="auto"/>
              <w:rPr>
                <w:lang w:val="en-US"/>
              </w:rPr>
            </w:pPr>
            <w:r>
              <w:rPr>
                <w:lang w:val="en-US"/>
              </w:rPr>
              <w:t>See below.</w:t>
            </w:r>
          </w:p>
        </w:tc>
      </w:tr>
      <w:tr w:rsidR="008870B2" w:rsidRPr="009C4A08" w14:paraId="6B33D0CB" w14:textId="77777777" w:rsidTr="008870B2">
        <w:trPr>
          <w:trHeight w:val="567"/>
        </w:trPr>
        <w:tc>
          <w:tcPr>
            <w:tcW w:w="352" w:type="pct"/>
            <w:vMerge/>
            <w:tcBorders>
              <w:left w:val="single" w:sz="4" w:space="0" w:color="000000"/>
              <w:bottom w:val="single" w:sz="4" w:space="0" w:color="000000"/>
              <w:right w:val="single" w:sz="4" w:space="0" w:color="000000"/>
            </w:tcBorders>
          </w:tcPr>
          <w:p w14:paraId="4861DE85" w14:textId="77777777" w:rsidR="008870B2" w:rsidRDefault="008870B2" w:rsidP="006F6310">
            <w:pPr>
              <w:rPr>
                <w:lang w:val="en-US"/>
              </w:rPr>
            </w:pPr>
          </w:p>
        </w:tc>
        <w:tc>
          <w:tcPr>
            <w:tcW w:w="4648" w:type="pct"/>
            <w:gridSpan w:val="4"/>
            <w:tcBorders>
              <w:left w:val="single" w:sz="4" w:space="0" w:color="000000"/>
              <w:bottom w:val="single" w:sz="4" w:space="0" w:color="000000"/>
              <w:right w:val="single" w:sz="4" w:space="0" w:color="000000"/>
            </w:tcBorders>
          </w:tcPr>
          <w:p w14:paraId="3A265265" w14:textId="513073CC" w:rsidR="008870B2" w:rsidRPr="009C4A08" w:rsidRDefault="008870B2" w:rsidP="008870B2">
            <w:pPr>
              <w:spacing w:line="240" w:lineRule="auto"/>
              <w:jc w:val="center"/>
              <w:rPr>
                <w:lang w:val="en-US"/>
              </w:rPr>
            </w:pPr>
            <w:r w:rsidRPr="009C4A08">
              <w:rPr>
                <w:noProof/>
                <w:lang w:val="en-US"/>
              </w:rPr>
              <w:drawing>
                <wp:inline distT="0" distB="0" distL="0" distR="0" wp14:anchorId="4AD74947" wp14:editId="37D5A942">
                  <wp:extent cx="2898475" cy="3017227"/>
                  <wp:effectExtent l="0" t="0" r="0" b="0"/>
                  <wp:docPr id="4" name="Picture 4" descr="Completed website navigation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mpleted website navigation stru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1100" cy="3019960"/>
                          </a:xfrm>
                          <a:prstGeom prst="rect">
                            <a:avLst/>
                          </a:prstGeom>
                          <a:noFill/>
                        </pic:spPr>
                      </pic:pic>
                    </a:graphicData>
                  </a:graphic>
                </wp:inline>
              </w:drawing>
            </w:r>
          </w:p>
        </w:tc>
      </w:tr>
      <w:tr w:rsidR="001046CC" w:rsidRPr="009C4A08" w14:paraId="49C8200D" w14:textId="77777777" w:rsidTr="00B41BDC">
        <w:trPr>
          <w:gridAfter w:val="1"/>
          <w:wAfter w:w="9" w:type="pct"/>
          <w:cantSplit/>
          <w:trHeight w:val="1134"/>
        </w:trPr>
        <w:tc>
          <w:tcPr>
            <w:tcW w:w="352" w:type="pct"/>
            <w:tcBorders>
              <w:top w:val="single" w:sz="4" w:space="0" w:color="000000"/>
              <w:left w:val="single" w:sz="4" w:space="0" w:color="000000"/>
              <w:bottom w:val="single" w:sz="4" w:space="0" w:color="000000"/>
              <w:right w:val="single" w:sz="4" w:space="0" w:color="000000"/>
            </w:tcBorders>
          </w:tcPr>
          <w:p w14:paraId="46885A58" w14:textId="77777777" w:rsidR="001046CC" w:rsidRPr="009C4A08" w:rsidRDefault="001046CC" w:rsidP="006F6310">
            <w:pPr>
              <w:rPr>
                <w:lang w:val="en-US"/>
              </w:rPr>
            </w:pPr>
            <w:r>
              <w:rPr>
                <w:lang w:val="en-US"/>
              </w:rPr>
              <w:t>3b</w:t>
            </w:r>
          </w:p>
        </w:tc>
        <w:tc>
          <w:tcPr>
            <w:tcW w:w="2227" w:type="pct"/>
            <w:tcBorders>
              <w:top w:val="single" w:sz="4" w:space="0" w:color="000000"/>
              <w:left w:val="single" w:sz="4" w:space="0" w:color="000000"/>
              <w:bottom w:val="single" w:sz="4" w:space="0" w:color="000000"/>
              <w:right w:val="single" w:sz="4" w:space="0" w:color="000000"/>
            </w:tcBorders>
          </w:tcPr>
          <w:p w14:paraId="77FEB73C" w14:textId="77777777" w:rsidR="001046CC" w:rsidRPr="009C4A08" w:rsidRDefault="001046CC" w:rsidP="006F6310">
            <w:pPr>
              <w:pStyle w:val="Bullet0"/>
              <w:rPr>
                <w:lang w:val="en-US"/>
              </w:rPr>
            </w:pPr>
            <w:r>
              <w:rPr>
                <w:lang w:val="en-US"/>
              </w:rPr>
              <w:t>e</w:t>
            </w:r>
            <w:r w:rsidRPr="009C4A08">
              <w:rPr>
                <w:lang w:val="en-US"/>
              </w:rPr>
              <w:t>dited HTML pages</w:t>
            </w:r>
            <w:r>
              <w:rPr>
                <w:lang w:val="en-US"/>
              </w:rPr>
              <w:t>:</w:t>
            </w:r>
          </w:p>
          <w:p w14:paraId="01C86DC4" w14:textId="77777777" w:rsidR="001046CC" w:rsidRPr="009C4A08" w:rsidRDefault="001046CC" w:rsidP="006F6310">
            <w:pPr>
              <w:pStyle w:val="Secondorderbullet"/>
              <w:ind w:left="720"/>
              <w:rPr>
                <w:lang w:val="en-US"/>
              </w:rPr>
            </w:pPr>
            <w:r>
              <w:rPr>
                <w:lang w:val="en-US"/>
              </w:rPr>
              <w:t>l</w:t>
            </w:r>
            <w:r w:rsidRPr="009C4A08">
              <w:rPr>
                <w:lang w:val="en-US"/>
              </w:rPr>
              <w:t>ist of hyperlinks</w:t>
            </w:r>
          </w:p>
          <w:p w14:paraId="01279A26" w14:textId="77777777" w:rsidR="001046CC" w:rsidRPr="009C4A08" w:rsidRDefault="001046CC" w:rsidP="006F6310">
            <w:pPr>
              <w:pStyle w:val="Secondorderbullet"/>
              <w:ind w:left="720"/>
              <w:rPr>
                <w:lang w:val="en-US"/>
              </w:rPr>
            </w:pPr>
            <w:r>
              <w:rPr>
                <w:lang w:val="en-US"/>
              </w:rPr>
              <w:t>a</w:t>
            </w:r>
            <w:r w:rsidRPr="009C4A08">
              <w:rPr>
                <w:lang w:val="en-US"/>
              </w:rPr>
              <w:t>ssociated page names</w:t>
            </w:r>
          </w:p>
          <w:p w14:paraId="67516225" w14:textId="77777777" w:rsidR="001046CC" w:rsidRPr="009C4A08" w:rsidRDefault="001046CC" w:rsidP="006F6310">
            <w:pPr>
              <w:pStyle w:val="Bullet0"/>
              <w:rPr>
                <w:lang w:val="en-US"/>
              </w:rPr>
            </w:pPr>
            <w:r>
              <w:rPr>
                <w:lang w:val="en-US"/>
              </w:rPr>
              <w:t>e</w:t>
            </w:r>
            <w:r w:rsidRPr="0F219E56">
              <w:rPr>
                <w:lang w:val="en-US"/>
              </w:rPr>
              <w:t>dited colours (CSS)</w:t>
            </w:r>
            <w:r>
              <w:rPr>
                <w:lang w:val="en-US"/>
              </w:rPr>
              <w:t>:</w:t>
            </w:r>
          </w:p>
          <w:p w14:paraId="382F1B13" w14:textId="77777777" w:rsidR="001046CC" w:rsidRPr="009C4A08" w:rsidRDefault="001046CC" w:rsidP="006F6310">
            <w:pPr>
              <w:pStyle w:val="Secondorderbullet"/>
              <w:ind w:left="720"/>
              <w:rPr>
                <w:lang w:val="en-US"/>
              </w:rPr>
            </w:pPr>
            <w:r>
              <w:rPr>
                <w:lang w:val="en-US"/>
              </w:rPr>
              <w:t>h</w:t>
            </w:r>
            <w:r w:rsidRPr="0F219E56">
              <w:rPr>
                <w:lang w:val="en-US"/>
              </w:rPr>
              <w:t>over text colour (</w:t>
            </w:r>
            <w:r w:rsidRPr="0F219E56">
              <w:rPr>
                <w:rFonts w:eastAsia="Trebuchet MS" w:cs="Trebuchet MS"/>
                <w:color w:val="000000" w:themeColor="text1"/>
              </w:rPr>
              <w:t>Crimson/#DC143C</w:t>
            </w:r>
            <w:r w:rsidRPr="0F219E56">
              <w:rPr>
                <w:lang w:val="en-US"/>
              </w:rPr>
              <w:t>)</w:t>
            </w:r>
          </w:p>
          <w:p w14:paraId="022E7562" w14:textId="77777777" w:rsidR="001046CC" w:rsidRPr="009C4A08" w:rsidRDefault="001046CC" w:rsidP="006F6310">
            <w:pPr>
              <w:pStyle w:val="Secondorderbullet"/>
              <w:ind w:left="720"/>
              <w:rPr>
                <w:lang w:val="en-US"/>
              </w:rPr>
            </w:pPr>
            <w:r>
              <w:rPr>
                <w:lang w:val="en-US"/>
              </w:rPr>
              <w:t>h</w:t>
            </w:r>
            <w:r w:rsidRPr="009C4A08">
              <w:rPr>
                <w:lang w:val="en-US"/>
              </w:rPr>
              <w:t>over background colour (</w:t>
            </w:r>
            <w:r>
              <w:rPr>
                <w:lang w:val="en-US"/>
              </w:rPr>
              <w:t>White</w:t>
            </w:r>
            <w:r w:rsidRPr="009C4A08">
              <w:rPr>
                <w:lang w:val="en-US"/>
              </w:rPr>
              <w:t xml:space="preserve">) </w:t>
            </w:r>
          </w:p>
          <w:p w14:paraId="4B59DD09" w14:textId="77777777" w:rsidR="001046CC" w:rsidRPr="009C4A08" w:rsidRDefault="001046CC" w:rsidP="006F6310">
            <w:pPr>
              <w:pStyle w:val="Secondorderbullet"/>
              <w:ind w:left="720"/>
              <w:rPr>
                <w:lang w:val="en-US"/>
              </w:rPr>
            </w:pPr>
            <w:r>
              <w:rPr>
                <w:lang w:val="en-US"/>
              </w:rPr>
              <w:t>t</w:t>
            </w:r>
            <w:r w:rsidRPr="0F219E56">
              <w:rPr>
                <w:lang w:val="en-US"/>
              </w:rPr>
              <w:t>ext colour (</w:t>
            </w:r>
            <w:r>
              <w:rPr>
                <w:lang w:val="en-US"/>
              </w:rPr>
              <w:t>W</w:t>
            </w:r>
            <w:r w:rsidRPr="0F219E56">
              <w:rPr>
                <w:lang w:val="en-US"/>
              </w:rPr>
              <w:t>hite)</w:t>
            </w:r>
          </w:p>
          <w:p w14:paraId="51817118" w14:textId="77777777" w:rsidR="001046CC" w:rsidRDefault="001046CC" w:rsidP="006F6310">
            <w:pPr>
              <w:pStyle w:val="Secondorderbullet"/>
              <w:ind w:left="720"/>
              <w:rPr>
                <w:lang w:val="en-US"/>
              </w:rPr>
            </w:pPr>
            <w:r>
              <w:rPr>
                <w:lang w:val="en-US"/>
              </w:rPr>
              <w:t>b</w:t>
            </w:r>
            <w:r w:rsidRPr="0F219E56">
              <w:rPr>
                <w:lang w:val="en-US"/>
              </w:rPr>
              <w:t>ackground colour (</w:t>
            </w:r>
            <w:r w:rsidRPr="0F219E56">
              <w:rPr>
                <w:rFonts w:eastAsia="Trebuchet MS" w:cs="Trebuchet MS"/>
                <w:color w:val="000000" w:themeColor="text1"/>
              </w:rPr>
              <w:t>Crimson/#DC143C</w:t>
            </w:r>
            <w:r w:rsidRPr="0F219E56">
              <w:rPr>
                <w:lang w:val="en-US"/>
              </w:rPr>
              <w:t>)</w:t>
            </w:r>
          </w:p>
          <w:p w14:paraId="6DDC99DB" w14:textId="77777777" w:rsidR="001046CC" w:rsidRPr="009C4A08" w:rsidRDefault="001046CC" w:rsidP="006F6310">
            <w:pPr>
              <w:pStyle w:val="Bullet0"/>
              <w:rPr>
                <w:lang w:val="en-US"/>
              </w:rPr>
            </w:pPr>
            <w:r>
              <w:rPr>
                <w:lang w:val="en-US"/>
              </w:rPr>
              <w:t>l</w:t>
            </w:r>
            <w:r w:rsidRPr="0F219E56">
              <w:rPr>
                <w:lang w:val="en-US"/>
              </w:rPr>
              <w:t>ayout of navigation bar (CSS)</w:t>
            </w:r>
          </w:p>
          <w:p w14:paraId="4307553A" w14:textId="77777777" w:rsidR="001046CC" w:rsidRPr="009C4A08" w:rsidRDefault="001046CC" w:rsidP="006F6310">
            <w:pPr>
              <w:pStyle w:val="Secondorderbullet"/>
              <w:ind w:left="720"/>
              <w:rPr>
                <w:lang w:val="en-US"/>
              </w:rPr>
            </w:pPr>
            <w:r>
              <w:rPr>
                <w:lang w:val="en-US"/>
              </w:rPr>
              <w:t>l</w:t>
            </w:r>
            <w:r w:rsidRPr="0F219E56">
              <w:rPr>
                <w:lang w:val="en-US"/>
              </w:rPr>
              <w:t xml:space="preserve">ist style type: none </w:t>
            </w:r>
          </w:p>
          <w:p w14:paraId="0B5D76DA" w14:textId="77777777" w:rsidR="001046CC" w:rsidRPr="009C4A08" w:rsidRDefault="001046CC" w:rsidP="006F6310">
            <w:pPr>
              <w:pStyle w:val="Secondorderbullet"/>
              <w:ind w:left="720"/>
              <w:rPr>
                <w:lang w:val="en-US"/>
              </w:rPr>
            </w:pPr>
            <w:r w:rsidRPr="0F219E56">
              <w:rPr>
                <w:lang w:val="en-US"/>
              </w:rPr>
              <w:t xml:space="preserve">float </w:t>
            </w:r>
            <w:proofErr w:type="gramStart"/>
            <w:r w:rsidRPr="0F219E56">
              <w:rPr>
                <w:lang w:val="en-US"/>
              </w:rPr>
              <w:t>left</w:t>
            </w:r>
            <w:proofErr w:type="gramEnd"/>
          </w:p>
          <w:p w14:paraId="1BA54870" w14:textId="77777777" w:rsidR="001046CC" w:rsidRPr="009C4A08" w:rsidRDefault="001046CC" w:rsidP="006F6310">
            <w:pPr>
              <w:pStyle w:val="Secondorderbullet"/>
              <w:ind w:left="720"/>
              <w:rPr>
                <w:lang w:val="en-US"/>
              </w:rPr>
            </w:pPr>
            <w:r w:rsidRPr="0F219E56">
              <w:rPr>
                <w:lang w:val="en-US"/>
              </w:rPr>
              <w:t xml:space="preserve">centre-align </w:t>
            </w:r>
            <w:proofErr w:type="gramStart"/>
            <w:r w:rsidRPr="0F219E56">
              <w:rPr>
                <w:lang w:val="en-US"/>
              </w:rPr>
              <w:t>text</w:t>
            </w:r>
            <w:proofErr w:type="gramEnd"/>
            <w:r w:rsidRPr="0F219E56">
              <w:rPr>
                <w:lang w:val="en-US"/>
              </w:rPr>
              <w:t xml:space="preserve"> </w:t>
            </w:r>
          </w:p>
          <w:p w14:paraId="2ED8AFDA" w14:textId="77777777" w:rsidR="001046CC" w:rsidRPr="009C4A08" w:rsidRDefault="001046CC" w:rsidP="006F6310">
            <w:pPr>
              <w:pStyle w:val="Secondorderbullet"/>
              <w:ind w:left="720"/>
              <w:rPr>
                <w:lang w:val="en-US"/>
              </w:rPr>
            </w:pPr>
            <w:r w:rsidRPr="0F219E56">
              <w:rPr>
                <w:lang w:val="en-US"/>
              </w:rPr>
              <w:t>8px padding within the links</w:t>
            </w:r>
          </w:p>
        </w:tc>
        <w:tc>
          <w:tcPr>
            <w:tcW w:w="382" w:type="pct"/>
            <w:tcBorders>
              <w:top w:val="single" w:sz="4" w:space="0" w:color="000000"/>
              <w:left w:val="single" w:sz="4" w:space="0" w:color="000000"/>
              <w:bottom w:val="single" w:sz="4" w:space="0" w:color="000000"/>
              <w:right w:val="single" w:sz="4" w:space="0" w:color="000000"/>
            </w:tcBorders>
          </w:tcPr>
          <w:p w14:paraId="49DF1CC1" w14:textId="77777777" w:rsidR="001046CC" w:rsidRPr="00627F14" w:rsidRDefault="001046CC" w:rsidP="006F6310">
            <w:pPr>
              <w:jc w:val="center"/>
              <w:rPr>
                <w:b/>
                <w:bCs/>
                <w:color w:val="000000" w:themeColor="text1"/>
                <w:lang w:val="en-US"/>
              </w:rPr>
            </w:pPr>
            <w:r>
              <w:rPr>
                <w:b/>
                <w:bCs/>
                <w:color w:val="000000" w:themeColor="text1"/>
                <w:lang w:val="en-US"/>
              </w:rPr>
              <w:t>3</w:t>
            </w:r>
          </w:p>
        </w:tc>
        <w:tc>
          <w:tcPr>
            <w:tcW w:w="2030" w:type="pct"/>
            <w:tcBorders>
              <w:top w:val="single" w:sz="4" w:space="0" w:color="000000"/>
              <w:left w:val="single" w:sz="4" w:space="0" w:color="000000"/>
              <w:bottom w:val="single" w:sz="4" w:space="0" w:color="000000"/>
              <w:right w:val="single" w:sz="4" w:space="0" w:color="000000"/>
            </w:tcBorders>
          </w:tcPr>
          <w:p w14:paraId="0F5EFACC" w14:textId="77777777" w:rsidR="001046CC" w:rsidRPr="009C4A08" w:rsidRDefault="001046CC" w:rsidP="006F6310">
            <w:pPr>
              <w:rPr>
                <w:lang w:val="en-US"/>
              </w:rPr>
            </w:pPr>
          </w:p>
        </w:tc>
      </w:tr>
      <w:tr w:rsidR="001046CC" w:rsidRPr="009C4A08" w14:paraId="70CA2AA3" w14:textId="77777777" w:rsidTr="00B41BDC">
        <w:trPr>
          <w:gridAfter w:val="1"/>
          <w:wAfter w:w="9" w:type="pct"/>
          <w:cantSplit/>
          <w:trHeight w:val="1134"/>
        </w:trPr>
        <w:tc>
          <w:tcPr>
            <w:tcW w:w="352" w:type="pct"/>
            <w:tcBorders>
              <w:top w:val="single" w:sz="4" w:space="0" w:color="000000"/>
              <w:left w:val="single" w:sz="4" w:space="0" w:color="000000"/>
              <w:bottom w:val="single" w:sz="4" w:space="0" w:color="000000"/>
              <w:right w:val="single" w:sz="4" w:space="0" w:color="000000"/>
            </w:tcBorders>
          </w:tcPr>
          <w:p w14:paraId="1D82788D" w14:textId="77777777" w:rsidR="001046CC" w:rsidRPr="009C4A08" w:rsidRDefault="001046CC" w:rsidP="006F6310">
            <w:pPr>
              <w:rPr>
                <w:lang w:val="en-US"/>
              </w:rPr>
            </w:pPr>
            <w:r>
              <w:rPr>
                <w:lang w:val="en-US"/>
              </w:rPr>
              <w:t>3c</w:t>
            </w:r>
          </w:p>
        </w:tc>
        <w:tc>
          <w:tcPr>
            <w:tcW w:w="2227" w:type="pct"/>
            <w:tcBorders>
              <w:top w:val="single" w:sz="4" w:space="0" w:color="000000"/>
              <w:left w:val="single" w:sz="4" w:space="0" w:color="000000"/>
              <w:bottom w:val="single" w:sz="4" w:space="0" w:color="000000"/>
              <w:right w:val="single" w:sz="4" w:space="0" w:color="000000"/>
            </w:tcBorders>
          </w:tcPr>
          <w:p w14:paraId="31578D4B" w14:textId="77777777" w:rsidR="001046CC" w:rsidRDefault="001046CC" w:rsidP="006F6310">
            <w:pPr>
              <w:pStyle w:val="Bullet0"/>
              <w:rPr>
                <w:lang w:val="en-US"/>
              </w:rPr>
            </w:pPr>
            <w:r>
              <w:rPr>
                <w:lang w:val="en-US"/>
              </w:rPr>
              <w:t>t</w:t>
            </w:r>
            <w:r w:rsidRPr="00BD1642">
              <w:rPr>
                <w:lang w:val="en-US"/>
              </w:rPr>
              <w:t>wo sections</w:t>
            </w:r>
            <w:r w:rsidRPr="009C4A08">
              <w:rPr>
                <w:lang w:val="en-US"/>
              </w:rPr>
              <w:t xml:space="preserve"> created with</w:t>
            </w:r>
            <w:r>
              <w:rPr>
                <w:lang w:val="en-US"/>
              </w:rPr>
              <w:t>:</w:t>
            </w:r>
          </w:p>
          <w:p w14:paraId="06D44872" w14:textId="77777777" w:rsidR="001046CC" w:rsidRDefault="001046CC" w:rsidP="006F6310">
            <w:pPr>
              <w:pStyle w:val="Secondorderbullet"/>
              <w:ind w:left="720"/>
              <w:rPr>
                <w:lang w:val="en-US"/>
              </w:rPr>
            </w:pPr>
            <w:r w:rsidRPr="0F219E56">
              <w:rPr>
                <w:lang w:val="en-US"/>
              </w:rPr>
              <w:t>white backgrounds</w:t>
            </w:r>
          </w:p>
          <w:p w14:paraId="18EBFADC" w14:textId="77777777" w:rsidR="001046CC" w:rsidRDefault="001046CC" w:rsidP="006F6310">
            <w:pPr>
              <w:pStyle w:val="Secondorderbullet"/>
              <w:ind w:left="720"/>
              <w:rPr>
                <w:lang w:val="en-US"/>
              </w:rPr>
            </w:pPr>
            <w:r w:rsidRPr="0F219E56">
              <w:rPr>
                <w:lang w:val="en-US"/>
              </w:rPr>
              <w:t>width 432 pixels</w:t>
            </w:r>
          </w:p>
          <w:p w14:paraId="30037B4D" w14:textId="77777777" w:rsidR="001046CC" w:rsidRDefault="001046CC" w:rsidP="006F6310">
            <w:pPr>
              <w:pStyle w:val="Secondorderbullet"/>
              <w:ind w:left="720"/>
              <w:rPr>
                <w:lang w:val="en-US"/>
              </w:rPr>
            </w:pPr>
            <w:r w:rsidRPr="0F219E56">
              <w:rPr>
                <w:lang w:val="en-US"/>
              </w:rPr>
              <w:t>height 1040 pixels</w:t>
            </w:r>
          </w:p>
          <w:p w14:paraId="109E075A" w14:textId="77777777" w:rsidR="001046CC" w:rsidRPr="001019F0" w:rsidRDefault="001046CC" w:rsidP="006F6310">
            <w:pPr>
              <w:pStyle w:val="Bullet0"/>
              <w:rPr>
                <w:lang w:val="en-US"/>
              </w:rPr>
            </w:pPr>
            <w:r>
              <w:rPr>
                <w:lang w:val="en-US"/>
              </w:rPr>
              <w:t>10px m</w:t>
            </w:r>
            <w:r w:rsidRPr="009C4A08">
              <w:rPr>
                <w:lang w:val="en-US"/>
              </w:rPr>
              <w:t>argin between the two sections</w:t>
            </w:r>
          </w:p>
        </w:tc>
        <w:tc>
          <w:tcPr>
            <w:tcW w:w="382" w:type="pct"/>
            <w:tcBorders>
              <w:top w:val="single" w:sz="4" w:space="0" w:color="000000"/>
              <w:left w:val="single" w:sz="4" w:space="0" w:color="000000"/>
              <w:bottom w:val="single" w:sz="4" w:space="0" w:color="000000"/>
              <w:right w:val="single" w:sz="4" w:space="0" w:color="000000"/>
            </w:tcBorders>
          </w:tcPr>
          <w:p w14:paraId="198CBB06" w14:textId="77777777" w:rsidR="001046CC" w:rsidRPr="00627F14" w:rsidRDefault="001046CC" w:rsidP="006F6310">
            <w:pPr>
              <w:jc w:val="center"/>
              <w:rPr>
                <w:b/>
                <w:bCs/>
                <w:color w:val="000000" w:themeColor="text1"/>
                <w:lang w:val="en-US"/>
              </w:rPr>
            </w:pPr>
            <w:r>
              <w:rPr>
                <w:b/>
                <w:bCs/>
                <w:color w:val="000000" w:themeColor="text1"/>
                <w:lang w:val="en-US"/>
              </w:rPr>
              <w:t>2</w:t>
            </w:r>
          </w:p>
        </w:tc>
        <w:tc>
          <w:tcPr>
            <w:tcW w:w="2030" w:type="pct"/>
            <w:tcBorders>
              <w:top w:val="single" w:sz="4" w:space="0" w:color="000000"/>
              <w:left w:val="single" w:sz="4" w:space="0" w:color="000000"/>
              <w:bottom w:val="single" w:sz="4" w:space="0" w:color="000000"/>
              <w:right w:val="single" w:sz="4" w:space="0" w:color="000000"/>
            </w:tcBorders>
          </w:tcPr>
          <w:p w14:paraId="46EF98EA" w14:textId="77777777" w:rsidR="001046CC" w:rsidRPr="001561A1" w:rsidRDefault="001046CC" w:rsidP="006F6310">
            <w:pPr>
              <w:rPr>
                <w:lang w:val="en-US"/>
              </w:rPr>
            </w:pPr>
            <w:r w:rsidRPr="00E82991">
              <w:rPr>
                <w:lang w:val="en-US"/>
              </w:rPr>
              <w:t>Accept any solution that creates a 10px mar</w:t>
            </w:r>
            <w:r>
              <w:rPr>
                <w:lang w:val="en-US"/>
              </w:rPr>
              <w:t>g</w:t>
            </w:r>
            <w:r w:rsidRPr="00E82991">
              <w:rPr>
                <w:lang w:val="en-US"/>
              </w:rPr>
              <w:t>in between the two sections.</w:t>
            </w:r>
          </w:p>
        </w:tc>
      </w:tr>
      <w:tr w:rsidR="001046CC" w:rsidRPr="009C4A08" w14:paraId="19274C0A" w14:textId="77777777" w:rsidTr="00B41BDC">
        <w:trPr>
          <w:gridAfter w:val="1"/>
          <w:wAfter w:w="9" w:type="pct"/>
          <w:cantSplit/>
          <w:trHeight w:val="1134"/>
        </w:trPr>
        <w:tc>
          <w:tcPr>
            <w:tcW w:w="352" w:type="pct"/>
            <w:tcBorders>
              <w:top w:val="single" w:sz="4" w:space="0" w:color="000000"/>
              <w:left w:val="single" w:sz="4" w:space="0" w:color="000000"/>
              <w:bottom w:val="single" w:sz="4" w:space="0" w:color="000000"/>
              <w:right w:val="single" w:sz="4" w:space="0" w:color="000000"/>
            </w:tcBorders>
          </w:tcPr>
          <w:p w14:paraId="16D2A30F" w14:textId="77777777" w:rsidR="001046CC" w:rsidRPr="009C4A08" w:rsidRDefault="001046CC" w:rsidP="006F6310">
            <w:pPr>
              <w:rPr>
                <w:lang w:val="en-US"/>
              </w:rPr>
            </w:pPr>
            <w:r>
              <w:rPr>
                <w:lang w:val="en-US"/>
              </w:rPr>
              <w:t>3d</w:t>
            </w:r>
          </w:p>
        </w:tc>
        <w:tc>
          <w:tcPr>
            <w:tcW w:w="2227" w:type="pct"/>
            <w:tcBorders>
              <w:top w:val="single" w:sz="4" w:space="0" w:color="000000"/>
              <w:left w:val="single" w:sz="4" w:space="0" w:color="000000"/>
              <w:bottom w:val="single" w:sz="4" w:space="0" w:color="000000"/>
              <w:right w:val="single" w:sz="4" w:space="0" w:color="000000"/>
            </w:tcBorders>
          </w:tcPr>
          <w:p w14:paraId="29C62309" w14:textId="77777777" w:rsidR="001046CC" w:rsidRPr="001B7621" w:rsidRDefault="001046CC" w:rsidP="006F6310">
            <w:pPr>
              <w:pStyle w:val="Bullet0"/>
              <w:rPr>
                <w:lang w:val="en-US"/>
              </w:rPr>
            </w:pPr>
            <w:r w:rsidRPr="0055110E">
              <w:rPr>
                <w:lang w:val="en-US"/>
              </w:rPr>
              <w:t xml:space="preserve">sections hidden when page first loads </w:t>
            </w:r>
            <w:proofErr w:type="gramStart"/>
            <w:r w:rsidRPr="0055110E">
              <w:rPr>
                <w:lang w:val="en-US"/>
              </w:rPr>
              <w:t>classes</w:t>
            </w:r>
            <w:proofErr w:type="gramEnd"/>
          </w:p>
          <w:p w14:paraId="313AC6AB" w14:textId="77777777" w:rsidR="001046CC" w:rsidRPr="00E5183A" w:rsidRDefault="001046CC" w:rsidP="006F6310">
            <w:pPr>
              <w:pStyle w:val="Bullet0"/>
              <w:rPr>
                <w:lang w:val="en-US"/>
              </w:rPr>
            </w:pPr>
            <w:r w:rsidRPr="0055110E">
              <w:rPr>
                <w:lang w:val="en-US"/>
              </w:rPr>
              <w:t xml:space="preserve">IDs </w:t>
            </w:r>
            <w:proofErr w:type="spellStart"/>
            <w:r w:rsidRPr="0055110E">
              <w:rPr>
                <w:lang w:val="en-US"/>
              </w:rPr>
              <w:t>addedclass</w:t>
            </w:r>
            <w:proofErr w:type="spellEnd"/>
          </w:p>
          <w:p w14:paraId="36E46304" w14:textId="77777777" w:rsidR="001046CC" w:rsidRPr="001019F0" w:rsidRDefault="001046CC" w:rsidP="006F6310">
            <w:pPr>
              <w:pStyle w:val="Bullet0"/>
              <w:rPr>
                <w:lang w:val="en-US"/>
              </w:rPr>
            </w:pPr>
            <w:r w:rsidRPr="0055110E">
              <w:rPr>
                <w:lang w:val="en-US"/>
              </w:rPr>
              <w:t>ID revealed when an image is clicked</w:t>
            </w:r>
          </w:p>
        </w:tc>
        <w:tc>
          <w:tcPr>
            <w:tcW w:w="382" w:type="pct"/>
            <w:tcBorders>
              <w:top w:val="single" w:sz="4" w:space="0" w:color="000000"/>
              <w:left w:val="single" w:sz="4" w:space="0" w:color="000000"/>
              <w:bottom w:val="single" w:sz="4" w:space="0" w:color="000000"/>
              <w:right w:val="single" w:sz="4" w:space="0" w:color="000000"/>
            </w:tcBorders>
          </w:tcPr>
          <w:p w14:paraId="72B76292" w14:textId="77777777" w:rsidR="001046CC" w:rsidRPr="00627F14" w:rsidRDefault="001046CC" w:rsidP="006F6310">
            <w:pPr>
              <w:jc w:val="center"/>
              <w:rPr>
                <w:b/>
                <w:bCs/>
                <w:color w:val="000000" w:themeColor="text1"/>
                <w:lang w:val="en-US"/>
              </w:rPr>
            </w:pPr>
            <w:r>
              <w:rPr>
                <w:b/>
                <w:bCs/>
                <w:color w:val="000000" w:themeColor="text1"/>
                <w:lang w:val="en-US"/>
              </w:rPr>
              <w:t>3</w:t>
            </w:r>
          </w:p>
        </w:tc>
        <w:tc>
          <w:tcPr>
            <w:tcW w:w="2030" w:type="pct"/>
            <w:tcBorders>
              <w:top w:val="single" w:sz="4" w:space="0" w:color="000000"/>
              <w:left w:val="single" w:sz="4" w:space="0" w:color="000000"/>
              <w:bottom w:val="single" w:sz="4" w:space="0" w:color="000000"/>
              <w:right w:val="single" w:sz="4" w:space="0" w:color="000000"/>
            </w:tcBorders>
          </w:tcPr>
          <w:p w14:paraId="004D7E3E" w14:textId="77777777" w:rsidR="001046CC" w:rsidRPr="00E5183A" w:rsidRDefault="001046CC" w:rsidP="006F6310">
            <w:pPr>
              <w:rPr>
                <w:lang w:val="en-US"/>
              </w:rPr>
            </w:pPr>
            <w:r w:rsidRPr="00E5183A">
              <w:rPr>
                <w:lang w:val="en-US"/>
              </w:rPr>
              <w:t>Marks should be awarded from CSS and HTML code</w:t>
            </w:r>
            <w:r>
              <w:rPr>
                <w:lang w:val="en-US"/>
              </w:rPr>
              <w:t>,</w:t>
            </w:r>
            <w:r w:rsidRPr="00E5183A">
              <w:rPr>
                <w:lang w:val="en-US"/>
              </w:rPr>
              <w:t xml:space="preserve"> not the printout of web</w:t>
            </w:r>
            <w:r>
              <w:rPr>
                <w:lang w:val="en-US"/>
              </w:rPr>
              <w:t xml:space="preserve"> </w:t>
            </w:r>
            <w:r w:rsidRPr="00E5183A">
              <w:rPr>
                <w:lang w:val="en-US"/>
              </w:rPr>
              <w:t>page as viewed in a browser.</w:t>
            </w:r>
          </w:p>
          <w:p w14:paraId="37F0C619" w14:textId="77777777" w:rsidR="001046CC" w:rsidRDefault="001046CC" w:rsidP="006F6310">
            <w:pPr>
              <w:rPr>
                <w:lang w:val="en-US"/>
              </w:rPr>
            </w:pPr>
          </w:p>
          <w:p w14:paraId="2AEC820E" w14:textId="77777777" w:rsidR="001046CC" w:rsidRPr="009C4A08" w:rsidRDefault="001046CC" w:rsidP="006F6310">
            <w:pPr>
              <w:rPr>
                <w:lang w:val="en-US"/>
              </w:rPr>
            </w:pPr>
            <w:r w:rsidRPr="009C4A08">
              <w:rPr>
                <w:lang w:val="en-US"/>
              </w:rPr>
              <w:t>Candidates must amend the HTML file for the first two marks</w:t>
            </w:r>
            <w:r>
              <w:rPr>
                <w:lang w:val="en-US"/>
              </w:rPr>
              <w:t>.</w:t>
            </w:r>
          </w:p>
          <w:p w14:paraId="4E461433" w14:textId="77777777" w:rsidR="001046CC" w:rsidRPr="009C4A08" w:rsidRDefault="001046CC" w:rsidP="006F6310">
            <w:pPr>
              <w:rPr>
                <w:lang w:val="en-US"/>
              </w:rPr>
            </w:pPr>
          </w:p>
          <w:p w14:paraId="7181BC72" w14:textId="77777777" w:rsidR="001046CC" w:rsidRPr="001561A1" w:rsidRDefault="001046CC" w:rsidP="006F6310">
            <w:pPr>
              <w:rPr>
                <w:color w:val="000000" w:themeColor="text1"/>
                <w:lang w:val="en-US"/>
              </w:rPr>
            </w:pPr>
            <w:r w:rsidRPr="009C4A08">
              <w:rPr>
                <w:lang w:val="en-US"/>
              </w:rPr>
              <w:t>Candidates can use inline JavaScript or call a function to display the hidden sections</w:t>
            </w:r>
            <w:r>
              <w:rPr>
                <w:lang w:val="en-US"/>
              </w:rPr>
              <w:t>.</w:t>
            </w:r>
          </w:p>
        </w:tc>
      </w:tr>
      <w:tr w:rsidR="001046CC" w:rsidRPr="009C4A08" w14:paraId="1020071A" w14:textId="77777777" w:rsidTr="00B41BDC">
        <w:trPr>
          <w:gridAfter w:val="1"/>
          <w:wAfter w:w="9" w:type="pct"/>
          <w:cantSplit/>
          <w:trHeight w:val="1134"/>
        </w:trPr>
        <w:tc>
          <w:tcPr>
            <w:tcW w:w="352" w:type="pct"/>
            <w:tcBorders>
              <w:top w:val="single" w:sz="4" w:space="0" w:color="000000"/>
              <w:left w:val="single" w:sz="4" w:space="0" w:color="000000"/>
              <w:bottom w:val="single" w:sz="4" w:space="0" w:color="000000"/>
              <w:right w:val="single" w:sz="4" w:space="0" w:color="000000"/>
            </w:tcBorders>
          </w:tcPr>
          <w:p w14:paraId="139CE165" w14:textId="77777777" w:rsidR="001046CC" w:rsidRDefault="001046CC" w:rsidP="006F6310">
            <w:pPr>
              <w:rPr>
                <w:lang w:val="en-US"/>
              </w:rPr>
            </w:pPr>
            <w:r>
              <w:rPr>
                <w:lang w:val="en-US"/>
              </w:rPr>
              <w:t>3e</w:t>
            </w:r>
          </w:p>
        </w:tc>
        <w:tc>
          <w:tcPr>
            <w:tcW w:w="2227" w:type="pct"/>
            <w:tcBorders>
              <w:top w:val="single" w:sz="4" w:space="0" w:color="000000"/>
              <w:left w:val="single" w:sz="4" w:space="0" w:color="000000"/>
              <w:bottom w:val="single" w:sz="4" w:space="0" w:color="000000"/>
              <w:right w:val="single" w:sz="4" w:space="0" w:color="000000"/>
            </w:tcBorders>
          </w:tcPr>
          <w:p w14:paraId="047F974B" w14:textId="77777777" w:rsidR="001046CC" w:rsidRDefault="001046CC" w:rsidP="006F6310">
            <w:pPr>
              <w:pStyle w:val="Bullet0"/>
              <w:rPr>
                <w:lang w:val="en-US"/>
              </w:rPr>
            </w:pPr>
            <w:r w:rsidRPr="009C4A08">
              <w:rPr>
                <w:lang w:val="en-US"/>
              </w:rPr>
              <w:t xml:space="preserve">the drop-down list is not set to </w:t>
            </w:r>
            <w:proofErr w:type="gramStart"/>
            <w:r w:rsidRPr="009C4A08">
              <w:rPr>
                <w:lang w:val="en-US"/>
              </w:rPr>
              <w:t>required</w:t>
            </w:r>
            <w:proofErr w:type="gramEnd"/>
          </w:p>
          <w:p w14:paraId="2DDBC32E" w14:textId="77777777" w:rsidR="001046CC" w:rsidRPr="0055110E" w:rsidRDefault="001046CC" w:rsidP="006F6310">
            <w:pPr>
              <w:pStyle w:val="Bullet0"/>
              <w:rPr>
                <w:lang w:val="en-US"/>
              </w:rPr>
            </w:pPr>
            <w:r w:rsidRPr="009C4A08">
              <w:rPr>
                <w:lang w:val="en-US"/>
              </w:rPr>
              <w:t>the drop</w:t>
            </w:r>
            <w:r>
              <w:rPr>
                <w:lang w:val="en-US"/>
              </w:rPr>
              <w:t>-</w:t>
            </w:r>
            <w:r w:rsidRPr="009C4A08">
              <w:rPr>
                <w:lang w:val="en-US"/>
              </w:rPr>
              <w:t>down list allows multiple options to be selected</w:t>
            </w:r>
          </w:p>
        </w:tc>
        <w:tc>
          <w:tcPr>
            <w:tcW w:w="382" w:type="pct"/>
            <w:tcBorders>
              <w:top w:val="single" w:sz="4" w:space="0" w:color="000000"/>
              <w:left w:val="single" w:sz="4" w:space="0" w:color="000000"/>
              <w:bottom w:val="single" w:sz="4" w:space="0" w:color="000000"/>
              <w:right w:val="single" w:sz="4" w:space="0" w:color="000000"/>
            </w:tcBorders>
          </w:tcPr>
          <w:p w14:paraId="62DB989F" w14:textId="77777777" w:rsidR="001046CC" w:rsidRPr="00627F14" w:rsidRDefault="001046CC" w:rsidP="006F6310">
            <w:pPr>
              <w:jc w:val="center"/>
              <w:rPr>
                <w:b/>
                <w:bCs/>
                <w:color w:val="000000" w:themeColor="text1"/>
                <w:lang w:val="en-US"/>
              </w:rPr>
            </w:pPr>
            <w:r>
              <w:rPr>
                <w:b/>
                <w:bCs/>
                <w:color w:val="000000" w:themeColor="text1"/>
                <w:lang w:val="en-US"/>
              </w:rPr>
              <w:t>2</w:t>
            </w:r>
          </w:p>
        </w:tc>
        <w:tc>
          <w:tcPr>
            <w:tcW w:w="2030" w:type="pct"/>
            <w:tcBorders>
              <w:top w:val="single" w:sz="4" w:space="0" w:color="000000"/>
              <w:left w:val="single" w:sz="4" w:space="0" w:color="000000"/>
              <w:bottom w:val="single" w:sz="4" w:space="0" w:color="000000"/>
              <w:right w:val="single" w:sz="4" w:space="0" w:color="000000"/>
            </w:tcBorders>
          </w:tcPr>
          <w:p w14:paraId="1D7AEE98" w14:textId="77777777" w:rsidR="001046CC" w:rsidRPr="00E5183A" w:rsidRDefault="001046CC" w:rsidP="006F6310">
            <w:pPr>
              <w:rPr>
                <w:lang w:val="en-US"/>
              </w:rPr>
            </w:pPr>
          </w:p>
        </w:tc>
      </w:tr>
      <w:tr w:rsidR="001046CC" w:rsidRPr="009C4A08" w14:paraId="467F01B4" w14:textId="77777777" w:rsidTr="00B41BDC">
        <w:trPr>
          <w:gridAfter w:val="1"/>
          <w:wAfter w:w="9" w:type="pct"/>
          <w:cantSplit/>
          <w:trHeight w:val="1134"/>
        </w:trPr>
        <w:tc>
          <w:tcPr>
            <w:tcW w:w="352" w:type="pct"/>
            <w:tcBorders>
              <w:top w:val="single" w:sz="4" w:space="0" w:color="000000"/>
              <w:left w:val="single" w:sz="4" w:space="0" w:color="000000"/>
              <w:bottom w:val="single" w:sz="4" w:space="0" w:color="000000"/>
              <w:right w:val="single" w:sz="4" w:space="0" w:color="000000"/>
            </w:tcBorders>
          </w:tcPr>
          <w:p w14:paraId="37BD27AB" w14:textId="77777777" w:rsidR="001046CC" w:rsidRPr="009C4A08" w:rsidRDefault="001046CC" w:rsidP="006F6310">
            <w:pPr>
              <w:rPr>
                <w:lang w:val="en-US"/>
              </w:rPr>
            </w:pPr>
            <w:r>
              <w:rPr>
                <w:lang w:val="en-US"/>
              </w:rPr>
              <w:t>3f</w:t>
            </w:r>
          </w:p>
        </w:tc>
        <w:tc>
          <w:tcPr>
            <w:tcW w:w="2227" w:type="pct"/>
            <w:tcBorders>
              <w:top w:val="single" w:sz="4" w:space="0" w:color="000000"/>
              <w:left w:val="single" w:sz="4" w:space="0" w:color="000000"/>
              <w:bottom w:val="single" w:sz="4" w:space="0" w:color="000000"/>
              <w:right w:val="single" w:sz="4" w:space="0" w:color="000000"/>
            </w:tcBorders>
          </w:tcPr>
          <w:p w14:paraId="6EA79FF0" w14:textId="77777777" w:rsidR="001046CC" w:rsidRDefault="001046CC" w:rsidP="006F6310">
            <w:pPr>
              <w:pStyle w:val="Bullet0"/>
              <w:rPr>
                <w:lang w:val="en-US"/>
              </w:rPr>
            </w:pPr>
            <w:r>
              <w:rPr>
                <w:lang w:val="en-US"/>
              </w:rPr>
              <w:t>n</w:t>
            </w:r>
            <w:r w:rsidRPr="009C4A08">
              <w:rPr>
                <w:lang w:val="en-US"/>
              </w:rPr>
              <w:t xml:space="preserve">o video included in profile </w:t>
            </w:r>
            <w:proofErr w:type="gramStart"/>
            <w:r w:rsidRPr="009C4A08">
              <w:rPr>
                <w:lang w:val="en-US"/>
              </w:rPr>
              <w:t>page</w:t>
            </w:r>
            <w:proofErr w:type="gramEnd"/>
          </w:p>
          <w:p w14:paraId="2FAFABB5" w14:textId="77777777" w:rsidR="001046CC" w:rsidRPr="001019F0" w:rsidRDefault="001046CC" w:rsidP="006F6310">
            <w:pPr>
              <w:pStyle w:val="Bullet0"/>
              <w:rPr>
                <w:lang w:val="en-US"/>
              </w:rPr>
            </w:pPr>
            <w:r w:rsidRPr="009C4A08">
              <w:rPr>
                <w:lang w:val="en-US"/>
              </w:rPr>
              <w:t xml:space="preserve">comment on </w:t>
            </w:r>
            <w:r>
              <w:rPr>
                <w:lang w:val="en-US"/>
              </w:rPr>
              <w:t xml:space="preserve">fitness for purpose in relation to </w:t>
            </w:r>
            <w:r w:rsidRPr="009C4A08">
              <w:rPr>
                <w:lang w:val="en-US"/>
              </w:rPr>
              <w:t>Java</w:t>
            </w:r>
            <w:r>
              <w:rPr>
                <w:lang w:val="en-US"/>
              </w:rPr>
              <w:t>S</w:t>
            </w:r>
            <w:r w:rsidRPr="009C4A08">
              <w:rPr>
                <w:lang w:val="en-US"/>
              </w:rPr>
              <w:t xml:space="preserve">cript </w:t>
            </w:r>
            <w:r>
              <w:rPr>
                <w:lang w:val="en-US"/>
              </w:rPr>
              <w:t>code</w:t>
            </w:r>
          </w:p>
        </w:tc>
        <w:tc>
          <w:tcPr>
            <w:tcW w:w="382" w:type="pct"/>
            <w:tcBorders>
              <w:top w:val="single" w:sz="4" w:space="0" w:color="000000"/>
              <w:left w:val="single" w:sz="4" w:space="0" w:color="000000"/>
              <w:bottom w:val="single" w:sz="4" w:space="0" w:color="000000"/>
              <w:right w:val="single" w:sz="4" w:space="0" w:color="000000"/>
            </w:tcBorders>
          </w:tcPr>
          <w:p w14:paraId="015AF96D" w14:textId="77777777" w:rsidR="001046CC" w:rsidRPr="00627F14" w:rsidRDefault="001046CC" w:rsidP="006F6310">
            <w:pPr>
              <w:jc w:val="center"/>
              <w:rPr>
                <w:b/>
                <w:bCs/>
                <w:color w:val="000000" w:themeColor="text1"/>
                <w:lang w:val="en-US"/>
              </w:rPr>
            </w:pPr>
            <w:r>
              <w:rPr>
                <w:b/>
                <w:bCs/>
                <w:color w:val="000000" w:themeColor="text1"/>
                <w:lang w:val="en-US"/>
              </w:rPr>
              <w:t>2</w:t>
            </w:r>
          </w:p>
        </w:tc>
        <w:tc>
          <w:tcPr>
            <w:tcW w:w="2030" w:type="pct"/>
            <w:tcBorders>
              <w:top w:val="single" w:sz="4" w:space="0" w:color="000000"/>
              <w:left w:val="single" w:sz="4" w:space="0" w:color="000000"/>
              <w:bottom w:val="single" w:sz="4" w:space="0" w:color="000000"/>
              <w:right w:val="single" w:sz="4" w:space="0" w:color="000000"/>
            </w:tcBorders>
          </w:tcPr>
          <w:p w14:paraId="1A1F86B1" w14:textId="77777777" w:rsidR="001046CC" w:rsidRPr="001561A1" w:rsidRDefault="001046CC" w:rsidP="006F6310">
            <w:pPr>
              <w:rPr>
                <w:lang w:val="en-US"/>
              </w:rPr>
            </w:pPr>
            <w:r>
              <w:rPr>
                <w:lang w:val="en-US"/>
              </w:rPr>
              <w:t xml:space="preserve">This comment should be consistent with the candidate’s own code for task 3d. </w:t>
            </w:r>
          </w:p>
        </w:tc>
      </w:tr>
    </w:tbl>
    <w:p w14:paraId="11712DB9" w14:textId="77777777" w:rsidR="001046CC" w:rsidRDefault="001046CC" w:rsidP="001046CC"/>
    <w:p w14:paraId="3DF3CD67" w14:textId="77777777" w:rsidR="001046CC" w:rsidRDefault="001046CC" w:rsidP="001046CC"/>
    <w:p w14:paraId="4D1BAEED" w14:textId="77777777" w:rsidR="001046CC" w:rsidRDefault="001046CC" w:rsidP="001046CC"/>
    <w:p w14:paraId="3A129104" w14:textId="77777777" w:rsidR="001046CC" w:rsidRPr="009C4A08" w:rsidRDefault="001046CC" w:rsidP="001046CC">
      <w:pPr>
        <w:jc w:val="center"/>
      </w:pPr>
      <w:r w:rsidRPr="009C4A08">
        <w:rPr>
          <w:b/>
        </w:rPr>
        <w:t>[END OF MARKING INSTRUCTIONS]</w:t>
      </w:r>
    </w:p>
    <w:p w14:paraId="3D619FC0" w14:textId="77777777" w:rsidR="00527762" w:rsidRDefault="00527762">
      <w:pPr>
        <w:spacing w:line="240" w:lineRule="auto"/>
        <w:rPr>
          <w:b/>
          <w:bCs/>
          <w:kern w:val="32"/>
          <w:sz w:val="48"/>
          <w:szCs w:val="40"/>
        </w:rPr>
      </w:pPr>
      <w:r>
        <w:br w:type="page"/>
      </w:r>
    </w:p>
    <w:p w14:paraId="104B9B95" w14:textId="56ACC72B" w:rsidR="0001071A" w:rsidRPr="0050083A" w:rsidRDefault="0001071A" w:rsidP="0001071A">
      <w:pPr>
        <w:pStyle w:val="Heading1"/>
      </w:pPr>
      <w:bookmarkStart w:id="13" w:name="_Toc142922437"/>
      <w:r w:rsidRPr="0050083A">
        <w:t>Instructions for candidates</w:t>
      </w:r>
      <w:bookmarkEnd w:id="12"/>
      <w:bookmarkEnd w:id="13"/>
    </w:p>
    <w:p w14:paraId="3F9C5E53" w14:textId="77777777" w:rsidR="0001071A" w:rsidRPr="0050083A" w:rsidRDefault="0001071A" w:rsidP="005D4726">
      <w:r w:rsidRPr="0050083A">
        <w:t>This assessment applies to the assignment for Higher Computing Science.</w:t>
      </w:r>
    </w:p>
    <w:p w14:paraId="6CDB5CA8" w14:textId="77777777" w:rsidR="0001071A" w:rsidRPr="0050083A" w:rsidRDefault="0001071A" w:rsidP="005D4726"/>
    <w:p w14:paraId="367E9650" w14:textId="1B3A6CDD" w:rsidR="0001071A" w:rsidRPr="0050083A" w:rsidRDefault="0001071A" w:rsidP="005D4726">
      <w:r w:rsidRPr="0050083A">
        <w:t xml:space="preserve">This assignment has </w:t>
      </w:r>
      <w:r w:rsidR="0028356D">
        <w:t>40</w:t>
      </w:r>
      <w:r w:rsidRPr="0050083A">
        <w:t xml:space="preserve"> marks out of a total of 1</w:t>
      </w:r>
      <w:r w:rsidR="0028356D">
        <w:t>20</w:t>
      </w:r>
      <w:r w:rsidRPr="0050083A">
        <w:t xml:space="preserve"> marks available for the course assessment. </w:t>
      </w:r>
    </w:p>
    <w:p w14:paraId="31594983" w14:textId="77777777" w:rsidR="0001071A" w:rsidRPr="0050083A" w:rsidRDefault="0001071A" w:rsidP="005D4726"/>
    <w:p w14:paraId="4966073F" w14:textId="77777777" w:rsidR="0001071A" w:rsidRPr="0050083A" w:rsidRDefault="0001071A" w:rsidP="005D4726">
      <w:r w:rsidRPr="0050083A">
        <w:t>It assesses the following skills, knowledge and understanding:</w:t>
      </w:r>
    </w:p>
    <w:p w14:paraId="6A30E1DD" w14:textId="77777777" w:rsidR="0001071A" w:rsidRPr="0050083A" w:rsidRDefault="0001071A" w:rsidP="005D4726">
      <w:pPr>
        <w:rPr>
          <w:rFonts w:eastAsia="Calibri"/>
        </w:rPr>
      </w:pPr>
    </w:p>
    <w:p w14:paraId="7055BD4A" w14:textId="77777777" w:rsidR="0001071A" w:rsidRPr="00E77894" w:rsidRDefault="0001071A" w:rsidP="00E77894">
      <w:pPr>
        <w:pStyle w:val="Bullet0"/>
      </w:pPr>
      <w:r w:rsidRPr="00E77894">
        <w:t xml:space="preserve">applying aspects of computational thinking across a range of contexts </w:t>
      </w:r>
    </w:p>
    <w:p w14:paraId="244BB034" w14:textId="77777777" w:rsidR="0001071A" w:rsidRPr="00E77894" w:rsidRDefault="0001071A" w:rsidP="00E77894">
      <w:pPr>
        <w:pStyle w:val="Bullet0"/>
        <w:rPr>
          <w:rFonts w:eastAsia="Calibri"/>
        </w:rPr>
      </w:pPr>
      <w:r w:rsidRPr="00E77894">
        <w:t>analysing problems within computing science across a range of contemporary contexts</w:t>
      </w:r>
    </w:p>
    <w:p w14:paraId="06B37929" w14:textId="77777777" w:rsidR="0001071A" w:rsidRPr="00E77894" w:rsidRDefault="0001071A" w:rsidP="00E77894">
      <w:pPr>
        <w:pStyle w:val="Bullet0"/>
      </w:pPr>
      <w:r w:rsidRPr="00E77894">
        <w:t xml:space="preserve">designing, implementing, testing and evaluating digital solutions (including computer programs) to problems across a range of contemporary contexts </w:t>
      </w:r>
    </w:p>
    <w:p w14:paraId="2E3BCB33" w14:textId="77777777" w:rsidR="0001071A" w:rsidRPr="00E77894" w:rsidRDefault="0001071A" w:rsidP="00E77894">
      <w:pPr>
        <w:pStyle w:val="Bullet0"/>
      </w:pPr>
      <w:r w:rsidRPr="00E77894">
        <w:t xml:space="preserve">demonstrating skills in computer programming </w:t>
      </w:r>
    </w:p>
    <w:p w14:paraId="46EF2AEF" w14:textId="77777777" w:rsidR="0001071A" w:rsidRPr="00E77894" w:rsidRDefault="0001071A" w:rsidP="00E77894">
      <w:pPr>
        <w:pStyle w:val="Bullet0"/>
      </w:pPr>
      <w:r w:rsidRPr="00E77894">
        <w:t xml:space="preserve">applying computing science concepts and techniques to create solutions across a range of contexts </w:t>
      </w:r>
    </w:p>
    <w:p w14:paraId="604EF0A2" w14:textId="77777777" w:rsidR="0001071A" w:rsidRPr="0050083A" w:rsidRDefault="0001071A" w:rsidP="0001071A">
      <w:pPr>
        <w:rPr>
          <w:highlight w:val="lightGray"/>
        </w:rPr>
      </w:pPr>
    </w:p>
    <w:p w14:paraId="468C2D60" w14:textId="77777777" w:rsidR="00541730" w:rsidRPr="0050083A" w:rsidRDefault="00541730" w:rsidP="00541730">
      <w:r w:rsidRPr="0050083A">
        <w:t>Your teacher or lecturer will let you know if there are any specific conditions for doing this assessment.</w:t>
      </w:r>
    </w:p>
    <w:p w14:paraId="0AB5A1DB" w14:textId="77777777" w:rsidR="00541730" w:rsidRPr="0050083A" w:rsidRDefault="00541730" w:rsidP="00541730"/>
    <w:p w14:paraId="750F0A33" w14:textId="77777777" w:rsidR="00541730" w:rsidRDefault="00541730" w:rsidP="00541730">
      <w:r w:rsidRPr="0050083A">
        <w:t xml:space="preserve">In this assessment, you have to complete </w:t>
      </w:r>
      <w:r>
        <w:t>two</w:t>
      </w:r>
      <w:r w:rsidRPr="0050083A">
        <w:t xml:space="preserve"> short practical tasks. </w:t>
      </w:r>
    </w:p>
    <w:p w14:paraId="5D0736D8" w14:textId="77777777" w:rsidR="00541730" w:rsidRDefault="00541730" w:rsidP="00541730"/>
    <w:p w14:paraId="78CFE118" w14:textId="77777777" w:rsidR="00541730" w:rsidRDefault="00541730" w:rsidP="00A21558">
      <w:r>
        <w:t xml:space="preserve">You must complete task 1 (software design and development) and </w:t>
      </w:r>
      <w:r w:rsidRPr="003E5637">
        <w:rPr>
          <w:b/>
          <w:bCs/>
        </w:rPr>
        <w:t>either</w:t>
      </w:r>
      <w:r>
        <w:t xml:space="preserve"> task 2 (database design and development) </w:t>
      </w:r>
      <w:r w:rsidRPr="003E5637">
        <w:rPr>
          <w:b/>
          <w:bCs/>
        </w:rPr>
        <w:t>or</w:t>
      </w:r>
      <w:r>
        <w:t xml:space="preserve"> task 3 (web design and development).</w:t>
      </w:r>
    </w:p>
    <w:p w14:paraId="59FB53BF" w14:textId="77777777" w:rsidR="00541730" w:rsidRDefault="00541730" w:rsidP="00A21558"/>
    <w:p w14:paraId="19C8B44F" w14:textId="77777777" w:rsidR="00541730" w:rsidRPr="0050083A" w:rsidRDefault="00541730" w:rsidP="00A21558">
      <w:r w:rsidRPr="0050083A">
        <w:t>You may complete the tasks in any order.</w:t>
      </w:r>
    </w:p>
    <w:p w14:paraId="3B88821F" w14:textId="77777777" w:rsidR="0001071A" w:rsidRPr="0050083A" w:rsidRDefault="0001071A" w:rsidP="00A21558">
      <w:pPr>
        <w:rPr>
          <w:rFonts w:eastAsiaTheme="minorEastAsia"/>
        </w:rPr>
      </w:pPr>
    </w:p>
    <w:p w14:paraId="27A11C0E" w14:textId="77777777" w:rsidR="00CD6E18" w:rsidRPr="0050083A" w:rsidRDefault="00CD6E18" w:rsidP="00CD6E18">
      <w:pPr>
        <w:pStyle w:val="Heading2"/>
      </w:pPr>
      <w:r w:rsidRPr="0050083A">
        <w:t>Advice on how to plan your time</w:t>
      </w:r>
    </w:p>
    <w:p w14:paraId="6ABE1A34" w14:textId="77777777" w:rsidR="00CD6E18" w:rsidRPr="0050083A" w:rsidRDefault="00CD6E18" w:rsidP="00CD6E18">
      <w:r w:rsidRPr="0050083A">
        <w:t xml:space="preserve">You have </w:t>
      </w:r>
      <w:r>
        <w:t>6</w:t>
      </w:r>
      <w:r w:rsidRPr="0050083A">
        <w:t xml:space="preserve"> hours to complete the assignment. Marks are allocated as follows:</w:t>
      </w:r>
    </w:p>
    <w:p w14:paraId="1A0023EB" w14:textId="77777777" w:rsidR="00CD6E18" w:rsidRPr="0050083A" w:rsidRDefault="00CD6E18" w:rsidP="00CD6E18"/>
    <w:p w14:paraId="126EBED9" w14:textId="77777777" w:rsidR="00CD6E18" w:rsidRDefault="00CD6E18" w:rsidP="00CD6E18">
      <w:pPr>
        <w:pStyle w:val="Bullet0"/>
      </w:pPr>
      <w:r w:rsidRPr="000F3049">
        <w:t>Task 1 — software design and development</w:t>
      </w:r>
      <w:r w:rsidRPr="000F3049">
        <w:tab/>
      </w:r>
      <w:r w:rsidRPr="000F3049">
        <w:tab/>
        <w:t>25 marks</w:t>
      </w:r>
      <w:r w:rsidRPr="000F3049">
        <w:tab/>
        <w:t>(63% of total)</w:t>
      </w:r>
    </w:p>
    <w:p w14:paraId="3D9C4175" w14:textId="77777777" w:rsidR="00CD6E18" w:rsidRPr="007C0564" w:rsidRDefault="00CD6E18" w:rsidP="00CD6E18">
      <w:pPr>
        <w:pStyle w:val="Bullet0"/>
        <w:numPr>
          <w:ilvl w:val="0"/>
          <w:numId w:val="0"/>
        </w:numPr>
        <w:ind w:left="360"/>
        <w:rPr>
          <w:b/>
          <w:bCs/>
        </w:rPr>
      </w:pPr>
      <w:r w:rsidRPr="007C0564">
        <w:rPr>
          <w:b/>
          <w:bCs/>
        </w:rPr>
        <w:t>AND EITHER</w:t>
      </w:r>
    </w:p>
    <w:p w14:paraId="2E87E8F1" w14:textId="77777777" w:rsidR="00CD6E18" w:rsidRDefault="00CD6E18" w:rsidP="00CD6E18">
      <w:pPr>
        <w:pStyle w:val="Bullet0"/>
      </w:pPr>
      <w:r w:rsidRPr="000F3049">
        <w:t>Task 2 — database design and development</w:t>
      </w:r>
      <w:r w:rsidRPr="000F3049">
        <w:tab/>
      </w:r>
      <w:r w:rsidRPr="000F3049">
        <w:tab/>
        <w:t>15 marks</w:t>
      </w:r>
      <w:r w:rsidRPr="000F3049">
        <w:tab/>
        <w:t>(37% of total)</w:t>
      </w:r>
    </w:p>
    <w:p w14:paraId="2F002B4F" w14:textId="77777777" w:rsidR="00CD6E18" w:rsidRPr="007C0564" w:rsidRDefault="00CD6E18" w:rsidP="00CD6E18">
      <w:pPr>
        <w:pStyle w:val="Bullet0"/>
        <w:numPr>
          <w:ilvl w:val="0"/>
          <w:numId w:val="0"/>
        </w:numPr>
        <w:ind w:left="360"/>
        <w:rPr>
          <w:b/>
          <w:bCs/>
        </w:rPr>
      </w:pPr>
      <w:r w:rsidRPr="007C0564">
        <w:rPr>
          <w:b/>
          <w:bCs/>
        </w:rPr>
        <w:t>OR</w:t>
      </w:r>
    </w:p>
    <w:p w14:paraId="348A53A9" w14:textId="77777777" w:rsidR="00CD6E18" w:rsidRPr="000F3049" w:rsidRDefault="00CD6E18" w:rsidP="00CD6E18">
      <w:pPr>
        <w:pStyle w:val="Bullet0"/>
      </w:pPr>
      <w:r w:rsidRPr="000F3049">
        <w:t>Task 3 — web design and development</w:t>
      </w:r>
      <w:r w:rsidRPr="000F3049">
        <w:tab/>
      </w:r>
      <w:r w:rsidRPr="000F3049">
        <w:tab/>
      </w:r>
      <w:r w:rsidRPr="000F3049">
        <w:tab/>
        <w:t>15 marks</w:t>
      </w:r>
      <w:r w:rsidRPr="000F3049">
        <w:tab/>
        <w:t>(37% of total)</w:t>
      </w:r>
    </w:p>
    <w:p w14:paraId="39B84BB1" w14:textId="77777777" w:rsidR="00CD6E18" w:rsidRPr="0050083A" w:rsidRDefault="00CD6E18" w:rsidP="00CD6E18"/>
    <w:p w14:paraId="6E3CA236" w14:textId="77777777" w:rsidR="00CD6E18" w:rsidRPr="0050083A" w:rsidRDefault="00CD6E18" w:rsidP="00CD6E18">
      <w:r w:rsidRPr="0050083A">
        <w:t xml:space="preserve">You can use this split as a guide when planning your time for each of the </w:t>
      </w:r>
      <w:r>
        <w:t>two</w:t>
      </w:r>
      <w:r w:rsidRPr="0050083A">
        <w:t xml:space="preserve"> tasks.</w:t>
      </w:r>
    </w:p>
    <w:p w14:paraId="2727D473" w14:textId="77777777" w:rsidR="00CD6E18" w:rsidRPr="0050083A" w:rsidRDefault="00CD6E18" w:rsidP="00CD6E18"/>
    <w:p w14:paraId="3E0E09BB" w14:textId="77777777" w:rsidR="00CD6E18" w:rsidRPr="0050083A" w:rsidRDefault="00CD6E18" w:rsidP="00CD6E18">
      <w:pPr>
        <w:pStyle w:val="Heading2"/>
      </w:pPr>
      <w:r w:rsidRPr="0050083A">
        <w:t>Advice on gathering evidence</w:t>
      </w:r>
    </w:p>
    <w:p w14:paraId="3B982F7D" w14:textId="780F0D13" w:rsidR="00CD6E18" w:rsidRPr="0050083A" w:rsidRDefault="00CD6E18" w:rsidP="002B3FC5">
      <w:r w:rsidRPr="0050083A">
        <w:t xml:space="preserve">As you complete each task, you must gather evidence as instructed. </w:t>
      </w:r>
    </w:p>
    <w:p w14:paraId="58629F1B" w14:textId="77777777" w:rsidR="00CD6E18" w:rsidRPr="0050083A" w:rsidRDefault="00CD6E18" w:rsidP="002B3FC5"/>
    <w:p w14:paraId="5A7EC0B3" w14:textId="77777777" w:rsidR="00CD6E18" w:rsidRDefault="00CD6E18" w:rsidP="002B3FC5">
      <w:r w:rsidRPr="0050083A">
        <w:t xml:space="preserve">Your evidence, especially code, must be clear and legible. This is particularly important when you paste screenshots into a document. </w:t>
      </w:r>
      <w:r>
        <w:t xml:space="preserve">You can print code from the software environment or copy and paste this into other packages such as notepad or Word. </w:t>
      </w:r>
      <w:r>
        <w:br w:type="page"/>
      </w:r>
    </w:p>
    <w:p w14:paraId="4BB37076" w14:textId="77777777" w:rsidR="00CD6E18" w:rsidRPr="0050083A" w:rsidRDefault="00CD6E18" w:rsidP="002B3FC5">
      <w:r w:rsidRPr="0050083A">
        <w:t>Use the evidence checklist provided to make sure you submit everything necessary at the end of the assignment. Ensure your name and candidate number is included on all your evidence.</w:t>
      </w:r>
    </w:p>
    <w:p w14:paraId="3DEE4C1D" w14:textId="77777777" w:rsidR="00CD6E18" w:rsidRPr="0050083A" w:rsidRDefault="00CD6E18" w:rsidP="002B3FC5"/>
    <w:p w14:paraId="79EAC7ED" w14:textId="77777777" w:rsidR="00CD6E18" w:rsidRPr="0050083A" w:rsidRDefault="00CD6E18" w:rsidP="002B3FC5">
      <w:r w:rsidRPr="0050083A">
        <w:t>Evidence may take the form of printouts of code</w:t>
      </w:r>
      <w:r>
        <w:t xml:space="preserve">, </w:t>
      </w:r>
      <w:r w:rsidRPr="0050083A">
        <w:t>screenshots</w:t>
      </w:r>
      <w:r>
        <w:t xml:space="preserve">, </w:t>
      </w:r>
      <w:r w:rsidRPr="0050083A">
        <w:t xml:space="preserve">typed answers, </w:t>
      </w:r>
      <w:r>
        <w:br/>
      </w:r>
      <w:r w:rsidRPr="0050083A">
        <w:t>hand-written answers or drawings of diagrams</w:t>
      </w:r>
      <w:r>
        <w:t xml:space="preserve"> and </w:t>
      </w:r>
      <w:r w:rsidRPr="0050083A">
        <w:t>designs.</w:t>
      </w:r>
    </w:p>
    <w:p w14:paraId="3F04D5AB" w14:textId="77777777" w:rsidR="00CD6E18" w:rsidRPr="0050083A" w:rsidRDefault="00CD6E18" w:rsidP="002B3FC5"/>
    <w:p w14:paraId="3785E3A7" w14:textId="77777777" w:rsidR="00CD6E18" w:rsidRPr="0050083A" w:rsidRDefault="00CD6E18" w:rsidP="00CD6E18">
      <w:pPr>
        <w:pStyle w:val="Heading2"/>
      </w:pPr>
      <w:r w:rsidRPr="0050083A">
        <w:t>Advice on assistance</w:t>
      </w:r>
    </w:p>
    <w:p w14:paraId="267B520A" w14:textId="77777777" w:rsidR="00CD6E18" w:rsidRDefault="00CD6E18" w:rsidP="00CD6E18">
      <w:r w:rsidRPr="0050083A">
        <w:t>This is an open-book assessment. This means that you can use:</w:t>
      </w:r>
    </w:p>
    <w:p w14:paraId="64071156" w14:textId="77777777" w:rsidR="00CD6E18" w:rsidRPr="0050083A" w:rsidRDefault="00CD6E18" w:rsidP="00CD6E18"/>
    <w:p w14:paraId="7E3109EC" w14:textId="77777777" w:rsidR="00CD6E18" w:rsidRPr="000F3049" w:rsidRDefault="00CD6E18" w:rsidP="00CD6E18">
      <w:pPr>
        <w:pStyle w:val="Bullet0"/>
      </w:pPr>
      <w:r w:rsidRPr="000F3049">
        <w:t>any classroom resource as a form of reference (for example programming manuals, class notes, and textbooks) — these may be online resources</w:t>
      </w:r>
    </w:p>
    <w:p w14:paraId="3A56A257" w14:textId="77777777" w:rsidR="00CD6E18" w:rsidRPr="000F3049" w:rsidRDefault="00CD6E18" w:rsidP="00CD6E18">
      <w:pPr>
        <w:pStyle w:val="Bullet0"/>
      </w:pPr>
      <w:r w:rsidRPr="000F3049">
        <w:t>any files you have previously created throughout the course</w:t>
      </w:r>
    </w:p>
    <w:p w14:paraId="289EA3F8" w14:textId="77777777" w:rsidR="00CD6E18" w:rsidRPr="0050083A" w:rsidRDefault="00CD6E18" w:rsidP="00CD6E18"/>
    <w:p w14:paraId="69053C0E" w14:textId="77777777" w:rsidR="00CD6E18" w:rsidRDefault="00CD6E18" w:rsidP="00CD6E18">
      <w:r w:rsidRPr="0050083A">
        <w:t>The tasks are designed so you can complete them independently, without any support from your teacher or lecturer. This means that you:</w:t>
      </w:r>
    </w:p>
    <w:p w14:paraId="08DDD28F" w14:textId="77777777" w:rsidR="00CD6E18" w:rsidRPr="0050083A" w:rsidRDefault="00CD6E18" w:rsidP="00CD6E18"/>
    <w:p w14:paraId="40E379E3" w14:textId="77777777" w:rsidR="00CD6E18" w:rsidRPr="000F3049" w:rsidRDefault="00CD6E18" w:rsidP="00CD6E18">
      <w:pPr>
        <w:pStyle w:val="Bullet0"/>
      </w:pPr>
      <w:r w:rsidRPr="000F3049">
        <w:t>cannot ask how to complete any of the tasks</w:t>
      </w:r>
    </w:p>
    <w:p w14:paraId="71C7CD4F" w14:textId="77777777" w:rsidR="00CD6E18" w:rsidRPr="000F3049" w:rsidRDefault="00CD6E18" w:rsidP="00CD6E18">
      <w:pPr>
        <w:pStyle w:val="Bullet0"/>
      </w:pPr>
      <w:r w:rsidRPr="000F3049">
        <w:t xml:space="preserve">cannot access any assignment files outside the classroom </w:t>
      </w:r>
    </w:p>
    <w:p w14:paraId="5629CFB8" w14:textId="77777777" w:rsidR="0001071A" w:rsidRPr="0050083A" w:rsidRDefault="0001071A" w:rsidP="0001071A">
      <w:r w:rsidRPr="0050083A">
        <w:br w:type="page"/>
      </w:r>
    </w:p>
    <w:p w14:paraId="1D12A05C" w14:textId="77777777" w:rsidR="0001071A" w:rsidRPr="00AC7AB3" w:rsidRDefault="0001071A" w:rsidP="00AC7AB3">
      <w:pPr>
        <w:pStyle w:val="Heading2"/>
      </w:pPr>
      <w:r w:rsidRPr="00AC7AB3">
        <w:t>Computing Science assessment task: evidence checklist</w:t>
      </w:r>
    </w:p>
    <w:p w14:paraId="333BBAF5" w14:textId="77777777" w:rsidR="00704833" w:rsidRPr="00704833" w:rsidRDefault="00704833" w:rsidP="00704833"/>
    <w:p w14:paraId="753161E6" w14:textId="1EEC34C3" w:rsidR="00FC145A" w:rsidRDefault="00FC145A" w:rsidP="00FC145A">
      <w:r>
        <w:t xml:space="preserve">You should complete the checklist for </w:t>
      </w:r>
      <w:r w:rsidR="00AD5CB4">
        <w:t>t</w:t>
      </w:r>
      <w:r>
        <w:t xml:space="preserve">ask 1 and </w:t>
      </w:r>
      <w:r w:rsidRPr="00AC7AB3">
        <w:rPr>
          <w:b/>
          <w:bCs/>
        </w:rPr>
        <w:t>either</w:t>
      </w:r>
      <w:r>
        <w:t xml:space="preserve"> </w:t>
      </w:r>
      <w:r w:rsidR="00AD5CB4">
        <w:t>t</w:t>
      </w:r>
      <w:r>
        <w:t xml:space="preserve">ask 2 or </w:t>
      </w:r>
      <w:r w:rsidR="00AD5CB4">
        <w:t>t</w:t>
      </w:r>
      <w:r>
        <w:t>ask 3.</w:t>
      </w:r>
    </w:p>
    <w:p w14:paraId="3CE9AA18" w14:textId="77777777" w:rsidR="00704833" w:rsidRDefault="00704833" w:rsidP="00FC145A"/>
    <w:p w14:paraId="43F50D46" w14:textId="4DA53E04" w:rsidR="00704833" w:rsidRDefault="0096024B" w:rsidP="0096024B">
      <w:pPr>
        <w:pStyle w:val="Heading3"/>
      </w:pPr>
      <w:r w:rsidRPr="00B71DBB">
        <w:t>Task 1</w:t>
      </w:r>
      <w:r w:rsidR="00D00213">
        <w:t xml:space="preserve"> — </w:t>
      </w:r>
      <w:r w:rsidR="008C2895">
        <w:t>s</w:t>
      </w:r>
      <w:r>
        <w:t>oftware design and development</w:t>
      </w:r>
      <w:r w:rsidR="00601493">
        <w:t xml:space="preserve"> </w:t>
      </w:r>
    </w:p>
    <w:p w14:paraId="5901A819" w14:textId="77777777" w:rsidR="00FC145A" w:rsidRPr="0050083A" w:rsidRDefault="00FC145A" w:rsidP="0001071A"/>
    <w:tbl>
      <w:tblPr>
        <w:tblW w:w="5000" w:type="pct"/>
        <w:tblCellMar>
          <w:top w:w="57" w:type="dxa"/>
          <w:left w:w="57" w:type="dxa"/>
          <w:bottom w:w="57" w:type="dxa"/>
          <w:right w:w="57" w:type="dxa"/>
        </w:tblCellMar>
        <w:tblLook w:val="04A0" w:firstRow="1" w:lastRow="0" w:firstColumn="1" w:lastColumn="0" w:noHBand="0" w:noVBand="1"/>
      </w:tblPr>
      <w:tblGrid>
        <w:gridCol w:w="847"/>
        <w:gridCol w:w="7513"/>
        <w:gridCol w:w="701"/>
      </w:tblGrid>
      <w:tr w:rsidR="00442E41" w:rsidRPr="00B71DBB" w14:paraId="68A13221" w14:textId="77777777" w:rsidTr="00442E41">
        <w:trPr>
          <w:trHeight w:val="284"/>
          <w:tblHeader/>
        </w:trPr>
        <w:tc>
          <w:tcPr>
            <w:tcW w:w="4613"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55A0342" w14:textId="77777777" w:rsidR="00442E41" w:rsidRPr="00B71DBB" w:rsidRDefault="00442E41" w:rsidP="00FF5815">
            <w:pPr>
              <w:rPr>
                <w:b/>
              </w:rPr>
            </w:pPr>
            <w:r w:rsidRPr="00B71DBB">
              <w:rPr>
                <w:b/>
              </w:rPr>
              <w:t>Evidence</w:t>
            </w:r>
          </w:p>
        </w:tc>
        <w:tc>
          <w:tcPr>
            <w:tcW w:w="38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F57BF4" w14:textId="2905FA75" w:rsidR="00442E41" w:rsidRPr="00B71DBB" w:rsidRDefault="00442E41" w:rsidP="00FF5815">
            <w:pPr>
              <w:rPr>
                <w:b/>
              </w:rPr>
            </w:pPr>
            <w:r>
              <w:rPr>
                <w:b/>
              </w:rPr>
              <w:t>Tick</w:t>
            </w:r>
          </w:p>
        </w:tc>
      </w:tr>
      <w:tr w:rsidR="0001071A" w:rsidRPr="0050083A" w14:paraId="56AF6184" w14:textId="77777777" w:rsidTr="00442E41">
        <w:trPr>
          <w:trHeight w:val="284"/>
        </w:trPr>
        <w:tc>
          <w:tcPr>
            <w:tcW w:w="467" w:type="pct"/>
            <w:tcBorders>
              <w:top w:val="single" w:sz="4" w:space="0" w:color="000000"/>
              <w:left w:val="single" w:sz="4" w:space="0" w:color="000000"/>
              <w:bottom w:val="single" w:sz="4" w:space="0" w:color="000000"/>
              <w:right w:val="single" w:sz="4" w:space="0" w:color="000000"/>
            </w:tcBorders>
            <w:hideMark/>
          </w:tcPr>
          <w:p w14:paraId="0B0D0AD0" w14:textId="77777777" w:rsidR="0001071A" w:rsidRPr="0050083A" w:rsidRDefault="0001071A" w:rsidP="00FF5815">
            <w:r w:rsidRPr="0050083A">
              <w:t>1a</w:t>
            </w:r>
          </w:p>
        </w:tc>
        <w:tc>
          <w:tcPr>
            <w:tcW w:w="4146" w:type="pct"/>
            <w:tcBorders>
              <w:top w:val="single" w:sz="4" w:space="0" w:color="000000"/>
              <w:left w:val="single" w:sz="4" w:space="0" w:color="000000"/>
              <w:bottom w:val="single" w:sz="4" w:space="0" w:color="000000"/>
              <w:right w:val="single" w:sz="4" w:space="0" w:color="000000"/>
            </w:tcBorders>
            <w:hideMark/>
          </w:tcPr>
          <w:p w14:paraId="0E64737B" w14:textId="058AF68D" w:rsidR="0001071A" w:rsidRPr="0050083A" w:rsidRDefault="00C846E1" w:rsidP="00FF5815">
            <w:r w:rsidRPr="00573BE8">
              <w:t xml:space="preserve">Completed task sheet </w:t>
            </w:r>
            <w:r>
              <w:t xml:space="preserve">identifying </w:t>
            </w:r>
            <w:r w:rsidR="00BC08E3">
              <w:t xml:space="preserve">the </w:t>
            </w:r>
            <w:r>
              <w:t>functional requirements</w:t>
            </w:r>
          </w:p>
        </w:tc>
        <w:tc>
          <w:tcPr>
            <w:tcW w:w="387" w:type="pct"/>
            <w:tcBorders>
              <w:top w:val="single" w:sz="4" w:space="0" w:color="000000"/>
              <w:left w:val="single" w:sz="4" w:space="0" w:color="000000"/>
              <w:bottom w:val="single" w:sz="4" w:space="0" w:color="000000"/>
              <w:right w:val="single" w:sz="4" w:space="0" w:color="000000"/>
            </w:tcBorders>
            <w:vAlign w:val="center"/>
          </w:tcPr>
          <w:p w14:paraId="3EAEE5B7" w14:textId="77777777" w:rsidR="0001071A" w:rsidRPr="00BC1947" w:rsidRDefault="0001071A" w:rsidP="00442E41">
            <w:pPr>
              <w:jc w:val="center"/>
            </w:pPr>
          </w:p>
        </w:tc>
      </w:tr>
      <w:tr w:rsidR="00C846E1" w:rsidRPr="0050083A" w14:paraId="590F15E9" w14:textId="77777777" w:rsidTr="00442E41">
        <w:trPr>
          <w:trHeight w:val="284"/>
        </w:trPr>
        <w:tc>
          <w:tcPr>
            <w:tcW w:w="467" w:type="pct"/>
            <w:tcBorders>
              <w:top w:val="single" w:sz="4" w:space="0" w:color="000000"/>
              <w:left w:val="single" w:sz="4" w:space="0" w:color="000000"/>
              <w:bottom w:val="single" w:sz="4" w:space="0" w:color="000000"/>
              <w:right w:val="single" w:sz="4" w:space="0" w:color="000000"/>
            </w:tcBorders>
          </w:tcPr>
          <w:p w14:paraId="71B968D1" w14:textId="4ECA221F" w:rsidR="00C846E1" w:rsidRPr="0050083A" w:rsidRDefault="00C846E1" w:rsidP="00FF5815">
            <w:r>
              <w:t>1b</w:t>
            </w:r>
          </w:p>
        </w:tc>
        <w:tc>
          <w:tcPr>
            <w:tcW w:w="4146" w:type="pct"/>
            <w:tcBorders>
              <w:top w:val="single" w:sz="4" w:space="0" w:color="000000"/>
              <w:left w:val="single" w:sz="4" w:space="0" w:color="000000"/>
              <w:bottom w:val="single" w:sz="4" w:space="0" w:color="000000"/>
              <w:right w:val="single" w:sz="4" w:space="0" w:color="000000"/>
            </w:tcBorders>
          </w:tcPr>
          <w:p w14:paraId="70F70F09" w14:textId="31AA8BB6" w:rsidR="00C846E1" w:rsidRDefault="00C846E1" w:rsidP="00FF5815">
            <w:r>
              <w:t xml:space="preserve">Completed </w:t>
            </w:r>
            <w:r w:rsidRPr="00573BE8">
              <w:t>task sheet</w:t>
            </w:r>
            <w:r>
              <w:t xml:space="preserve"> showing </w:t>
            </w:r>
            <w:r w:rsidR="00BC08E3">
              <w:t>the</w:t>
            </w:r>
            <w:r>
              <w:t xml:space="preserve"> data flow </w:t>
            </w:r>
            <w:r w:rsidR="00BC08E3">
              <w:t>for the program</w:t>
            </w:r>
          </w:p>
        </w:tc>
        <w:tc>
          <w:tcPr>
            <w:tcW w:w="387" w:type="pct"/>
            <w:tcBorders>
              <w:top w:val="single" w:sz="4" w:space="0" w:color="000000"/>
              <w:left w:val="single" w:sz="4" w:space="0" w:color="000000"/>
              <w:bottom w:val="single" w:sz="4" w:space="0" w:color="000000"/>
              <w:right w:val="single" w:sz="4" w:space="0" w:color="000000"/>
            </w:tcBorders>
            <w:vAlign w:val="center"/>
          </w:tcPr>
          <w:p w14:paraId="5108C8E0" w14:textId="77777777" w:rsidR="00C846E1" w:rsidRPr="00BC1947" w:rsidRDefault="00C846E1" w:rsidP="00442E41">
            <w:pPr>
              <w:jc w:val="center"/>
            </w:pPr>
          </w:p>
        </w:tc>
      </w:tr>
      <w:tr w:rsidR="00B00145" w:rsidRPr="0050083A" w14:paraId="20EBE24F" w14:textId="77777777" w:rsidTr="00442E41">
        <w:trPr>
          <w:trHeight w:val="284"/>
        </w:trPr>
        <w:tc>
          <w:tcPr>
            <w:tcW w:w="467" w:type="pct"/>
            <w:vMerge w:val="restart"/>
            <w:tcBorders>
              <w:top w:val="single" w:sz="4" w:space="0" w:color="000000"/>
              <w:left w:val="single" w:sz="4" w:space="0" w:color="000000"/>
              <w:right w:val="single" w:sz="4" w:space="0" w:color="000000"/>
            </w:tcBorders>
            <w:vAlign w:val="center"/>
            <w:hideMark/>
          </w:tcPr>
          <w:p w14:paraId="0DA97533" w14:textId="708748E3" w:rsidR="00B76685" w:rsidRPr="0050083A" w:rsidRDefault="00B76685" w:rsidP="00FC145A">
            <w:r>
              <w:t>1c(i)</w:t>
            </w:r>
          </w:p>
        </w:tc>
        <w:tc>
          <w:tcPr>
            <w:tcW w:w="4146" w:type="pct"/>
            <w:tcBorders>
              <w:top w:val="single" w:sz="4" w:space="0" w:color="auto"/>
              <w:left w:val="single" w:sz="4" w:space="0" w:color="000000"/>
              <w:bottom w:val="single" w:sz="4" w:space="0" w:color="000000"/>
              <w:right w:val="single" w:sz="4" w:space="0" w:color="000000"/>
            </w:tcBorders>
            <w:hideMark/>
          </w:tcPr>
          <w:p w14:paraId="3901E644" w14:textId="6447BE5A" w:rsidR="00B76685" w:rsidRPr="0050083A" w:rsidRDefault="00B76685" w:rsidP="00FF5815">
            <w:r>
              <w:t xml:space="preserve">Printout of </w:t>
            </w:r>
            <w:r w:rsidR="002E0DBC">
              <w:t xml:space="preserve">your completed </w:t>
            </w:r>
            <w:r>
              <w:t>program code</w:t>
            </w:r>
          </w:p>
        </w:tc>
        <w:tc>
          <w:tcPr>
            <w:tcW w:w="387" w:type="pct"/>
            <w:tcBorders>
              <w:top w:val="single" w:sz="4" w:space="0" w:color="auto"/>
              <w:left w:val="single" w:sz="4" w:space="0" w:color="000000"/>
              <w:bottom w:val="single" w:sz="4" w:space="0" w:color="000000"/>
              <w:right w:val="single" w:sz="4" w:space="0" w:color="000000"/>
            </w:tcBorders>
            <w:vAlign w:val="center"/>
          </w:tcPr>
          <w:p w14:paraId="18EB9626" w14:textId="77777777" w:rsidR="00B76685" w:rsidRPr="0050083A" w:rsidRDefault="00B76685" w:rsidP="00442E41">
            <w:pPr>
              <w:jc w:val="center"/>
            </w:pPr>
          </w:p>
        </w:tc>
      </w:tr>
      <w:tr w:rsidR="00B76685" w:rsidRPr="0050083A" w14:paraId="4F003220" w14:textId="77777777" w:rsidTr="00442E41">
        <w:trPr>
          <w:trHeight w:val="284"/>
        </w:trPr>
        <w:tc>
          <w:tcPr>
            <w:tcW w:w="467" w:type="pct"/>
            <w:vMerge/>
            <w:tcBorders>
              <w:left w:val="single" w:sz="4" w:space="0" w:color="000000"/>
              <w:right w:val="single" w:sz="4" w:space="0" w:color="000000"/>
            </w:tcBorders>
          </w:tcPr>
          <w:p w14:paraId="3ADC97F9" w14:textId="77777777" w:rsidR="00B76685" w:rsidRDefault="00B76685" w:rsidP="00FF5815"/>
        </w:tc>
        <w:tc>
          <w:tcPr>
            <w:tcW w:w="4146" w:type="pct"/>
            <w:tcBorders>
              <w:top w:val="single" w:sz="4" w:space="0" w:color="auto"/>
              <w:left w:val="single" w:sz="4" w:space="0" w:color="000000"/>
              <w:bottom w:val="single" w:sz="4" w:space="0" w:color="000000"/>
              <w:right w:val="single" w:sz="4" w:space="0" w:color="000000"/>
            </w:tcBorders>
          </w:tcPr>
          <w:p w14:paraId="3BBF0645" w14:textId="3AC30A43" w:rsidR="00B76685" w:rsidRDefault="00B76685" w:rsidP="00FF5815">
            <w:r>
              <w:t xml:space="preserve">Printout of </w:t>
            </w:r>
            <w:r w:rsidR="002E0DBC">
              <w:t xml:space="preserve">your </w:t>
            </w:r>
            <w:r>
              <w:t>output</w:t>
            </w:r>
            <w:r w:rsidR="00BC08E3">
              <w:t>,</w:t>
            </w:r>
            <w:r>
              <w:t xml:space="preserve"> showing athlete(s) with </w:t>
            </w:r>
            <w:r w:rsidR="00BC08E3">
              <w:t>the</w:t>
            </w:r>
            <w:r>
              <w:t xml:space="preserve"> maximum number of jumps</w:t>
            </w:r>
          </w:p>
        </w:tc>
        <w:tc>
          <w:tcPr>
            <w:tcW w:w="387" w:type="pct"/>
            <w:tcBorders>
              <w:top w:val="single" w:sz="4" w:space="0" w:color="auto"/>
              <w:left w:val="single" w:sz="4" w:space="0" w:color="000000"/>
              <w:bottom w:val="single" w:sz="4" w:space="0" w:color="000000"/>
              <w:right w:val="single" w:sz="4" w:space="0" w:color="000000"/>
            </w:tcBorders>
            <w:vAlign w:val="center"/>
          </w:tcPr>
          <w:p w14:paraId="2A60649A" w14:textId="77777777" w:rsidR="00B76685" w:rsidRPr="0050083A" w:rsidRDefault="00B76685" w:rsidP="00442E41">
            <w:pPr>
              <w:jc w:val="center"/>
            </w:pPr>
          </w:p>
        </w:tc>
      </w:tr>
      <w:tr w:rsidR="00B76685" w:rsidRPr="0050083A" w14:paraId="2F2B74E1" w14:textId="77777777" w:rsidTr="00442E41">
        <w:trPr>
          <w:trHeight w:val="284"/>
        </w:trPr>
        <w:tc>
          <w:tcPr>
            <w:tcW w:w="467" w:type="pct"/>
            <w:vMerge/>
            <w:tcBorders>
              <w:left w:val="single" w:sz="4" w:space="0" w:color="000000"/>
              <w:bottom w:val="single" w:sz="4" w:space="0" w:color="000000"/>
              <w:right w:val="single" w:sz="4" w:space="0" w:color="000000"/>
            </w:tcBorders>
          </w:tcPr>
          <w:p w14:paraId="736D1F43" w14:textId="77777777" w:rsidR="00B76685" w:rsidRDefault="00B76685" w:rsidP="00FF5815"/>
        </w:tc>
        <w:tc>
          <w:tcPr>
            <w:tcW w:w="4146" w:type="pct"/>
            <w:tcBorders>
              <w:top w:val="single" w:sz="4" w:space="0" w:color="auto"/>
              <w:left w:val="single" w:sz="4" w:space="0" w:color="000000"/>
              <w:bottom w:val="single" w:sz="4" w:space="0" w:color="000000"/>
              <w:right w:val="single" w:sz="4" w:space="0" w:color="000000"/>
            </w:tcBorders>
          </w:tcPr>
          <w:p w14:paraId="3C5548BF" w14:textId="6809C889" w:rsidR="00B76685" w:rsidRDefault="00B76685" w:rsidP="00FF5815">
            <w:r>
              <w:t xml:space="preserve">Printout of </w:t>
            </w:r>
            <w:r w:rsidR="0030148F">
              <w:t>your</w:t>
            </w:r>
            <w:r w:rsidR="002E0DBC">
              <w:t xml:space="preserve"> </w:t>
            </w:r>
            <w:r w:rsidR="00B00145">
              <w:t>CSV</w:t>
            </w:r>
            <w:r>
              <w:t xml:space="preserve"> file containing </w:t>
            </w:r>
            <w:r w:rsidR="00BC08E3">
              <w:t xml:space="preserve">the </w:t>
            </w:r>
            <w:r>
              <w:t>entry ID and bib values</w:t>
            </w:r>
          </w:p>
        </w:tc>
        <w:tc>
          <w:tcPr>
            <w:tcW w:w="387" w:type="pct"/>
            <w:tcBorders>
              <w:top w:val="single" w:sz="4" w:space="0" w:color="auto"/>
              <w:left w:val="single" w:sz="4" w:space="0" w:color="000000"/>
              <w:bottom w:val="single" w:sz="4" w:space="0" w:color="000000"/>
              <w:right w:val="single" w:sz="4" w:space="0" w:color="000000"/>
            </w:tcBorders>
            <w:vAlign w:val="center"/>
          </w:tcPr>
          <w:p w14:paraId="2ED4A785" w14:textId="77777777" w:rsidR="00B76685" w:rsidRPr="0050083A" w:rsidRDefault="00B76685" w:rsidP="00442E41">
            <w:pPr>
              <w:jc w:val="center"/>
            </w:pPr>
          </w:p>
        </w:tc>
      </w:tr>
      <w:tr w:rsidR="00C846E1" w:rsidRPr="0050083A" w14:paraId="05BA2968" w14:textId="77777777" w:rsidTr="00442E41">
        <w:trPr>
          <w:trHeight w:val="284"/>
        </w:trPr>
        <w:tc>
          <w:tcPr>
            <w:tcW w:w="467" w:type="pct"/>
            <w:vMerge w:val="restart"/>
            <w:tcBorders>
              <w:left w:val="single" w:sz="4" w:space="0" w:color="000000"/>
              <w:right w:val="single" w:sz="4" w:space="0" w:color="000000"/>
            </w:tcBorders>
            <w:vAlign w:val="center"/>
          </w:tcPr>
          <w:p w14:paraId="29D428F5" w14:textId="6646E3E8" w:rsidR="00C846E1" w:rsidRDefault="00C846E1" w:rsidP="00FC145A">
            <w:r>
              <w:t>1c</w:t>
            </w:r>
            <w:r w:rsidR="00B76685">
              <w:t>(ii)</w:t>
            </w:r>
          </w:p>
        </w:tc>
        <w:tc>
          <w:tcPr>
            <w:tcW w:w="4146" w:type="pct"/>
            <w:tcBorders>
              <w:top w:val="single" w:sz="4" w:space="0" w:color="auto"/>
              <w:left w:val="single" w:sz="4" w:space="0" w:color="000000"/>
              <w:bottom w:val="single" w:sz="4" w:space="0" w:color="000000"/>
              <w:right w:val="single" w:sz="4" w:space="0" w:color="000000"/>
            </w:tcBorders>
          </w:tcPr>
          <w:p w14:paraId="4B34115A" w14:textId="2679A401" w:rsidR="00C846E1" w:rsidRDefault="00C846E1" w:rsidP="00FF5815">
            <w:r w:rsidRPr="00C846E1">
              <w:t xml:space="preserve">Printout of </w:t>
            </w:r>
            <w:r w:rsidR="002E0DBC">
              <w:t xml:space="preserve">your </w:t>
            </w:r>
            <w:r>
              <w:t xml:space="preserve">edited </w:t>
            </w:r>
            <w:r w:rsidRPr="00C846E1">
              <w:t>program code</w:t>
            </w:r>
          </w:p>
        </w:tc>
        <w:tc>
          <w:tcPr>
            <w:tcW w:w="387" w:type="pct"/>
            <w:tcBorders>
              <w:top w:val="single" w:sz="4" w:space="0" w:color="auto"/>
              <w:left w:val="single" w:sz="4" w:space="0" w:color="000000"/>
              <w:bottom w:val="single" w:sz="4" w:space="0" w:color="000000"/>
              <w:right w:val="single" w:sz="4" w:space="0" w:color="000000"/>
            </w:tcBorders>
            <w:vAlign w:val="center"/>
          </w:tcPr>
          <w:p w14:paraId="278A7513" w14:textId="77777777" w:rsidR="00C846E1" w:rsidRPr="0050083A" w:rsidRDefault="00C846E1" w:rsidP="00442E41">
            <w:pPr>
              <w:jc w:val="center"/>
            </w:pPr>
          </w:p>
        </w:tc>
      </w:tr>
      <w:tr w:rsidR="00C846E1" w:rsidRPr="0050083A" w14:paraId="573F8A08" w14:textId="77777777" w:rsidTr="00442E41">
        <w:trPr>
          <w:trHeight w:val="284"/>
        </w:trPr>
        <w:tc>
          <w:tcPr>
            <w:tcW w:w="467" w:type="pct"/>
            <w:vMerge/>
            <w:tcBorders>
              <w:left w:val="single" w:sz="4" w:space="0" w:color="000000"/>
              <w:bottom w:val="single" w:sz="4" w:space="0" w:color="000000"/>
              <w:right w:val="single" w:sz="4" w:space="0" w:color="000000"/>
            </w:tcBorders>
          </w:tcPr>
          <w:p w14:paraId="259D4E6D" w14:textId="77777777" w:rsidR="00C846E1" w:rsidRDefault="00C846E1" w:rsidP="00FF5815"/>
        </w:tc>
        <w:tc>
          <w:tcPr>
            <w:tcW w:w="4146" w:type="pct"/>
            <w:tcBorders>
              <w:top w:val="single" w:sz="4" w:space="0" w:color="auto"/>
              <w:left w:val="single" w:sz="4" w:space="0" w:color="000000"/>
              <w:bottom w:val="single" w:sz="4" w:space="0" w:color="000000"/>
              <w:right w:val="single" w:sz="4" w:space="0" w:color="000000"/>
            </w:tcBorders>
          </w:tcPr>
          <w:p w14:paraId="1ED66DFD" w14:textId="0C4D3E7F" w:rsidR="00C846E1" w:rsidRPr="00C846E1" w:rsidRDefault="00C846E1" w:rsidP="00FF5815">
            <w:r>
              <w:t xml:space="preserve">Printout of </w:t>
            </w:r>
            <w:r w:rsidR="002E0DBC">
              <w:t xml:space="preserve">the </w:t>
            </w:r>
            <w:r w:rsidR="00B76685">
              <w:t xml:space="preserve">display produced by </w:t>
            </w:r>
            <w:r w:rsidR="002E0DBC">
              <w:t xml:space="preserve">the new </w:t>
            </w:r>
            <w:r w:rsidR="00B76685">
              <w:t>sub</w:t>
            </w:r>
            <w:r w:rsidR="0030148F">
              <w:t>-</w:t>
            </w:r>
            <w:r w:rsidR="00B76685">
              <w:t>program</w:t>
            </w:r>
          </w:p>
        </w:tc>
        <w:tc>
          <w:tcPr>
            <w:tcW w:w="387" w:type="pct"/>
            <w:tcBorders>
              <w:top w:val="single" w:sz="4" w:space="0" w:color="auto"/>
              <w:left w:val="single" w:sz="4" w:space="0" w:color="000000"/>
              <w:bottom w:val="single" w:sz="4" w:space="0" w:color="000000"/>
              <w:right w:val="single" w:sz="4" w:space="0" w:color="000000"/>
            </w:tcBorders>
            <w:vAlign w:val="center"/>
          </w:tcPr>
          <w:p w14:paraId="234633D7" w14:textId="77777777" w:rsidR="00C846E1" w:rsidRPr="0050083A" w:rsidRDefault="00C846E1" w:rsidP="00442E41">
            <w:pPr>
              <w:jc w:val="center"/>
            </w:pPr>
          </w:p>
        </w:tc>
      </w:tr>
      <w:tr w:rsidR="00AB4D31" w:rsidRPr="0050083A" w14:paraId="2D5F80AD" w14:textId="77777777" w:rsidTr="00442E41">
        <w:trPr>
          <w:trHeight w:val="284"/>
        </w:trPr>
        <w:tc>
          <w:tcPr>
            <w:tcW w:w="467" w:type="pct"/>
            <w:tcBorders>
              <w:top w:val="single" w:sz="4" w:space="0" w:color="000000"/>
              <w:left w:val="single" w:sz="4" w:space="0" w:color="000000"/>
              <w:bottom w:val="single" w:sz="4" w:space="0" w:color="auto"/>
              <w:right w:val="single" w:sz="4" w:space="0" w:color="000000"/>
            </w:tcBorders>
          </w:tcPr>
          <w:p w14:paraId="00F8C8D4" w14:textId="5A872655" w:rsidR="00AB4D31" w:rsidRDefault="00AB4D31" w:rsidP="00FF5815">
            <w:r>
              <w:t>1d</w:t>
            </w:r>
          </w:p>
        </w:tc>
        <w:tc>
          <w:tcPr>
            <w:tcW w:w="4146" w:type="pct"/>
            <w:tcBorders>
              <w:top w:val="single" w:sz="4" w:space="0" w:color="auto"/>
              <w:left w:val="single" w:sz="4" w:space="0" w:color="000000"/>
              <w:bottom w:val="single" w:sz="4" w:space="0" w:color="000000"/>
              <w:right w:val="single" w:sz="4" w:space="0" w:color="000000"/>
            </w:tcBorders>
          </w:tcPr>
          <w:p w14:paraId="633D23A3" w14:textId="76FC6765" w:rsidR="00AB4D31" w:rsidRDefault="00AB4D31" w:rsidP="00FF5815">
            <w:r>
              <w:t xml:space="preserve">Completed </w:t>
            </w:r>
            <w:r w:rsidR="00324989">
              <w:t>task sheet showing lines of code and value of jumps</w:t>
            </w:r>
          </w:p>
        </w:tc>
        <w:tc>
          <w:tcPr>
            <w:tcW w:w="387" w:type="pct"/>
            <w:tcBorders>
              <w:top w:val="single" w:sz="4" w:space="0" w:color="auto"/>
              <w:left w:val="single" w:sz="4" w:space="0" w:color="000000"/>
              <w:bottom w:val="single" w:sz="4" w:space="0" w:color="000000"/>
              <w:right w:val="single" w:sz="4" w:space="0" w:color="000000"/>
            </w:tcBorders>
            <w:vAlign w:val="center"/>
          </w:tcPr>
          <w:p w14:paraId="3B8D0E04" w14:textId="77777777" w:rsidR="00AB4D31" w:rsidRPr="0050083A" w:rsidRDefault="00AB4D31" w:rsidP="00442E41">
            <w:pPr>
              <w:jc w:val="center"/>
            </w:pPr>
          </w:p>
        </w:tc>
      </w:tr>
      <w:tr w:rsidR="00AB4D31" w:rsidRPr="0050083A" w14:paraId="2F2C0B21" w14:textId="77777777" w:rsidTr="00442E41">
        <w:trPr>
          <w:trHeight w:val="284"/>
        </w:trPr>
        <w:tc>
          <w:tcPr>
            <w:tcW w:w="467" w:type="pct"/>
            <w:tcBorders>
              <w:top w:val="single" w:sz="4" w:space="0" w:color="auto"/>
              <w:left w:val="single" w:sz="4" w:space="0" w:color="000000"/>
              <w:bottom w:val="single" w:sz="4" w:space="0" w:color="000000"/>
              <w:right w:val="single" w:sz="4" w:space="0" w:color="000000"/>
            </w:tcBorders>
          </w:tcPr>
          <w:p w14:paraId="67792F21" w14:textId="3DB42710" w:rsidR="00AB4D31" w:rsidRDefault="00324989" w:rsidP="00FF5815">
            <w:r>
              <w:t>1e</w:t>
            </w:r>
          </w:p>
        </w:tc>
        <w:tc>
          <w:tcPr>
            <w:tcW w:w="4146" w:type="pct"/>
            <w:tcBorders>
              <w:top w:val="single" w:sz="4" w:space="0" w:color="auto"/>
              <w:left w:val="single" w:sz="4" w:space="0" w:color="000000"/>
              <w:bottom w:val="single" w:sz="4" w:space="0" w:color="000000"/>
              <w:right w:val="single" w:sz="4" w:space="0" w:color="000000"/>
            </w:tcBorders>
          </w:tcPr>
          <w:p w14:paraId="2F11E473" w14:textId="59C2F128" w:rsidR="00AB4D31" w:rsidRDefault="00AB4D31" w:rsidP="00FF5815">
            <w:r w:rsidRPr="00AB4D31">
              <w:t xml:space="preserve">Completed task sheet </w:t>
            </w:r>
            <w:r w:rsidR="00324989">
              <w:t>evaluating fitness for purpose and maintainability</w:t>
            </w:r>
          </w:p>
        </w:tc>
        <w:tc>
          <w:tcPr>
            <w:tcW w:w="387" w:type="pct"/>
            <w:tcBorders>
              <w:top w:val="single" w:sz="4" w:space="0" w:color="auto"/>
              <w:left w:val="single" w:sz="4" w:space="0" w:color="000000"/>
              <w:bottom w:val="single" w:sz="4" w:space="0" w:color="000000"/>
              <w:right w:val="single" w:sz="4" w:space="0" w:color="000000"/>
            </w:tcBorders>
            <w:vAlign w:val="center"/>
          </w:tcPr>
          <w:p w14:paraId="5C75D2FD" w14:textId="77777777" w:rsidR="00AB4D31" w:rsidRPr="0050083A" w:rsidRDefault="00AB4D31" w:rsidP="00442E41">
            <w:pPr>
              <w:jc w:val="center"/>
            </w:pPr>
          </w:p>
        </w:tc>
      </w:tr>
    </w:tbl>
    <w:p w14:paraId="409AA59F" w14:textId="77777777" w:rsidR="00FC145A" w:rsidRDefault="00FC145A"/>
    <w:p w14:paraId="73B037EE" w14:textId="4D8E1C7C" w:rsidR="00442E41" w:rsidRDefault="00442E41" w:rsidP="00442E41">
      <w:pPr>
        <w:pStyle w:val="Heading3"/>
      </w:pPr>
      <w:r w:rsidRPr="00B71DBB">
        <w:t xml:space="preserve">Task </w:t>
      </w:r>
      <w:r>
        <w:t xml:space="preserve">2 </w:t>
      </w:r>
      <w:r w:rsidR="00D00213">
        <w:t>—</w:t>
      </w:r>
      <w:r>
        <w:t xml:space="preserve"> </w:t>
      </w:r>
      <w:r w:rsidR="008C2895">
        <w:t>d</w:t>
      </w:r>
      <w:r>
        <w:t>atabase design and development</w:t>
      </w:r>
    </w:p>
    <w:p w14:paraId="4058BAB6" w14:textId="759DD2EE" w:rsidR="00A06905" w:rsidRDefault="00A06905"/>
    <w:tbl>
      <w:tblPr>
        <w:tblW w:w="5000" w:type="pct"/>
        <w:tblCellMar>
          <w:top w:w="57" w:type="dxa"/>
          <w:left w:w="57" w:type="dxa"/>
          <w:bottom w:w="57" w:type="dxa"/>
          <w:right w:w="57" w:type="dxa"/>
        </w:tblCellMar>
        <w:tblLook w:val="04A0" w:firstRow="1" w:lastRow="0" w:firstColumn="1" w:lastColumn="0" w:noHBand="0" w:noVBand="1"/>
      </w:tblPr>
      <w:tblGrid>
        <w:gridCol w:w="836"/>
        <w:gridCol w:w="7524"/>
        <w:gridCol w:w="701"/>
      </w:tblGrid>
      <w:tr w:rsidR="00442E41" w:rsidRPr="00B71DBB" w14:paraId="2864D8E1" w14:textId="77777777" w:rsidTr="00442E41">
        <w:trPr>
          <w:trHeight w:val="284"/>
        </w:trPr>
        <w:tc>
          <w:tcPr>
            <w:tcW w:w="4613"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F40E03E" w14:textId="77777777" w:rsidR="00442E41" w:rsidRPr="00B71DBB" w:rsidRDefault="00442E41" w:rsidP="00FF5815">
            <w:pPr>
              <w:rPr>
                <w:b/>
              </w:rPr>
            </w:pPr>
            <w:r w:rsidRPr="00B71DBB">
              <w:rPr>
                <w:b/>
              </w:rPr>
              <w:t>Evidence</w:t>
            </w:r>
          </w:p>
        </w:tc>
        <w:tc>
          <w:tcPr>
            <w:tcW w:w="38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2FE4AE" w14:textId="64810259" w:rsidR="00442E41" w:rsidRPr="00B71DBB" w:rsidRDefault="00442E41" w:rsidP="00FF5815">
            <w:pPr>
              <w:rPr>
                <w:b/>
              </w:rPr>
            </w:pPr>
            <w:r>
              <w:rPr>
                <w:b/>
              </w:rPr>
              <w:t>Tick</w:t>
            </w:r>
          </w:p>
        </w:tc>
      </w:tr>
      <w:tr w:rsidR="0001071A" w:rsidRPr="0050083A" w14:paraId="402DACA7" w14:textId="77777777" w:rsidTr="00442E41">
        <w:trPr>
          <w:trHeight w:val="284"/>
        </w:trPr>
        <w:tc>
          <w:tcPr>
            <w:tcW w:w="461" w:type="pct"/>
            <w:tcBorders>
              <w:top w:val="single" w:sz="4" w:space="0" w:color="000000"/>
              <w:left w:val="single" w:sz="4" w:space="0" w:color="000000"/>
              <w:bottom w:val="single" w:sz="4" w:space="0" w:color="000000"/>
              <w:right w:val="single" w:sz="4" w:space="0" w:color="000000"/>
            </w:tcBorders>
            <w:vAlign w:val="center"/>
            <w:hideMark/>
          </w:tcPr>
          <w:p w14:paraId="3FE0F845" w14:textId="77777777" w:rsidR="0001071A" w:rsidRPr="0050083A" w:rsidRDefault="0001071A" w:rsidP="00FF5815">
            <w:r w:rsidRPr="0050083A">
              <w:t>2a</w:t>
            </w:r>
          </w:p>
        </w:tc>
        <w:tc>
          <w:tcPr>
            <w:tcW w:w="4152" w:type="pct"/>
            <w:tcBorders>
              <w:top w:val="single" w:sz="4" w:space="0" w:color="000000"/>
              <w:left w:val="single" w:sz="4" w:space="0" w:color="000000"/>
              <w:bottom w:val="single" w:sz="4" w:space="0" w:color="000000"/>
              <w:right w:val="single" w:sz="4" w:space="0" w:color="000000"/>
            </w:tcBorders>
            <w:hideMark/>
          </w:tcPr>
          <w:p w14:paraId="34A14250" w14:textId="00AF99A9" w:rsidR="0001071A" w:rsidRPr="0050083A" w:rsidRDefault="00FC145A" w:rsidP="00FF5815">
            <w:r w:rsidRPr="00FC145A">
              <w:t xml:space="preserve">Completed task sheet identifying </w:t>
            </w:r>
            <w:r w:rsidR="00C573AB">
              <w:t xml:space="preserve">two </w:t>
            </w:r>
            <w:r w:rsidRPr="00FC145A">
              <w:t>functional requirements</w:t>
            </w:r>
          </w:p>
        </w:tc>
        <w:tc>
          <w:tcPr>
            <w:tcW w:w="387" w:type="pct"/>
            <w:tcBorders>
              <w:top w:val="single" w:sz="4" w:space="0" w:color="000000"/>
              <w:left w:val="single" w:sz="4" w:space="0" w:color="000000"/>
              <w:bottom w:val="single" w:sz="4" w:space="0" w:color="000000"/>
              <w:right w:val="single" w:sz="4" w:space="0" w:color="000000"/>
            </w:tcBorders>
            <w:vAlign w:val="center"/>
          </w:tcPr>
          <w:p w14:paraId="2979C956" w14:textId="77777777" w:rsidR="0001071A" w:rsidRPr="0050083A" w:rsidRDefault="0001071A" w:rsidP="00442E41">
            <w:pPr>
              <w:pStyle w:val="ListParagraph"/>
              <w:ind w:left="360"/>
            </w:pPr>
          </w:p>
        </w:tc>
      </w:tr>
      <w:tr w:rsidR="0001071A" w:rsidRPr="0050083A" w14:paraId="4C35994F" w14:textId="77777777" w:rsidTr="00442E41">
        <w:trPr>
          <w:trHeight w:val="284"/>
        </w:trPr>
        <w:tc>
          <w:tcPr>
            <w:tcW w:w="461" w:type="pct"/>
            <w:tcBorders>
              <w:top w:val="single" w:sz="4" w:space="0" w:color="000000"/>
              <w:left w:val="single" w:sz="4" w:space="0" w:color="000000"/>
              <w:bottom w:val="single" w:sz="4" w:space="0" w:color="000000"/>
              <w:right w:val="single" w:sz="4" w:space="0" w:color="000000"/>
            </w:tcBorders>
            <w:vAlign w:val="center"/>
            <w:hideMark/>
          </w:tcPr>
          <w:p w14:paraId="3345564A" w14:textId="77777777" w:rsidR="0001071A" w:rsidRPr="0050083A" w:rsidRDefault="0001071A" w:rsidP="00FC145A">
            <w:r w:rsidRPr="0050083A">
              <w:t>2b</w:t>
            </w:r>
          </w:p>
        </w:tc>
        <w:tc>
          <w:tcPr>
            <w:tcW w:w="4152" w:type="pct"/>
            <w:tcBorders>
              <w:top w:val="single" w:sz="4" w:space="0" w:color="000000"/>
              <w:left w:val="single" w:sz="4" w:space="0" w:color="000000"/>
              <w:bottom w:val="single" w:sz="4" w:space="0" w:color="000000"/>
              <w:right w:val="single" w:sz="4" w:space="0" w:color="000000"/>
            </w:tcBorders>
            <w:hideMark/>
          </w:tcPr>
          <w:p w14:paraId="060C23A3" w14:textId="0D8738EB" w:rsidR="0001071A" w:rsidRPr="0050083A" w:rsidRDefault="00FC145A" w:rsidP="00FF5815">
            <w:r w:rsidRPr="00FC145A">
              <w:t xml:space="preserve">Completed </w:t>
            </w:r>
            <w:r w:rsidR="00324989">
              <w:t>entity-</w:t>
            </w:r>
            <w:proofErr w:type="spellStart"/>
            <w:r w:rsidR="00324989">
              <w:t>occurance</w:t>
            </w:r>
            <w:proofErr w:type="spellEnd"/>
            <w:r w:rsidR="00324989">
              <w:t xml:space="preserve"> diagram </w:t>
            </w:r>
            <w:r w:rsidRPr="00FC145A">
              <w:t xml:space="preserve">showing the entity names, </w:t>
            </w:r>
            <w:r w:rsidR="000F2840">
              <w:t xml:space="preserve">sample </w:t>
            </w:r>
            <w:r w:rsidRPr="00FC145A">
              <w:t>instances and associat</w:t>
            </w:r>
            <w:r w:rsidR="009B29D9">
              <w:t>ion between instances</w:t>
            </w:r>
          </w:p>
        </w:tc>
        <w:tc>
          <w:tcPr>
            <w:tcW w:w="387" w:type="pct"/>
            <w:tcBorders>
              <w:top w:val="single" w:sz="4" w:space="0" w:color="000000"/>
              <w:left w:val="single" w:sz="4" w:space="0" w:color="000000"/>
              <w:bottom w:val="single" w:sz="4" w:space="0" w:color="000000"/>
              <w:right w:val="single" w:sz="4" w:space="0" w:color="000000"/>
            </w:tcBorders>
            <w:vAlign w:val="center"/>
          </w:tcPr>
          <w:p w14:paraId="1ABFD406" w14:textId="77777777" w:rsidR="0001071A" w:rsidRPr="0050083A" w:rsidRDefault="0001071A" w:rsidP="00442E41">
            <w:pPr>
              <w:pStyle w:val="ListParagraph"/>
              <w:ind w:left="360"/>
            </w:pPr>
          </w:p>
        </w:tc>
      </w:tr>
      <w:tr w:rsidR="00FC145A" w:rsidRPr="0050083A" w14:paraId="12BC64B2" w14:textId="77777777" w:rsidTr="00442E41">
        <w:trPr>
          <w:trHeight w:val="284"/>
        </w:trPr>
        <w:tc>
          <w:tcPr>
            <w:tcW w:w="461" w:type="pct"/>
            <w:vMerge w:val="restart"/>
            <w:tcBorders>
              <w:top w:val="single" w:sz="4" w:space="0" w:color="000000"/>
              <w:left w:val="single" w:sz="4" w:space="0" w:color="000000"/>
              <w:right w:val="single" w:sz="4" w:space="0" w:color="000000"/>
            </w:tcBorders>
            <w:hideMark/>
          </w:tcPr>
          <w:p w14:paraId="4892641F" w14:textId="77777777" w:rsidR="00FC145A" w:rsidRPr="0050083A" w:rsidRDefault="00FC145A" w:rsidP="00FF5815">
            <w:r>
              <w:t>2c</w:t>
            </w:r>
          </w:p>
        </w:tc>
        <w:tc>
          <w:tcPr>
            <w:tcW w:w="4152" w:type="pct"/>
            <w:tcBorders>
              <w:top w:val="single" w:sz="4" w:space="0" w:color="000000"/>
              <w:left w:val="single" w:sz="4" w:space="0" w:color="000000"/>
              <w:bottom w:val="single" w:sz="4" w:space="0" w:color="000000"/>
              <w:right w:val="single" w:sz="4" w:space="0" w:color="000000"/>
            </w:tcBorders>
            <w:hideMark/>
          </w:tcPr>
          <w:p w14:paraId="3317D174" w14:textId="225AC6A8" w:rsidR="00FC145A" w:rsidRPr="0050083A" w:rsidRDefault="00AB4D31" w:rsidP="00FF5815">
            <w:bookmarkStart w:id="14" w:name="_Hlk57116099"/>
            <w:r>
              <w:t xml:space="preserve">Printout of </w:t>
            </w:r>
            <w:bookmarkEnd w:id="14"/>
            <w:r w:rsidR="001C3AD4">
              <w:t xml:space="preserve">the </w:t>
            </w:r>
            <w:r w:rsidR="00FC145A">
              <w:t>SQL statement</w:t>
            </w:r>
            <w:r w:rsidR="0029492D">
              <w:t>(s)</w:t>
            </w:r>
            <w:r w:rsidR="00FC145A">
              <w:t xml:space="preserve"> </w:t>
            </w:r>
            <w:r>
              <w:t xml:space="preserve">to </w:t>
            </w:r>
            <w:r w:rsidRPr="00AB4D31">
              <w:t>find customers who have purchased voucher</w:t>
            </w:r>
            <w:r w:rsidR="00587AF2">
              <w:t>s</w:t>
            </w:r>
            <w:r w:rsidRPr="00AB4D31">
              <w:t xml:space="preserve"> for an escape room from the </w:t>
            </w:r>
            <w:r w:rsidR="0088773A">
              <w:t>‘</w:t>
            </w:r>
            <w:r w:rsidRPr="00AB4D31">
              <w:t>Adventure</w:t>
            </w:r>
            <w:r w:rsidR="0088773A">
              <w:t>’</w:t>
            </w:r>
            <w:r w:rsidRPr="00AB4D31">
              <w:t xml:space="preserve"> category</w:t>
            </w:r>
          </w:p>
        </w:tc>
        <w:tc>
          <w:tcPr>
            <w:tcW w:w="387" w:type="pct"/>
            <w:tcBorders>
              <w:top w:val="single" w:sz="4" w:space="0" w:color="000000"/>
              <w:left w:val="single" w:sz="4" w:space="0" w:color="000000"/>
              <w:bottom w:val="single" w:sz="4" w:space="0" w:color="000000"/>
              <w:right w:val="single" w:sz="4" w:space="0" w:color="000000"/>
            </w:tcBorders>
            <w:vAlign w:val="center"/>
          </w:tcPr>
          <w:p w14:paraId="33CB20F7" w14:textId="77777777" w:rsidR="00FC145A" w:rsidRPr="0050083A" w:rsidRDefault="00FC145A" w:rsidP="00442E41"/>
        </w:tc>
      </w:tr>
      <w:tr w:rsidR="00FC145A" w:rsidRPr="0050083A" w14:paraId="29105BE1" w14:textId="77777777" w:rsidTr="00442E41">
        <w:trPr>
          <w:trHeight w:val="284"/>
        </w:trPr>
        <w:tc>
          <w:tcPr>
            <w:tcW w:w="461" w:type="pct"/>
            <w:vMerge/>
            <w:tcBorders>
              <w:left w:val="single" w:sz="4" w:space="0" w:color="000000"/>
              <w:bottom w:val="single" w:sz="4" w:space="0" w:color="000000"/>
              <w:right w:val="single" w:sz="4" w:space="0" w:color="000000"/>
            </w:tcBorders>
          </w:tcPr>
          <w:p w14:paraId="07096F8D" w14:textId="77777777" w:rsidR="00FC145A" w:rsidRDefault="00FC145A" w:rsidP="00FF5815"/>
        </w:tc>
        <w:tc>
          <w:tcPr>
            <w:tcW w:w="4152" w:type="pct"/>
            <w:tcBorders>
              <w:top w:val="single" w:sz="4" w:space="0" w:color="000000"/>
              <w:left w:val="single" w:sz="4" w:space="0" w:color="000000"/>
              <w:bottom w:val="single" w:sz="4" w:space="0" w:color="000000"/>
              <w:right w:val="single" w:sz="4" w:space="0" w:color="000000"/>
            </w:tcBorders>
          </w:tcPr>
          <w:p w14:paraId="10093676" w14:textId="32FFBE77" w:rsidR="00FC145A" w:rsidRDefault="00FC145A" w:rsidP="00FF5815">
            <w:r>
              <w:t xml:space="preserve">Printout of </w:t>
            </w:r>
            <w:r w:rsidR="001C3AD4">
              <w:t xml:space="preserve">the </w:t>
            </w:r>
            <w:r>
              <w:t>output</w:t>
            </w:r>
            <w:r w:rsidR="00B972C6">
              <w:t xml:space="preserve"> produced</w:t>
            </w:r>
          </w:p>
        </w:tc>
        <w:tc>
          <w:tcPr>
            <w:tcW w:w="387" w:type="pct"/>
            <w:tcBorders>
              <w:top w:val="single" w:sz="4" w:space="0" w:color="000000"/>
              <w:left w:val="single" w:sz="4" w:space="0" w:color="000000"/>
              <w:bottom w:val="single" w:sz="4" w:space="0" w:color="000000"/>
              <w:right w:val="single" w:sz="4" w:space="0" w:color="000000"/>
            </w:tcBorders>
            <w:vAlign w:val="center"/>
          </w:tcPr>
          <w:p w14:paraId="4C7B1639" w14:textId="767E898B" w:rsidR="00FC145A" w:rsidRPr="0050083A" w:rsidRDefault="00FC145A" w:rsidP="00442E41">
            <w:pPr>
              <w:jc w:val="center"/>
            </w:pPr>
          </w:p>
        </w:tc>
      </w:tr>
      <w:tr w:rsidR="00FC145A" w:rsidRPr="0050083A" w14:paraId="55654263" w14:textId="77777777" w:rsidTr="00442E41">
        <w:trPr>
          <w:trHeight w:val="284"/>
        </w:trPr>
        <w:tc>
          <w:tcPr>
            <w:tcW w:w="461" w:type="pct"/>
            <w:vMerge w:val="restart"/>
            <w:tcBorders>
              <w:top w:val="single" w:sz="4" w:space="0" w:color="000000"/>
              <w:left w:val="single" w:sz="4" w:space="0" w:color="000000"/>
              <w:right w:val="single" w:sz="4" w:space="0" w:color="000000"/>
            </w:tcBorders>
            <w:vAlign w:val="center"/>
            <w:hideMark/>
          </w:tcPr>
          <w:p w14:paraId="606FC6A5" w14:textId="77777777" w:rsidR="00FC145A" w:rsidRPr="0050083A" w:rsidRDefault="00FC145A" w:rsidP="00FC145A">
            <w:r>
              <w:t>2d</w:t>
            </w:r>
          </w:p>
        </w:tc>
        <w:tc>
          <w:tcPr>
            <w:tcW w:w="4152" w:type="pct"/>
            <w:tcBorders>
              <w:top w:val="single" w:sz="4" w:space="0" w:color="000000"/>
              <w:left w:val="single" w:sz="4" w:space="0" w:color="000000"/>
              <w:bottom w:val="single" w:sz="4" w:space="0" w:color="000000"/>
              <w:right w:val="single" w:sz="4" w:space="0" w:color="000000"/>
            </w:tcBorders>
            <w:hideMark/>
          </w:tcPr>
          <w:p w14:paraId="3B249ACF" w14:textId="1EABCBF0" w:rsidR="00FC145A" w:rsidRPr="0050083A" w:rsidRDefault="00AB4D31" w:rsidP="00FF5815">
            <w:r w:rsidRPr="00AB4D31">
              <w:t xml:space="preserve">Printout of </w:t>
            </w:r>
            <w:r w:rsidR="001C3AD4">
              <w:t xml:space="preserve">the </w:t>
            </w:r>
            <w:r w:rsidR="00FC145A">
              <w:t>SQL statement</w:t>
            </w:r>
            <w:r w:rsidR="0029492D">
              <w:t>(s)</w:t>
            </w:r>
            <w:r w:rsidR="00FC145A">
              <w:t xml:space="preserve"> </w:t>
            </w:r>
            <w:r>
              <w:t xml:space="preserve">to </w:t>
            </w:r>
            <w:r w:rsidR="008D790D">
              <w:t xml:space="preserve">find how many </w:t>
            </w:r>
            <w:r w:rsidR="00522ED4">
              <w:t>vouchers</w:t>
            </w:r>
            <w:r w:rsidR="008D790D">
              <w:t xml:space="preserve"> are available for voucher ID V543</w:t>
            </w:r>
          </w:p>
        </w:tc>
        <w:tc>
          <w:tcPr>
            <w:tcW w:w="387" w:type="pct"/>
            <w:tcBorders>
              <w:top w:val="single" w:sz="4" w:space="0" w:color="000000"/>
              <w:left w:val="single" w:sz="4" w:space="0" w:color="000000"/>
              <w:bottom w:val="single" w:sz="4" w:space="0" w:color="000000"/>
              <w:right w:val="single" w:sz="4" w:space="0" w:color="000000"/>
            </w:tcBorders>
            <w:vAlign w:val="center"/>
          </w:tcPr>
          <w:p w14:paraId="0653BC23" w14:textId="77777777" w:rsidR="00FC145A" w:rsidRPr="0050083A" w:rsidRDefault="00FC145A" w:rsidP="00442E41">
            <w:pPr>
              <w:pStyle w:val="ListParagraph"/>
              <w:ind w:left="360"/>
            </w:pPr>
          </w:p>
        </w:tc>
      </w:tr>
      <w:tr w:rsidR="00FC145A" w:rsidRPr="0050083A" w14:paraId="78347C23" w14:textId="77777777" w:rsidTr="00442E41">
        <w:trPr>
          <w:trHeight w:val="284"/>
        </w:trPr>
        <w:tc>
          <w:tcPr>
            <w:tcW w:w="461" w:type="pct"/>
            <w:vMerge/>
            <w:tcBorders>
              <w:left w:val="single" w:sz="4" w:space="0" w:color="000000"/>
              <w:bottom w:val="single" w:sz="4" w:space="0" w:color="000000"/>
              <w:right w:val="single" w:sz="4" w:space="0" w:color="000000"/>
            </w:tcBorders>
          </w:tcPr>
          <w:p w14:paraId="152B9EF5" w14:textId="77777777" w:rsidR="00FC145A" w:rsidRDefault="00FC145A" w:rsidP="00FF5815"/>
        </w:tc>
        <w:tc>
          <w:tcPr>
            <w:tcW w:w="4152" w:type="pct"/>
            <w:tcBorders>
              <w:top w:val="single" w:sz="4" w:space="0" w:color="000000"/>
              <w:left w:val="single" w:sz="4" w:space="0" w:color="000000"/>
              <w:bottom w:val="single" w:sz="4" w:space="0" w:color="000000"/>
              <w:right w:val="single" w:sz="4" w:space="0" w:color="000000"/>
            </w:tcBorders>
          </w:tcPr>
          <w:p w14:paraId="457DD62D" w14:textId="171E8A69" w:rsidR="00FC145A" w:rsidRDefault="00FC145A" w:rsidP="00FF5815">
            <w:r>
              <w:t xml:space="preserve">Printout of </w:t>
            </w:r>
            <w:r w:rsidR="001C3AD4">
              <w:t xml:space="preserve">the </w:t>
            </w:r>
            <w:r>
              <w:t>output</w:t>
            </w:r>
            <w:r w:rsidR="00B972C6">
              <w:t xml:space="preserve"> produced</w:t>
            </w:r>
          </w:p>
        </w:tc>
        <w:tc>
          <w:tcPr>
            <w:tcW w:w="387" w:type="pct"/>
            <w:tcBorders>
              <w:top w:val="single" w:sz="4" w:space="0" w:color="000000"/>
              <w:left w:val="single" w:sz="4" w:space="0" w:color="000000"/>
              <w:bottom w:val="single" w:sz="4" w:space="0" w:color="000000"/>
              <w:right w:val="single" w:sz="4" w:space="0" w:color="000000"/>
            </w:tcBorders>
            <w:vAlign w:val="center"/>
          </w:tcPr>
          <w:p w14:paraId="078E4688" w14:textId="77777777" w:rsidR="00FC145A" w:rsidRPr="0050083A" w:rsidRDefault="00FC145A" w:rsidP="00442E41">
            <w:pPr>
              <w:pStyle w:val="ListParagraph"/>
              <w:ind w:left="360"/>
            </w:pPr>
          </w:p>
        </w:tc>
      </w:tr>
      <w:tr w:rsidR="00FC145A" w:rsidRPr="0050083A" w14:paraId="0FE0A145" w14:textId="77777777" w:rsidTr="00442E41">
        <w:trPr>
          <w:trHeight w:val="284"/>
        </w:trPr>
        <w:tc>
          <w:tcPr>
            <w:tcW w:w="461" w:type="pct"/>
            <w:tcBorders>
              <w:top w:val="single" w:sz="4" w:space="0" w:color="000000"/>
              <w:left w:val="single" w:sz="4" w:space="0" w:color="000000"/>
              <w:bottom w:val="single" w:sz="4" w:space="0" w:color="auto"/>
              <w:right w:val="single" w:sz="4" w:space="0" w:color="000000"/>
            </w:tcBorders>
          </w:tcPr>
          <w:p w14:paraId="0A0B239E" w14:textId="2E802374" w:rsidR="00FC145A" w:rsidRDefault="00FC145A" w:rsidP="00FF5815">
            <w:r>
              <w:t>2e</w:t>
            </w:r>
          </w:p>
        </w:tc>
        <w:tc>
          <w:tcPr>
            <w:tcW w:w="4152" w:type="pct"/>
            <w:tcBorders>
              <w:top w:val="single" w:sz="4" w:space="0" w:color="000000"/>
              <w:left w:val="single" w:sz="4" w:space="0" w:color="000000"/>
              <w:bottom w:val="single" w:sz="4" w:space="0" w:color="000000"/>
              <w:right w:val="single" w:sz="4" w:space="0" w:color="000000"/>
            </w:tcBorders>
          </w:tcPr>
          <w:p w14:paraId="68621AF2" w14:textId="25DB664C" w:rsidR="00FC145A" w:rsidRDefault="00522ED4" w:rsidP="00FF5815">
            <w:r>
              <w:t>Printout</w:t>
            </w:r>
            <w:r w:rsidR="008D790D">
              <w:t xml:space="preserve"> of </w:t>
            </w:r>
            <w:r w:rsidR="00D87C09">
              <w:t xml:space="preserve">the </w:t>
            </w:r>
            <w:r w:rsidR="008D790D">
              <w:t xml:space="preserve">amended SQL statement to produce </w:t>
            </w:r>
            <w:r w:rsidR="00F97601">
              <w:t xml:space="preserve">the </w:t>
            </w:r>
            <w:r w:rsidR="008D790D">
              <w:t>expected output</w:t>
            </w:r>
          </w:p>
        </w:tc>
        <w:tc>
          <w:tcPr>
            <w:tcW w:w="387" w:type="pct"/>
            <w:tcBorders>
              <w:top w:val="single" w:sz="4" w:space="0" w:color="000000"/>
              <w:left w:val="single" w:sz="4" w:space="0" w:color="000000"/>
              <w:bottom w:val="single" w:sz="4" w:space="0" w:color="000000"/>
              <w:right w:val="single" w:sz="4" w:space="0" w:color="000000"/>
            </w:tcBorders>
            <w:vAlign w:val="center"/>
          </w:tcPr>
          <w:p w14:paraId="16B098BF" w14:textId="77777777" w:rsidR="00FC145A" w:rsidRPr="0050083A" w:rsidRDefault="00FC145A" w:rsidP="00442E41">
            <w:pPr>
              <w:pStyle w:val="ListParagraph"/>
              <w:ind w:left="360"/>
            </w:pPr>
          </w:p>
        </w:tc>
      </w:tr>
      <w:tr w:rsidR="00FC145A" w:rsidRPr="0050083A" w14:paraId="2CF9024E" w14:textId="77777777" w:rsidTr="00442E41">
        <w:trPr>
          <w:trHeight w:val="284"/>
        </w:trPr>
        <w:tc>
          <w:tcPr>
            <w:tcW w:w="461" w:type="pct"/>
            <w:tcBorders>
              <w:top w:val="single" w:sz="4" w:space="0" w:color="auto"/>
              <w:left w:val="single" w:sz="4" w:space="0" w:color="000000"/>
              <w:bottom w:val="single" w:sz="4" w:space="0" w:color="000000"/>
              <w:right w:val="single" w:sz="4" w:space="0" w:color="000000"/>
            </w:tcBorders>
          </w:tcPr>
          <w:p w14:paraId="77CFCB52" w14:textId="394B7CFB" w:rsidR="00FC145A" w:rsidRDefault="00FC145A" w:rsidP="00FF5815">
            <w:r>
              <w:t>2f</w:t>
            </w:r>
          </w:p>
        </w:tc>
        <w:tc>
          <w:tcPr>
            <w:tcW w:w="4152" w:type="pct"/>
            <w:tcBorders>
              <w:top w:val="single" w:sz="4" w:space="0" w:color="000000"/>
              <w:left w:val="single" w:sz="4" w:space="0" w:color="000000"/>
              <w:bottom w:val="single" w:sz="4" w:space="0" w:color="000000"/>
              <w:right w:val="single" w:sz="4" w:space="0" w:color="000000"/>
            </w:tcBorders>
          </w:tcPr>
          <w:p w14:paraId="79B7F881" w14:textId="719AE0C8" w:rsidR="00FC145A" w:rsidRDefault="00FC145A" w:rsidP="00FF5815">
            <w:r>
              <w:t xml:space="preserve">Completed task sheet </w:t>
            </w:r>
            <w:r w:rsidR="00B50922">
              <w:t>evaluati</w:t>
            </w:r>
            <w:r w:rsidR="00D87C09">
              <w:t>ng one</w:t>
            </w:r>
            <w:r w:rsidR="00B50922">
              <w:t xml:space="preserve"> potential problem</w:t>
            </w:r>
          </w:p>
        </w:tc>
        <w:tc>
          <w:tcPr>
            <w:tcW w:w="387" w:type="pct"/>
            <w:tcBorders>
              <w:top w:val="single" w:sz="4" w:space="0" w:color="000000"/>
              <w:left w:val="single" w:sz="4" w:space="0" w:color="000000"/>
              <w:bottom w:val="single" w:sz="4" w:space="0" w:color="000000"/>
              <w:right w:val="single" w:sz="4" w:space="0" w:color="000000"/>
            </w:tcBorders>
            <w:vAlign w:val="center"/>
          </w:tcPr>
          <w:p w14:paraId="21C56679" w14:textId="77777777" w:rsidR="00FC145A" w:rsidRPr="0050083A" w:rsidRDefault="00FC145A" w:rsidP="00442E41">
            <w:pPr>
              <w:pStyle w:val="ListParagraph"/>
              <w:ind w:left="360"/>
            </w:pPr>
          </w:p>
        </w:tc>
      </w:tr>
    </w:tbl>
    <w:p w14:paraId="7FE85E40" w14:textId="2DC03C40" w:rsidR="00B50922" w:rsidRDefault="00B50922" w:rsidP="00B00145">
      <w:pPr>
        <w:spacing w:line="240" w:lineRule="auto"/>
      </w:pPr>
    </w:p>
    <w:p w14:paraId="35E0A572" w14:textId="7EFD97C3" w:rsidR="00D00213" w:rsidRDefault="00D00213">
      <w:pPr>
        <w:spacing w:line="240" w:lineRule="auto"/>
      </w:pPr>
      <w:r>
        <w:br w:type="page"/>
      </w:r>
    </w:p>
    <w:p w14:paraId="27703C2B" w14:textId="4EFC4A22" w:rsidR="00442E41" w:rsidRDefault="00442E41" w:rsidP="00442E41">
      <w:pPr>
        <w:pStyle w:val="Heading3"/>
      </w:pPr>
      <w:r w:rsidRPr="00B71DBB">
        <w:t xml:space="preserve">Task </w:t>
      </w:r>
      <w:r>
        <w:t xml:space="preserve">3 </w:t>
      </w:r>
      <w:r w:rsidR="00D00213">
        <w:t>—</w:t>
      </w:r>
      <w:r>
        <w:t xml:space="preserve"> </w:t>
      </w:r>
      <w:r w:rsidR="008C2895">
        <w:t>w</w:t>
      </w:r>
      <w:r>
        <w:t>eb design and development</w:t>
      </w:r>
    </w:p>
    <w:p w14:paraId="42D440B0" w14:textId="0C677133" w:rsidR="00B50922" w:rsidRDefault="00B50922">
      <w:pPr>
        <w:spacing w:line="240" w:lineRule="auto"/>
      </w:pPr>
    </w:p>
    <w:tbl>
      <w:tblPr>
        <w:tblW w:w="5000" w:type="pct"/>
        <w:tblCellMar>
          <w:top w:w="57" w:type="dxa"/>
          <w:left w:w="57" w:type="dxa"/>
          <w:bottom w:w="57" w:type="dxa"/>
          <w:right w:w="57" w:type="dxa"/>
        </w:tblCellMar>
        <w:tblLook w:val="04A0" w:firstRow="1" w:lastRow="0" w:firstColumn="1" w:lastColumn="0" w:noHBand="0" w:noVBand="1"/>
      </w:tblPr>
      <w:tblGrid>
        <w:gridCol w:w="819"/>
        <w:gridCol w:w="7541"/>
        <w:gridCol w:w="701"/>
      </w:tblGrid>
      <w:tr w:rsidR="00442E41" w14:paraId="2DBA89B9" w14:textId="77777777" w:rsidTr="00442E41">
        <w:trPr>
          <w:trHeight w:val="284"/>
        </w:trPr>
        <w:tc>
          <w:tcPr>
            <w:tcW w:w="4613"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23F2121" w14:textId="77777777" w:rsidR="00442E41" w:rsidRDefault="00442E41">
            <w:pPr>
              <w:rPr>
                <w:b/>
                <w:lang w:val="en-US"/>
              </w:rPr>
            </w:pPr>
            <w:r>
              <w:rPr>
                <w:b/>
                <w:lang w:val="en-US"/>
              </w:rPr>
              <w:t>Evidence</w:t>
            </w:r>
          </w:p>
        </w:tc>
        <w:tc>
          <w:tcPr>
            <w:tcW w:w="38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193CA09" w14:textId="12706EA4" w:rsidR="00442E41" w:rsidRDefault="00442E41">
            <w:pPr>
              <w:rPr>
                <w:b/>
                <w:lang w:val="en-US"/>
              </w:rPr>
            </w:pPr>
            <w:r>
              <w:rPr>
                <w:b/>
                <w:lang w:val="en-US"/>
              </w:rPr>
              <w:t>Tick</w:t>
            </w:r>
          </w:p>
        </w:tc>
      </w:tr>
      <w:tr w:rsidR="00FF5815" w14:paraId="69A66E78" w14:textId="77777777" w:rsidTr="00442E41">
        <w:trPr>
          <w:trHeight w:val="284"/>
        </w:trPr>
        <w:tc>
          <w:tcPr>
            <w:tcW w:w="452" w:type="pct"/>
            <w:tcBorders>
              <w:top w:val="single" w:sz="4" w:space="0" w:color="000000"/>
              <w:left w:val="single" w:sz="4" w:space="0" w:color="000000"/>
              <w:bottom w:val="single" w:sz="4" w:space="0" w:color="000000"/>
              <w:right w:val="single" w:sz="4" w:space="0" w:color="000000"/>
            </w:tcBorders>
            <w:hideMark/>
          </w:tcPr>
          <w:p w14:paraId="68423880" w14:textId="77777777" w:rsidR="00FF5815" w:rsidRDefault="00FF5815">
            <w:pPr>
              <w:rPr>
                <w:lang w:val="en-US"/>
              </w:rPr>
            </w:pPr>
            <w:r>
              <w:rPr>
                <w:lang w:val="en-US"/>
              </w:rPr>
              <w:t>3a</w:t>
            </w:r>
          </w:p>
        </w:tc>
        <w:tc>
          <w:tcPr>
            <w:tcW w:w="4161" w:type="pct"/>
            <w:tcBorders>
              <w:top w:val="single" w:sz="4" w:space="0" w:color="000000"/>
              <w:left w:val="single" w:sz="4" w:space="0" w:color="000000"/>
              <w:bottom w:val="single" w:sz="4" w:space="0" w:color="000000"/>
              <w:right w:val="single" w:sz="4" w:space="0" w:color="000000"/>
            </w:tcBorders>
            <w:hideMark/>
          </w:tcPr>
          <w:p w14:paraId="4F7E6C7A" w14:textId="7237E5DD" w:rsidR="00FF5815" w:rsidRDefault="00FF5815">
            <w:pPr>
              <w:rPr>
                <w:lang w:val="en-US"/>
              </w:rPr>
            </w:pPr>
            <w:r>
              <w:rPr>
                <w:lang w:val="en-US"/>
              </w:rPr>
              <w:t>Completed task sheet</w:t>
            </w:r>
            <w:r w:rsidR="00F3555B">
              <w:rPr>
                <w:lang w:val="en-US"/>
              </w:rPr>
              <w:t xml:space="preserve"> </w:t>
            </w:r>
            <w:r>
              <w:rPr>
                <w:lang w:val="en-US"/>
              </w:rPr>
              <w:t xml:space="preserve">showing </w:t>
            </w:r>
            <w:r w:rsidR="00D87C09">
              <w:rPr>
                <w:lang w:val="en-US"/>
              </w:rPr>
              <w:t>a design of a</w:t>
            </w:r>
            <w:r>
              <w:rPr>
                <w:lang w:val="en-US"/>
              </w:rPr>
              <w:t xml:space="preserve"> multi-level navigation structure</w:t>
            </w:r>
          </w:p>
        </w:tc>
        <w:tc>
          <w:tcPr>
            <w:tcW w:w="387" w:type="pct"/>
            <w:tcBorders>
              <w:top w:val="single" w:sz="4" w:space="0" w:color="000000"/>
              <w:left w:val="single" w:sz="4" w:space="0" w:color="000000"/>
              <w:bottom w:val="single" w:sz="4" w:space="0" w:color="000000"/>
              <w:right w:val="single" w:sz="4" w:space="0" w:color="000000"/>
            </w:tcBorders>
            <w:vAlign w:val="bottom"/>
          </w:tcPr>
          <w:p w14:paraId="40146654" w14:textId="77777777" w:rsidR="00FF5815" w:rsidRPr="00442E41" w:rsidRDefault="00FF5815" w:rsidP="00442E41">
            <w:pPr>
              <w:jc w:val="center"/>
              <w:rPr>
                <w:lang w:val="en-US"/>
              </w:rPr>
            </w:pPr>
          </w:p>
        </w:tc>
      </w:tr>
      <w:tr w:rsidR="008D790D" w14:paraId="7D1B6C3F" w14:textId="77777777" w:rsidTr="00442E41">
        <w:trPr>
          <w:trHeight w:val="298"/>
        </w:trPr>
        <w:tc>
          <w:tcPr>
            <w:tcW w:w="452" w:type="pct"/>
            <w:tcBorders>
              <w:top w:val="single" w:sz="4" w:space="0" w:color="000000"/>
              <w:left w:val="single" w:sz="4" w:space="0" w:color="000000"/>
              <w:bottom w:val="single" w:sz="4" w:space="0" w:color="000000"/>
              <w:right w:val="single" w:sz="4" w:space="0" w:color="000000"/>
            </w:tcBorders>
            <w:vAlign w:val="center"/>
            <w:hideMark/>
          </w:tcPr>
          <w:p w14:paraId="61C5B9C3" w14:textId="77777777" w:rsidR="008D790D" w:rsidRDefault="008D790D">
            <w:pPr>
              <w:rPr>
                <w:lang w:val="en-US"/>
              </w:rPr>
            </w:pPr>
            <w:r>
              <w:rPr>
                <w:lang w:val="en-US"/>
              </w:rPr>
              <w:t>3b</w:t>
            </w:r>
          </w:p>
        </w:tc>
        <w:tc>
          <w:tcPr>
            <w:tcW w:w="4161" w:type="pct"/>
            <w:tcBorders>
              <w:top w:val="single" w:sz="4" w:space="0" w:color="000000"/>
              <w:left w:val="single" w:sz="4" w:space="0" w:color="000000"/>
              <w:right w:val="single" w:sz="4" w:space="0" w:color="000000"/>
            </w:tcBorders>
            <w:hideMark/>
          </w:tcPr>
          <w:p w14:paraId="79745B15" w14:textId="77B7C5B4" w:rsidR="008D790D" w:rsidRDefault="008D790D" w:rsidP="00D456D9">
            <w:pPr>
              <w:rPr>
                <w:lang w:val="en-US"/>
              </w:rPr>
            </w:pPr>
            <w:r>
              <w:rPr>
                <w:lang w:val="en-US"/>
              </w:rPr>
              <w:t xml:space="preserve">Printout of edited ‘styles.css’ </w:t>
            </w:r>
            <w:r w:rsidR="00D87C09">
              <w:rPr>
                <w:lang w:val="en-US"/>
              </w:rPr>
              <w:t xml:space="preserve">file </w:t>
            </w:r>
            <w:r>
              <w:rPr>
                <w:lang w:val="en-US"/>
              </w:rPr>
              <w:t xml:space="preserve">and ‘home.html’ file </w:t>
            </w:r>
          </w:p>
        </w:tc>
        <w:tc>
          <w:tcPr>
            <w:tcW w:w="387" w:type="pct"/>
            <w:tcBorders>
              <w:top w:val="single" w:sz="4" w:space="0" w:color="000000"/>
              <w:left w:val="single" w:sz="4" w:space="0" w:color="000000"/>
              <w:right w:val="single" w:sz="4" w:space="0" w:color="000000"/>
            </w:tcBorders>
            <w:vAlign w:val="bottom"/>
          </w:tcPr>
          <w:p w14:paraId="7FD72E62" w14:textId="77777777" w:rsidR="008D790D" w:rsidRDefault="008D790D" w:rsidP="00442E41">
            <w:pPr>
              <w:pStyle w:val="ListParagraph"/>
              <w:ind w:left="360"/>
              <w:rPr>
                <w:lang w:val="en-US"/>
              </w:rPr>
            </w:pPr>
          </w:p>
        </w:tc>
      </w:tr>
      <w:tr w:rsidR="00FF5815" w14:paraId="06233AAC" w14:textId="77777777" w:rsidTr="00442E41">
        <w:trPr>
          <w:trHeight w:val="284"/>
        </w:trPr>
        <w:tc>
          <w:tcPr>
            <w:tcW w:w="452" w:type="pct"/>
            <w:vMerge w:val="restart"/>
            <w:tcBorders>
              <w:top w:val="single" w:sz="4" w:space="0" w:color="000000"/>
              <w:left w:val="single" w:sz="4" w:space="0" w:color="000000"/>
              <w:bottom w:val="single" w:sz="4" w:space="0" w:color="000000"/>
              <w:right w:val="single" w:sz="4" w:space="0" w:color="000000"/>
            </w:tcBorders>
            <w:vAlign w:val="center"/>
            <w:hideMark/>
          </w:tcPr>
          <w:p w14:paraId="2AC81E3E" w14:textId="77777777" w:rsidR="00FF5815" w:rsidRDefault="00FF5815">
            <w:pPr>
              <w:rPr>
                <w:lang w:val="en-US"/>
              </w:rPr>
            </w:pPr>
            <w:r>
              <w:rPr>
                <w:lang w:val="en-US"/>
              </w:rPr>
              <w:t>3c</w:t>
            </w:r>
          </w:p>
        </w:tc>
        <w:tc>
          <w:tcPr>
            <w:tcW w:w="4161" w:type="pct"/>
            <w:tcBorders>
              <w:top w:val="single" w:sz="4" w:space="0" w:color="000000"/>
              <w:left w:val="single" w:sz="4" w:space="0" w:color="000000"/>
              <w:bottom w:val="single" w:sz="4" w:space="0" w:color="000000"/>
              <w:right w:val="single" w:sz="4" w:space="0" w:color="000000"/>
            </w:tcBorders>
            <w:hideMark/>
          </w:tcPr>
          <w:p w14:paraId="5A3D00EC" w14:textId="0BCA5875" w:rsidR="00FF5815" w:rsidRDefault="00FF5815">
            <w:pPr>
              <w:rPr>
                <w:lang w:val="en-US"/>
              </w:rPr>
            </w:pPr>
            <w:r>
              <w:rPr>
                <w:lang w:val="en-US"/>
              </w:rPr>
              <w:t xml:space="preserve">Printout of edited ‘styles.css’ </w:t>
            </w:r>
            <w:r w:rsidR="002D6B49">
              <w:rPr>
                <w:lang w:val="en-US"/>
              </w:rPr>
              <w:t>file and ‘</w:t>
            </w:r>
            <w:r>
              <w:rPr>
                <w:lang w:val="en-US"/>
              </w:rPr>
              <w:t xml:space="preserve">animals.html’ file </w:t>
            </w:r>
          </w:p>
        </w:tc>
        <w:tc>
          <w:tcPr>
            <w:tcW w:w="387" w:type="pct"/>
            <w:tcBorders>
              <w:top w:val="single" w:sz="4" w:space="0" w:color="000000"/>
              <w:left w:val="single" w:sz="4" w:space="0" w:color="000000"/>
              <w:bottom w:val="single" w:sz="4" w:space="0" w:color="000000"/>
              <w:right w:val="single" w:sz="4" w:space="0" w:color="000000"/>
            </w:tcBorders>
            <w:vAlign w:val="bottom"/>
          </w:tcPr>
          <w:p w14:paraId="715933C0" w14:textId="77777777" w:rsidR="00FF5815" w:rsidRDefault="00FF5815" w:rsidP="00442E41">
            <w:pPr>
              <w:pStyle w:val="ListParagraph"/>
              <w:ind w:left="360"/>
              <w:rPr>
                <w:lang w:val="en-US"/>
              </w:rPr>
            </w:pPr>
          </w:p>
        </w:tc>
      </w:tr>
      <w:tr w:rsidR="00FF5815" w14:paraId="019B5813" w14:textId="77777777" w:rsidTr="00442E41">
        <w:trPr>
          <w:trHeight w:val="284"/>
        </w:trPr>
        <w:tc>
          <w:tcPr>
            <w:tcW w:w="452" w:type="pct"/>
            <w:vMerge/>
            <w:tcBorders>
              <w:top w:val="single" w:sz="4" w:space="0" w:color="000000"/>
              <w:left w:val="single" w:sz="4" w:space="0" w:color="000000"/>
              <w:bottom w:val="single" w:sz="4" w:space="0" w:color="000000"/>
              <w:right w:val="single" w:sz="4" w:space="0" w:color="000000"/>
            </w:tcBorders>
            <w:vAlign w:val="center"/>
            <w:hideMark/>
          </w:tcPr>
          <w:p w14:paraId="108E9DF2" w14:textId="77777777" w:rsidR="00FF5815" w:rsidRDefault="00FF5815">
            <w:pPr>
              <w:spacing w:line="240" w:lineRule="auto"/>
              <w:rPr>
                <w:lang w:val="en-US"/>
              </w:rPr>
            </w:pPr>
          </w:p>
        </w:tc>
        <w:tc>
          <w:tcPr>
            <w:tcW w:w="4161" w:type="pct"/>
            <w:tcBorders>
              <w:top w:val="single" w:sz="4" w:space="0" w:color="000000"/>
              <w:left w:val="single" w:sz="4" w:space="0" w:color="000000"/>
              <w:bottom w:val="single" w:sz="4" w:space="0" w:color="000000"/>
              <w:right w:val="single" w:sz="4" w:space="0" w:color="000000"/>
            </w:tcBorders>
            <w:hideMark/>
          </w:tcPr>
          <w:p w14:paraId="4A4E0F00" w14:textId="77777777" w:rsidR="00FF5815" w:rsidRDefault="00FF5815">
            <w:pPr>
              <w:rPr>
                <w:lang w:val="en-US"/>
              </w:rPr>
            </w:pPr>
            <w:r>
              <w:rPr>
                <w:lang w:val="en-US"/>
              </w:rPr>
              <w:t>Printout of ‘Animals’ page as viewed in a browser</w:t>
            </w:r>
          </w:p>
        </w:tc>
        <w:tc>
          <w:tcPr>
            <w:tcW w:w="387" w:type="pct"/>
            <w:tcBorders>
              <w:top w:val="single" w:sz="4" w:space="0" w:color="000000"/>
              <w:left w:val="single" w:sz="4" w:space="0" w:color="000000"/>
              <w:bottom w:val="single" w:sz="4" w:space="0" w:color="000000"/>
              <w:right w:val="single" w:sz="4" w:space="0" w:color="000000"/>
            </w:tcBorders>
            <w:vAlign w:val="bottom"/>
          </w:tcPr>
          <w:p w14:paraId="2FA254C8" w14:textId="77777777" w:rsidR="00FF5815" w:rsidRDefault="00FF5815" w:rsidP="00442E41">
            <w:pPr>
              <w:pStyle w:val="ListParagraph"/>
              <w:ind w:left="360"/>
              <w:rPr>
                <w:lang w:val="en-US"/>
              </w:rPr>
            </w:pPr>
          </w:p>
        </w:tc>
      </w:tr>
      <w:tr w:rsidR="00FF5815" w14:paraId="743C7C57" w14:textId="77777777" w:rsidTr="00442E41">
        <w:trPr>
          <w:trHeight w:val="284"/>
        </w:trPr>
        <w:tc>
          <w:tcPr>
            <w:tcW w:w="452" w:type="pct"/>
            <w:vMerge w:val="restart"/>
            <w:tcBorders>
              <w:top w:val="single" w:sz="4" w:space="0" w:color="000000"/>
              <w:left w:val="single" w:sz="4" w:space="0" w:color="000000"/>
              <w:bottom w:val="single" w:sz="4" w:space="0" w:color="000000"/>
              <w:right w:val="single" w:sz="4" w:space="0" w:color="000000"/>
            </w:tcBorders>
            <w:vAlign w:val="center"/>
            <w:hideMark/>
          </w:tcPr>
          <w:p w14:paraId="3F8E7518" w14:textId="77777777" w:rsidR="00FF5815" w:rsidRDefault="00FF5815">
            <w:pPr>
              <w:rPr>
                <w:lang w:val="en-US"/>
              </w:rPr>
            </w:pPr>
            <w:r>
              <w:rPr>
                <w:lang w:val="en-US"/>
              </w:rPr>
              <w:t>3d</w:t>
            </w:r>
          </w:p>
        </w:tc>
        <w:tc>
          <w:tcPr>
            <w:tcW w:w="4161" w:type="pct"/>
            <w:tcBorders>
              <w:top w:val="single" w:sz="4" w:space="0" w:color="000000"/>
              <w:left w:val="single" w:sz="4" w:space="0" w:color="000000"/>
              <w:bottom w:val="single" w:sz="4" w:space="0" w:color="000000"/>
              <w:right w:val="single" w:sz="4" w:space="0" w:color="000000"/>
            </w:tcBorders>
            <w:hideMark/>
          </w:tcPr>
          <w:p w14:paraId="572EE94B" w14:textId="6598B074" w:rsidR="00FF5815" w:rsidRDefault="00FF5815">
            <w:pPr>
              <w:rPr>
                <w:lang w:val="en-US"/>
              </w:rPr>
            </w:pPr>
            <w:r>
              <w:rPr>
                <w:lang w:val="en-US"/>
              </w:rPr>
              <w:t xml:space="preserve">Printout of </w:t>
            </w:r>
            <w:r w:rsidR="002D6B49">
              <w:rPr>
                <w:lang w:val="en-US"/>
              </w:rPr>
              <w:t xml:space="preserve">your </w:t>
            </w:r>
            <w:r>
              <w:rPr>
                <w:lang w:val="en-US"/>
              </w:rPr>
              <w:t>edited code</w:t>
            </w:r>
          </w:p>
        </w:tc>
        <w:tc>
          <w:tcPr>
            <w:tcW w:w="387" w:type="pct"/>
            <w:tcBorders>
              <w:top w:val="single" w:sz="4" w:space="0" w:color="000000"/>
              <w:left w:val="single" w:sz="4" w:space="0" w:color="000000"/>
              <w:bottom w:val="single" w:sz="4" w:space="0" w:color="000000"/>
              <w:right w:val="single" w:sz="4" w:space="0" w:color="000000"/>
            </w:tcBorders>
            <w:vAlign w:val="bottom"/>
          </w:tcPr>
          <w:p w14:paraId="3DB8C3CE" w14:textId="77777777" w:rsidR="00FF5815" w:rsidRDefault="00FF5815" w:rsidP="00442E41">
            <w:pPr>
              <w:pStyle w:val="ListParagraph"/>
              <w:ind w:left="360"/>
              <w:rPr>
                <w:lang w:val="en-US"/>
              </w:rPr>
            </w:pPr>
          </w:p>
        </w:tc>
      </w:tr>
      <w:tr w:rsidR="00FF5815" w14:paraId="399B28BC" w14:textId="77777777" w:rsidTr="00442E41">
        <w:trPr>
          <w:trHeight w:val="284"/>
        </w:trPr>
        <w:tc>
          <w:tcPr>
            <w:tcW w:w="452" w:type="pct"/>
            <w:vMerge/>
            <w:tcBorders>
              <w:top w:val="single" w:sz="4" w:space="0" w:color="000000"/>
              <w:left w:val="single" w:sz="4" w:space="0" w:color="000000"/>
              <w:bottom w:val="single" w:sz="4" w:space="0" w:color="000000"/>
              <w:right w:val="single" w:sz="4" w:space="0" w:color="000000"/>
            </w:tcBorders>
            <w:vAlign w:val="center"/>
            <w:hideMark/>
          </w:tcPr>
          <w:p w14:paraId="4F7B12E3" w14:textId="77777777" w:rsidR="00FF5815" w:rsidRDefault="00FF5815">
            <w:pPr>
              <w:spacing w:line="240" w:lineRule="auto"/>
              <w:rPr>
                <w:lang w:val="en-US"/>
              </w:rPr>
            </w:pPr>
          </w:p>
        </w:tc>
        <w:tc>
          <w:tcPr>
            <w:tcW w:w="4161" w:type="pct"/>
            <w:tcBorders>
              <w:top w:val="single" w:sz="4" w:space="0" w:color="000000"/>
              <w:left w:val="single" w:sz="4" w:space="0" w:color="000000"/>
              <w:bottom w:val="single" w:sz="4" w:space="0" w:color="000000"/>
              <w:right w:val="single" w:sz="4" w:space="0" w:color="000000"/>
            </w:tcBorders>
            <w:hideMark/>
          </w:tcPr>
          <w:p w14:paraId="3F905CEA" w14:textId="53918138" w:rsidR="00FF5815" w:rsidRDefault="00FF5815">
            <w:pPr>
              <w:rPr>
                <w:lang w:val="en-US"/>
              </w:rPr>
            </w:pPr>
            <w:r>
              <w:rPr>
                <w:lang w:val="en-US"/>
              </w:rPr>
              <w:t>Printout</w:t>
            </w:r>
            <w:r w:rsidR="00FF4F20">
              <w:rPr>
                <w:lang w:val="en-US"/>
              </w:rPr>
              <w:t>s</w:t>
            </w:r>
            <w:r>
              <w:rPr>
                <w:lang w:val="en-US"/>
              </w:rPr>
              <w:t xml:space="preserve"> of </w:t>
            </w:r>
            <w:r w:rsidR="002D6B49">
              <w:rPr>
                <w:lang w:val="en-US"/>
              </w:rPr>
              <w:t xml:space="preserve">the </w:t>
            </w:r>
            <w:r>
              <w:rPr>
                <w:lang w:val="en-US"/>
              </w:rPr>
              <w:t>‘Profile’ page as viewed in a browser</w:t>
            </w:r>
          </w:p>
        </w:tc>
        <w:tc>
          <w:tcPr>
            <w:tcW w:w="387" w:type="pct"/>
            <w:tcBorders>
              <w:top w:val="single" w:sz="4" w:space="0" w:color="000000"/>
              <w:left w:val="single" w:sz="4" w:space="0" w:color="000000"/>
              <w:bottom w:val="single" w:sz="4" w:space="0" w:color="000000"/>
              <w:right w:val="single" w:sz="4" w:space="0" w:color="000000"/>
            </w:tcBorders>
            <w:vAlign w:val="bottom"/>
          </w:tcPr>
          <w:p w14:paraId="20495DAB" w14:textId="77777777" w:rsidR="00FF5815" w:rsidRDefault="00FF5815" w:rsidP="00442E41">
            <w:pPr>
              <w:pStyle w:val="ListParagraph"/>
              <w:ind w:left="360"/>
              <w:rPr>
                <w:lang w:val="en-US"/>
              </w:rPr>
            </w:pPr>
          </w:p>
        </w:tc>
      </w:tr>
      <w:tr w:rsidR="00FF5815" w14:paraId="79E08062" w14:textId="77777777" w:rsidTr="00442E41">
        <w:trPr>
          <w:trHeight w:val="284"/>
        </w:trPr>
        <w:tc>
          <w:tcPr>
            <w:tcW w:w="452" w:type="pct"/>
            <w:tcBorders>
              <w:top w:val="single" w:sz="4" w:space="0" w:color="000000"/>
              <w:left w:val="single" w:sz="4" w:space="0" w:color="000000"/>
              <w:bottom w:val="single" w:sz="4" w:space="0" w:color="000000"/>
              <w:right w:val="single" w:sz="4" w:space="0" w:color="000000"/>
            </w:tcBorders>
            <w:hideMark/>
          </w:tcPr>
          <w:p w14:paraId="1076964E" w14:textId="77777777" w:rsidR="00FF5815" w:rsidRDefault="00FF5815">
            <w:pPr>
              <w:rPr>
                <w:lang w:val="en-US"/>
              </w:rPr>
            </w:pPr>
            <w:r>
              <w:rPr>
                <w:lang w:val="en-US"/>
              </w:rPr>
              <w:t>3e</w:t>
            </w:r>
          </w:p>
        </w:tc>
        <w:tc>
          <w:tcPr>
            <w:tcW w:w="4161" w:type="pct"/>
            <w:tcBorders>
              <w:top w:val="single" w:sz="4" w:space="0" w:color="000000"/>
              <w:left w:val="single" w:sz="4" w:space="0" w:color="000000"/>
              <w:bottom w:val="single" w:sz="4" w:space="0" w:color="000000"/>
              <w:right w:val="single" w:sz="4" w:space="0" w:color="000000"/>
            </w:tcBorders>
            <w:hideMark/>
          </w:tcPr>
          <w:p w14:paraId="3070F84B" w14:textId="1D29241D" w:rsidR="00FF5815" w:rsidRDefault="00FF5815">
            <w:pPr>
              <w:rPr>
                <w:lang w:val="en-US"/>
              </w:rPr>
            </w:pPr>
            <w:r>
              <w:rPr>
                <w:lang w:val="en-US"/>
              </w:rPr>
              <w:t xml:space="preserve">Completed task sheet </w:t>
            </w:r>
            <w:r w:rsidR="0088152B">
              <w:rPr>
                <w:lang w:val="en-US"/>
              </w:rPr>
              <w:t>descri</w:t>
            </w:r>
            <w:r w:rsidR="002D6B49">
              <w:rPr>
                <w:lang w:val="en-US"/>
              </w:rPr>
              <w:t>bing</w:t>
            </w:r>
            <w:r w:rsidR="0088152B">
              <w:rPr>
                <w:lang w:val="en-US"/>
              </w:rPr>
              <w:t xml:space="preserve"> validation issues </w:t>
            </w:r>
            <w:r w:rsidR="002D6B49">
              <w:rPr>
                <w:lang w:val="en-US"/>
              </w:rPr>
              <w:t xml:space="preserve">with the </w:t>
            </w:r>
            <w:r w:rsidR="00B00145">
              <w:rPr>
                <w:lang w:val="en-US"/>
              </w:rPr>
              <w:t>donation amount</w:t>
            </w:r>
            <w:r w:rsidR="000F443B">
              <w:rPr>
                <w:lang w:val="en-US"/>
              </w:rPr>
              <w:t xml:space="preserve"> </w:t>
            </w:r>
            <w:r w:rsidR="002D6B49" w:rsidRPr="00215763">
              <w:rPr>
                <w:lang w:val="en-US"/>
              </w:rPr>
              <w:t>element</w:t>
            </w:r>
          </w:p>
        </w:tc>
        <w:tc>
          <w:tcPr>
            <w:tcW w:w="387" w:type="pct"/>
            <w:tcBorders>
              <w:top w:val="single" w:sz="4" w:space="0" w:color="000000"/>
              <w:left w:val="single" w:sz="4" w:space="0" w:color="000000"/>
              <w:bottom w:val="single" w:sz="4" w:space="0" w:color="000000"/>
              <w:right w:val="single" w:sz="4" w:space="0" w:color="000000"/>
            </w:tcBorders>
            <w:vAlign w:val="bottom"/>
          </w:tcPr>
          <w:p w14:paraId="78F2136F" w14:textId="77777777" w:rsidR="00FF5815" w:rsidRDefault="00FF5815" w:rsidP="00442E41">
            <w:pPr>
              <w:pStyle w:val="ListParagraph"/>
              <w:ind w:left="360"/>
              <w:rPr>
                <w:lang w:val="en-US"/>
              </w:rPr>
            </w:pPr>
          </w:p>
        </w:tc>
      </w:tr>
      <w:tr w:rsidR="0088152B" w14:paraId="3C62ED91" w14:textId="77777777" w:rsidTr="00442E41">
        <w:trPr>
          <w:trHeight w:val="284"/>
        </w:trPr>
        <w:tc>
          <w:tcPr>
            <w:tcW w:w="452" w:type="pct"/>
            <w:tcBorders>
              <w:top w:val="single" w:sz="4" w:space="0" w:color="000000"/>
              <w:left w:val="single" w:sz="4" w:space="0" w:color="000000"/>
              <w:bottom w:val="single" w:sz="4" w:space="0" w:color="000000"/>
              <w:right w:val="single" w:sz="4" w:space="0" w:color="000000"/>
            </w:tcBorders>
          </w:tcPr>
          <w:p w14:paraId="45C7CDD4" w14:textId="5C61E8BD" w:rsidR="0088152B" w:rsidRDefault="0088152B">
            <w:pPr>
              <w:rPr>
                <w:lang w:val="en-US"/>
              </w:rPr>
            </w:pPr>
            <w:r>
              <w:rPr>
                <w:lang w:val="en-US"/>
              </w:rPr>
              <w:t>3f</w:t>
            </w:r>
          </w:p>
        </w:tc>
        <w:tc>
          <w:tcPr>
            <w:tcW w:w="4161" w:type="pct"/>
            <w:tcBorders>
              <w:top w:val="single" w:sz="4" w:space="0" w:color="000000"/>
              <w:left w:val="single" w:sz="4" w:space="0" w:color="000000"/>
              <w:bottom w:val="single" w:sz="4" w:space="0" w:color="000000"/>
              <w:right w:val="single" w:sz="4" w:space="0" w:color="000000"/>
            </w:tcBorders>
          </w:tcPr>
          <w:p w14:paraId="1D300846" w14:textId="1918C291" w:rsidR="0088152B" w:rsidRDefault="0088152B">
            <w:pPr>
              <w:rPr>
                <w:lang w:val="en-US"/>
              </w:rPr>
            </w:pPr>
            <w:r w:rsidRPr="0088152B">
              <w:rPr>
                <w:lang w:val="en-US"/>
              </w:rPr>
              <w:t xml:space="preserve">Completed task sheet </w:t>
            </w:r>
            <w:r>
              <w:rPr>
                <w:lang w:val="en-US"/>
              </w:rPr>
              <w:t>evaluati</w:t>
            </w:r>
            <w:r w:rsidR="002D6B49">
              <w:rPr>
                <w:lang w:val="en-US"/>
              </w:rPr>
              <w:t>ng the</w:t>
            </w:r>
            <w:r>
              <w:rPr>
                <w:lang w:val="en-US"/>
              </w:rPr>
              <w:t xml:space="preserve"> fitness for purpose </w:t>
            </w:r>
            <w:r w:rsidR="00A07DB6">
              <w:rPr>
                <w:lang w:val="en-US"/>
              </w:rPr>
              <w:t>of</w:t>
            </w:r>
            <w:r>
              <w:rPr>
                <w:lang w:val="en-US"/>
              </w:rPr>
              <w:t xml:space="preserve"> </w:t>
            </w:r>
            <w:r w:rsidR="002D6B49">
              <w:rPr>
                <w:lang w:val="en-US"/>
              </w:rPr>
              <w:t xml:space="preserve">the </w:t>
            </w:r>
            <w:r>
              <w:rPr>
                <w:lang w:val="en-US"/>
              </w:rPr>
              <w:t xml:space="preserve">‘Profile’ page </w:t>
            </w:r>
          </w:p>
        </w:tc>
        <w:tc>
          <w:tcPr>
            <w:tcW w:w="387" w:type="pct"/>
            <w:tcBorders>
              <w:top w:val="single" w:sz="4" w:space="0" w:color="000000"/>
              <w:left w:val="single" w:sz="4" w:space="0" w:color="000000"/>
              <w:bottom w:val="single" w:sz="4" w:space="0" w:color="000000"/>
              <w:right w:val="single" w:sz="4" w:space="0" w:color="000000"/>
            </w:tcBorders>
            <w:vAlign w:val="bottom"/>
          </w:tcPr>
          <w:p w14:paraId="56BA1921" w14:textId="77777777" w:rsidR="0088152B" w:rsidRDefault="0088152B" w:rsidP="00442E41">
            <w:pPr>
              <w:pStyle w:val="ListParagraph"/>
              <w:ind w:left="360"/>
              <w:rPr>
                <w:lang w:val="en-US"/>
              </w:rPr>
            </w:pPr>
          </w:p>
        </w:tc>
      </w:tr>
    </w:tbl>
    <w:p w14:paraId="66590222" w14:textId="77777777" w:rsidR="00FF5815" w:rsidRDefault="00FF5815"/>
    <w:p w14:paraId="021B65CE" w14:textId="77777777" w:rsidR="0001071A" w:rsidRPr="0050083A" w:rsidRDefault="0001071A" w:rsidP="0001071A">
      <w:pPr>
        <w:rPr>
          <w:rFonts w:eastAsiaTheme="minorEastAsia"/>
        </w:rPr>
      </w:pPr>
      <w:r w:rsidRPr="0050083A">
        <w:t>Please follow the steps below before handing your evidence to your teacher or lecturer:</w:t>
      </w:r>
    </w:p>
    <w:p w14:paraId="701D451B" w14:textId="77777777" w:rsidR="0001071A" w:rsidRPr="0050083A" w:rsidRDefault="0001071A" w:rsidP="0001071A"/>
    <w:p w14:paraId="2DF122A2" w14:textId="53D83092" w:rsidR="0001071A" w:rsidRPr="009A76BB" w:rsidRDefault="0001071A" w:rsidP="0001071A">
      <w:pPr>
        <w:pStyle w:val="Bullet0"/>
      </w:pPr>
      <w:r w:rsidRPr="009A76BB">
        <w:t>Check you have completed all parts of tasks 1,</w:t>
      </w:r>
      <w:r w:rsidR="00876AEF">
        <w:t xml:space="preserve"> and</w:t>
      </w:r>
      <w:r w:rsidRPr="009A76BB">
        <w:t xml:space="preserve"> </w:t>
      </w:r>
      <w:r w:rsidR="001C73E7">
        <w:t>either task 2 or task 3</w:t>
      </w:r>
      <w:r w:rsidR="00AD5CB4">
        <w:t>.</w:t>
      </w:r>
    </w:p>
    <w:p w14:paraId="16CA7B25" w14:textId="3691A5FE" w:rsidR="0001071A" w:rsidRPr="009A76BB" w:rsidRDefault="0001071A" w:rsidP="0001071A">
      <w:pPr>
        <w:pStyle w:val="Bullet0"/>
      </w:pPr>
      <w:r w:rsidRPr="009A76BB">
        <w:t>Label any printouts</w:t>
      </w:r>
      <w:r w:rsidR="00FA66CD">
        <w:t xml:space="preserve"> and </w:t>
      </w:r>
      <w:r w:rsidRPr="009A76BB">
        <w:t>screenshots with the task number (for example 1a, 2a)</w:t>
      </w:r>
      <w:r w:rsidR="00AD5CB4">
        <w:t>.</w:t>
      </w:r>
    </w:p>
    <w:p w14:paraId="70E2E932" w14:textId="1342EA4F" w:rsidR="0001071A" w:rsidRPr="009A76BB" w:rsidRDefault="0001071A" w:rsidP="0001071A">
      <w:pPr>
        <w:pStyle w:val="Bullet0"/>
      </w:pPr>
      <w:r w:rsidRPr="009A76BB">
        <w:t>Clearly display your name and candidate number on each printout</w:t>
      </w:r>
      <w:r w:rsidR="00AD5CB4">
        <w:t>.</w:t>
      </w:r>
    </w:p>
    <w:p w14:paraId="4C190A31" w14:textId="77777777" w:rsidR="0001071A" w:rsidRPr="0050083A" w:rsidRDefault="0001071A" w:rsidP="0001071A">
      <w:r w:rsidRPr="0050083A">
        <w:br w:type="page"/>
      </w:r>
    </w:p>
    <w:p w14:paraId="6C8A9F4C" w14:textId="30C51217" w:rsidR="00215763" w:rsidRPr="009C4C96" w:rsidRDefault="00215763" w:rsidP="009C4C96">
      <w:pPr>
        <w:pStyle w:val="Heading2"/>
      </w:pPr>
      <w:r w:rsidRPr="009C4C96">
        <w:t xml:space="preserve">Task 1: software design and development </w:t>
      </w:r>
    </w:p>
    <w:p w14:paraId="3FCC0FBA" w14:textId="0A566A6F" w:rsidR="00215763" w:rsidRPr="00F75D64" w:rsidRDefault="00215763" w:rsidP="00956F05">
      <w:pPr>
        <w:pStyle w:val="Heading3"/>
      </w:pPr>
      <w:r w:rsidRPr="00F75D64">
        <w:t>Problem description</w:t>
      </w:r>
    </w:p>
    <w:p w14:paraId="70FF4877" w14:textId="7336DA84" w:rsidR="00215763" w:rsidRPr="00215763" w:rsidRDefault="00215763" w:rsidP="00215763">
      <w:r w:rsidRPr="00215763">
        <w:t xml:space="preserve">Thirty athletes have qualified for the final of the Scottish Jumping Jacks </w:t>
      </w:r>
      <w:r w:rsidR="00AD5CB4">
        <w:t>c</w:t>
      </w:r>
      <w:r w:rsidRPr="00215763">
        <w:t>ompetition. Qualif</w:t>
      </w:r>
      <w:r w:rsidR="00B00145">
        <w:t>ying</w:t>
      </w:r>
      <w:r w:rsidRPr="00215763">
        <w:t xml:space="preserve"> events were held at four locations, where each athlete performed as many jumping jacks as they could in 1 minute. </w:t>
      </w:r>
    </w:p>
    <w:p w14:paraId="0C8BE83B" w14:textId="77777777" w:rsidR="00215763" w:rsidRPr="00215763" w:rsidRDefault="00215763" w:rsidP="00215763"/>
    <w:p w14:paraId="6E58E198" w14:textId="4BCBEB2A" w:rsidR="00215763" w:rsidRDefault="00215763" w:rsidP="00215763">
      <w:r w:rsidRPr="00215763">
        <w:t xml:space="preserve">The following details </w:t>
      </w:r>
      <w:r w:rsidR="00636630" w:rsidRPr="00215763">
        <w:t xml:space="preserve">are stored in a </w:t>
      </w:r>
      <w:r w:rsidR="00B22347">
        <w:t>CSV</w:t>
      </w:r>
      <w:r w:rsidR="00636630" w:rsidRPr="00215763">
        <w:t xml:space="preserve"> file</w:t>
      </w:r>
      <w:r w:rsidR="00636630">
        <w:t>,</w:t>
      </w:r>
      <w:r w:rsidR="00636630" w:rsidRPr="00215763">
        <w:t xml:space="preserve"> </w:t>
      </w:r>
      <w:r w:rsidR="00636630">
        <w:t>for each</w:t>
      </w:r>
      <w:r w:rsidRPr="00215763">
        <w:t xml:space="preserve"> athlete who qualified for the final:</w:t>
      </w:r>
    </w:p>
    <w:p w14:paraId="69097855" w14:textId="77777777" w:rsidR="001C73E7" w:rsidRPr="00215763" w:rsidRDefault="001C73E7" w:rsidP="00215763"/>
    <w:p w14:paraId="64083D88" w14:textId="6F40CC2F" w:rsidR="00215763" w:rsidRPr="00215763" w:rsidRDefault="0013799C" w:rsidP="00B22347">
      <w:pPr>
        <w:pStyle w:val="Bullet0"/>
      </w:pPr>
      <w:r w:rsidRPr="00215763">
        <w:rPr>
          <w:noProof/>
        </w:rPr>
        <w:drawing>
          <wp:anchor distT="0" distB="0" distL="114300" distR="114300" simplePos="0" relativeHeight="251658241" behindDoc="0" locked="0" layoutInCell="1" allowOverlap="1" wp14:anchorId="776767DA" wp14:editId="5507FC52">
            <wp:simplePos x="0" y="0"/>
            <wp:positionH relativeFrom="column">
              <wp:posOffset>4376420</wp:posOffset>
            </wp:positionH>
            <wp:positionV relativeFrom="paragraph">
              <wp:posOffset>68580</wp:posOffset>
            </wp:positionV>
            <wp:extent cx="1299845" cy="111379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9845" cy="1113790"/>
                    </a:xfrm>
                    <a:prstGeom prst="rect">
                      <a:avLst/>
                    </a:prstGeom>
                    <a:noFill/>
                  </pic:spPr>
                </pic:pic>
              </a:graphicData>
            </a:graphic>
          </wp:anchor>
        </w:drawing>
      </w:r>
      <w:r w:rsidR="00215763" w:rsidRPr="00215763">
        <w:t>Entry ID</w:t>
      </w:r>
    </w:p>
    <w:p w14:paraId="2B2D89A3" w14:textId="77777777" w:rsidR="00215763" w:rsidRPr="00215763" w:rsidRDefault="00215763" w:rsidP="00B22347">
      <w:pPr>
        <w:pStyle w:val="Bullet0"/>
      </w:pPr>
      <w:r w:rsidRPr="00215763">
        <w:t>Qualifying location</w:t>
      </w:r>
    </w:p>
    <w:p w14:paraId="0D05F607" w14:textId="77777777" w:rsidR="00215763" w:rsidRPr="00215763" w:rsidRDefault="00215763" w:rsidP="00B22347">
      <w:pPr>
        <w:pStyle w:val="Bullet0"/>
      </w:pPr>
      <w:r w:rsidRPr="00215763">
        <w:t>Forename</w:t>
      </w:r>
    </w:p>
    <w:p w14:paraId="38BC2CC8" w14:textId="77777777" w:rsidR="00215763" w:rsidRPr="00215763" w:rsidRDefault="00215763" w:rsidP="00B22347">
      <w:pPr>
        <w:pStyle w:val="Bullet0"/>
      </w:pPr>
      <w:r w:rsidRPr="00215763">
        <w:t>Surname</w:t>
      </w:r>
    </w:p>
    <w:p w14:paraId="260EBE03" w14:textId="3C27C0B7" w:rsidR="00215763" w:rsidRPr="00215763" w:rsidRDefault="00215763" w:rsidP="00B22347">
      <w:pPr>
        <w:pStyle w:val="Bullet0"/>
      </w:pPr>
      <w:r w:rsidRPr="00215763">
        <w:t xml:space="preserve">Number of jumping jacks </w:t>
      </w:r>
      <w:r w:rsidR="00557814">
        <w:t>completed</w:t>
      </w:r>
    </w:p>
    <w:p w14:paraId="1E9C4C43" w14:textId="77777777" w:rsidR="00215763" w:rsidRPr="00215763" w:rsidRDefault="00215763" w:rsidP="00215763">
      <w:pPr>
        <w:spacing w:line="240" w:lineRule="auto"/>
      </w:pPr>
    </w:p>
    <w:p w14:paraId="6D2671A4" w14:textId="77777777" w:rsidR="00215763" w:rsidRPr="009F6C45" w:rsidRDefault="00215763" w:rsidP="00956F05">
      <w:pPr>
        <w:pStyle w:val="Heading3"/>
      </w:pPr>
      <w:r w:rsidRPr="009F6C45">
        <w:t>Purpose</w:t>
      </w:r>
    </w:p>
    <w:p w14:paraId="6CA6E833" w14:textId="6D996876" w:rsidR="00215763" w:rsidRPr="00215763" w:rsidRDefault="00215763" w:rsidP="00535AEF">
      <w:r w:rsidRPr="00215763">
        <w:t xml:space="preserve">A program is required to read each of the athlete’s data from the existing </w:t>
      </w:r>
      <w:r w:rsidR="00A06905">
        <w:t>CSV</w:t>
      </w:r>
      <w:r w:rsidRPr="00215763">
        <w:t xml:space="preserve"> file. A bib value for each of the finalists will be generated and stored in a new </w:t>
      </w:r>
      <w:r w:rsidR="00A06905">
        <w:t>CSV</w:t>
      </w:r>
      <w:r w:rsidRPr="00215763">
        <w:t xml:space="preserve"> file </w:t>
      </w:r>
      <w:r w:rsidR="00296826">
        <w:t xml:space="preserve">along </w:t>
      </w:r>
      <w:r w:rsidRPr="00215763">
        <w:t xml:space="preserve">with the entry ID. The program will also display the full name of the athlete(s) who </w:t>
      </w:r>
      <w:r w:rsidR="00D0509F">
        <w:t xml:space="preserve">completed the </w:t>
      </w:r>
      <w:r w:rsidR="00257D5E">
        <w:t>highest number of jump</w:t>
      </w:r>
      <w:r w:rsidR="00D0509F">
        <w:t>ing jack</w:t>
      </w:r>
      <w:r w:rsidR="00257D5E">
        <w:t>s.</w:t>
      </w:r>
    </w:p>
    <w:p w14:paraId="5A26E53C" w14:textId="77777777" w:rsidR="00215763" w:rsidRPr="00215763" w:rsidRDefault="00215763" w:rsidP="00535AEF"/>
    <w:p w14:paraId="2135209D" w14:textId="1773480D" w:rsidR="00215763" w:rsidRPr="00215763" w:rsidRDefault="00215763" w:rsidP="00535AEF">
      <w:r w:rsidRPr="00215763">
        <w:t xml:space="preserve">An example of the bib value generated for the athlete Daniel Currie, who qualified at the Inverness </w:t>
      </w:r>
      <w:r w:rsidR="005A2C38" w:rsidRPr="00215763">
        <w:t>event, is</w:t>
      </w:r>
      <w:r w:rsidRPr="00215763">
        <w:t xml:space="preserve"> shown below. Note that 73 is the ASCII value of ‘I’, the first character of Inverness.</w:t>
      </w:r>
    </w:p>
    <w:p w14:paraId="6EFF30D3" w14:textId="77777777" w:rsidR="0013799C" w:rsidRDefault="0013799C" w:rsidP="00535AEF"/>
    <w:p w14:paraId="73597F45" w14:textId="77777777" w:rsidR="00215763" w:rsidRPr="0013799C" w:rsidRDefault="00215763" w:rsidP="00215763">
      <w:pPr>
        <w:spacing w:line="240" w:lineRule="auto"/>
        <w:jc w:val="center"/>
      </w:pPr>
      <w:r w:rsidRPr="00215763">
        <w:rPr>
          <w:noProof/>
          <w:lang w:eastAsia="en-GB"/>
        </w:rPr>
        <w:drawing>
          <wp:inline distT="0" distB="0" distL="0" distR="0" wp14:anchorId="4B74739A" wp14:editId="4785EAAC">
            <wp:extent cx="1981200" cy="1250950"/>
            <wp:effectExtent l="0" t="0" r="0" b="6350"/>
            <wp:docPr id="3" name="Picture 3" descr="Example of a bib value showing DCurrie7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xample of a bib value showing DCurrie73">
                      <a:extLst>
                        <a:ext uri="{C183D7F6-B498-43B3-948B-1728B52AA6E4}">
                          <adec:decorative xmlns:adec="http://schemas.microsoft.com/office/drawing/2017/decorative" val="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1250950"/>
                    </a:xfrm>
                    <a:prstGeom prst="rect">
                      <a:avLst/>
                    </a:prstGeom>
                    <a:noFill/>
                    <a:ln>
                      <a:noFill/>
                    </a:ln>
                  </pic:spPr>
                </pic:pic>
              </a:graphicData>
            </a:graphic>
          </wp:inline>
        </w:drawing>
      </w:r>
    </w:p>
    <w:p w14:paraId="087A08DF" w14:textId="77777777" w:rsidR="00215763" w:rsidRPr="00215763" w:rsidRDefault="00215763" w:rsidP="00215763">
      <w:pPr>
        <w:spacing w:line="240" w:lineRule="auto"/>
      </w:pPr>
    </w:p>
    <w:p w14:paraId="4CB2FFAB" w14:textId="77777777" w:rsidR="00215763" w:rsidRPr="009F6C45" w:rsidRDefault="00215763" w:rsidP="00B22347">
      <w:pPr>
        <w:pStyle w:val="Heading4"/>
        <w:rPr>
          <w:bCs w:val="0"/>
          <w:sz w:val="28"/>
          <w:szCs w:val="32"/>
        </w:rPr>
      </w:pPr>
      <w:r w:rsidRPr="009F6C45">
        <w:rPr>
          <w:bCs w:val="0"/>
          <w:sz w:val="28"/>
          <w:szCs w:val="32"/>
        </w:rPr>
        <w:t>Assumptions</w:t>
      </w:r>
    </w:p>
    <w:p w14:paraId="0A0726DB" w14:textId="77777777" w:rsidR="00215763" w:rsidRPr="00215763" w:rsidRDefault="00215763" w:rsidP="00215763"/>
    <w:p w14:paraId="4F6A49F8" w14:textId="4EED7647" w:rsidR="00215763" w:rsidRPr="00215763" w:rsidRDefault="00636630" w:rsidP="00B22347">
      <w:pPr>
        <w:pStyle w:val="Bullet0"/>
      </w:pPr>
      <w:r>
        <w:t>T</w:t>
      </w:r>
      <w:r w:rsidR="00215763" w:rsidRPr="00215763">
        <w:t xml:space="preserve">he </w:t>
      </w:r>
      <w:r w:rsidR="00B22347">
        <w:t>CSV</w:t>
      </w:r>
      <w:r w:rsidR="00A06905">
        <w:t xml:space="preserve"> </w:t>
      </w:r>
      <w:r w:rsidR="00215763" w:rsidRPr="00215763">
        <w:t xml:space="preserve">file has data for </w:t>
      </w:r>
      <w:r w:rsidR="006730CA">
        <w:t>thirty</w:t>
      </w:r>
      <w:r w:rsidR="006730CA" w:rsidRPr="00215763">
        <w:t xml:space="preserve"> </w:t>
      </w:r>
      <w:r w:rsidR="00215763" w:rsidRPr="00215763">
        <w:t>athletes, is formatted correctly and is error-free</w:t>
      </w:r>
      <w:r>
        <w:t>.</w:t>
      </w:r>
    </w:p>
    <w:p w14:paraId="3BA48197" w14:textId="7CA50376" w:rsidR="00215763" w:rsidRPr="00215763" w:rsidRDefault="00636630" w:rsidP="00B22347">
      <w:pPr>
        <w:pStyle w:val="Bullet0"/>
      </w:pPr>
      <w:r>
        <w:t>E</w:t>
      </w:r>
      <w:r w:rsidR="00215763" w:rsidRPr="00215763">
        <w:t xml:space="preserve">ach line of the </w:t>
      </w:r>
      <w:r w:rsidR="00A06905">
        <w:t>CSV</w:t>
      </w:r>
      <w:r w:rsidR="00215763" w:rsidRPr="00215763">
        <w:t xml:space="preserve"> file stores the entry ID, qualifying location, forename, surname and number of jumping jacks completed at qualification, as shown below: </w:t>
      </w:r>
    </w:p>
    <w:p w14:paraId="310C572C" w14:textId="77777777" w:rsidR="00215763" w:rsidRPr="00215763" w:rsidRDefault="00215763" w:rsidP="00215763"/>
    <w:p w14:paraId="4178FA3E" w14:textId="77777777" w:rsidR="00215763" w:rsidRPr="009C0F36" w:rsidRDefault="00215763" w:rsidP="00215763">
      <w:pPr>
        <w:ind w:left="1134"/>
        <w:rPr>
          <w:rFonts w:ascii="Courier New" w:hAnsi="Courier New" w:cs="Courier New"/>
        </w:rPr>
      </w:pPr>
      <w:r w:rsidRPr="009C0F36">
        <w:rPr>
          <w:rFonts w:ascii="Courier New" w:hAnsi="Courier New" w:cs="Courier New"/>
        </w:rPr>
        <w:t>f</w:t>
      </w:r>
      <w:proofErr w:type="gramStart"/>
      <w:r w:rsidRPr="009C0F36">
        <w:rPr>
          <w:rFonts w:ascii="Courier New" w:hAnsi="Courier New" w:cs="Courier New"/>
        </w:rPr>
        <w:t>01,Motherwell</w:t>
      </w:r>
      <w:proofErr w:type="gramEnd"/>
      <w:r w:rsidRPr="009C0F36">
        <w:rPr>
          <w:rFonts w:ascii="Courier New" w:hAnsi="Courier New" w:cs="Courier New"/>
        </w:rPr>
        <w:t>,Ellie,McAninch,85</w:t>
      </w:r>
    </w:p>
    <w:p w14:paraId="5924EC65" w14:textId="77777777" w:rsidR="00215763" w:rsidRPr="009C0F36" w:rsidRDefault="00215763" w:rsidP="00215763">
      <w:pPr>
        <w:ind w:left="1134"/>
        <w:rPr>
          <w:rFonts w:ascii="Courier New" w:hAnsi="Courier New" w:cs="Courier New"/>
        </w:rPr>
      </w:pPr>
      <w:r w:rsidRPr="009C0F36">
        <w:rPr>
          <w:rFonts w:ascii="Courier New" w:hAnsi="Courier New" w:cs="Courier New"/>
        </w:rPr>
        <w:t>f</w:t>
      </w:r>
      <w:proofErr w:type="gramStart"/>
      <w:r w:rsidRPr="009C0F36">
        <w:rPr>
          <w:rFonts w:ascii="Courier New" w:hAnsi="Courier New" w:cs="Courier New"/>
        </w:rPr>
        <w:t>02,Inverness</w:t>
      </w:r>
      <w:proofErr w:type="gramEnd"/>
      <w:r w:rsidRPr="009C0F36">
        <w:rPr>
          <w:rFonts w:ascii="Courier New" w:hAnsi="Courier New" w:cs="Courier New"/>
        </w:rPr>
        <w:t>,Ayat,Whyte,83</w:t>
      </w:r>
    </w:p>
    <w:p w14:paraId="788DD0A7" w14:textId="77777777" w:rsidR="00215763" w:rsidRPr="009C0F36" w:rsidRDefault="00215763" w:rsidP="00215763">
      <w:pPr>
        <w:ind w:left="1134"/>
        <w:rPr>
          <w:rFonts w:ascii="Courier New" w:hAnsi="Courier New" w:cs="Courier New"/>
        </w:rPr>
      </w:pPr>
      <w:r w:rsidRPr="009C0F36">
        <w:rPr>
          <w:rFonts w:ascii="Courier New" w:hAnsi="Courier New" w:cs="Courier New"/>
        </w:rPr>
        <w:t>f</w:t>
      </w:r>
      <w:proofErr w:type="gramStart"/>
      <w:r w:rsidRPr="009C0F36">
        <w:rPr>
          <w:rFonts w:ascii="Courier New" w:hAnsi="Courier New" w:cs="Courier New"/>
        </w:rPr>
        <w:t>03,Kirkcaldy</w:t>
      </w:r>
      <w:proofErr w:type="gramEnd"/>
      <w:r w:rsidRPr="009C0F36">
        <w:rPr>
          <w:rFonts w:ascii="Courier New" w:hAnsi="Courier New" w:cs="Courier New"/>
        </w:rPr>
        <w:t>,Simra,Zamora,42</w:t>
      </w:r>
    </w:p>
    <w:p w14:paraId="738AA16F" w14:textId="77777777" w:rsidR="00215763" w:rsidRPr="009C0F36" w:rsidRDefault="00215763" w:rsidP="00215763">
      <w:pPr>
        <w:ind w:left="1134"/>
        <w:rPr>
          <w:rFonts w:ascii="Courier New" w:hAnsi="Courier New" w:cs="Courier New"/>
        </w:rPr>
      </w:pPr>
      <w:r w:rsidRPr="009C0F36">
        <w:rPr>
          <w:rFonts w:ascii="Courier New" w:hAnsi="Courier New" w:cs="Courier New"/>
        </w:rPr>
        <w:t>f</w:t>
      </w:r>
      <w:proofErr w:type="gramStart"/>
      <w:r w:rsidRPr="009C0F36">
        <w:rPr>
          <w:rFonts w:ascii="Courier New" w:hAnsi="Courier New" w:cs="Courier New"/>
        </w:rPr>
        <w:t>04,Motherwell</w:t>
      </w:r>
      <w:proofErr w:type="gramEnd"/>
      <w:r w:rsidRPr="009C0F36">
        <w:rPr>
          <w:rFonts w:ascii="Courier New" w:hAnsi="Courier New" w:cs="Courier New"/>
        </w:rPr>
        <w:t>,Dai,Nguyen,37</w:t>
      </w:r>
    </w:p>
    <w:p w14:paraId="28600873" w14:textId="77777777" w:rsidR="00215763" w:rsidRPr="009C0F36" w:rsidRDefault="00215763" w:rsidP="00215763">
      <w:pPr>
        <w:ind w:left="1134"/>
        <w:rPr>
          <w:rFonts w:ascii="Courier New" w:hAnsi="Courier New" w:cs="Courier New"/>
        </w:rPr>
      </w:pPr>
      <w:r w:rsidRPr="009C0F36">
        <w:rPr>
          <w:rFonts w:ascii="Courier New" w:hAnsi="Courier New" w:cs="Courier New"/>
        </w:rPr>
        <w:t>f</w:t>
      </w:r>
      <w:proofErr w:type="gramStart"/>
      <w:r w:rsidRPr="009C0F36">
        <w:rPr>
          <w:rFonts w:ascii="Courier New" w:hAnsi="Courier New" w:cs="Courier New"/>
        </w:rPr>
        <w:t>05,Coatbridge</w:t>
      </w:r>
      <w:proofErr w:type="gramEnd"/>
      <w:r w:rsidRPr="009C0F36">
        <w:rPr>
          <w:rFonts w:ascii="Courier New" w:hAnsi="Courier New" w:cs="Courier New"/>
        </w:rPr>
        <w:t>,Max,Hughes,113</w:t>
      </w:r>
    </w:p>
    <w:p w14:paraId="0730F7A0" w14:textId="1EEE1181" w:rsidR="00C0481E" w:rsidRDefault="00215763" w:rsidP="00215763">
      <w:pPr>
        <w:ind w:left="1134"/>
        <w:rPr>
          <w:rFonts w:ascii="Courier New" w:hAnsi="Courier New" w:cs="Courier New"/>
        </w:rPr>
      </w:pPr>
      <w:r w:rsidRPr="009C0F36">
        <w:rPr>
          <w:rFonts w:ascii="Courier New" w:hAnsi="Courier New" w:cs="Courier New"/>
        </w:rPr>
        <w:t>…</w:t>
      </w:r>
    </w:p>
    <w:p w14:paraId="2E22557C" w14:textId="77777777" w:rsidR="00C0481E" w:rsidRDefault="00C0481E">
      <w:pPr>
        <w:spacing w:line="240" w:lineRule="auto"/>
        <w:rPr>
          <w:rFonts w:ascii="Courier New" w:hAnsi="Courier New" w:cs="Courier New"/>
        </w:rPr>
      </w:pPr>
      <w:r>
        <w:rPr>
          <w:rFonts w:ascii="Courier New" w:hAnsi="Courier New" w:cs="Courier New"/>
        </w:rPr>
        <w:br w:type="page"/>
      </w:r>
    </w:p>
    <w:p w14:paraId="337B41BA" w14:textId="77777777" w:rsidR="00CE33D2" w:rsidRPr="008E6458" w:rsidRDefault="00CE33D2" w:rsidP="008E6458">
      <w:pPr>
        <w:pStyle w:val="Heading2"/>
      </w:pPr>
      <w:r w:rsidRPr="008E6458">
        <w:t>Task 1: software design and development (part A)</w:t>
      </w:r>
    </w:p>
    <w:p w14:paraId="34098E81" w14:textId="77777777" w:rsidR="001C73E7" w:rsidRPr="001C73E7" w:rsidRDefault="001C73E7" w:rsidP="001C73E7"/>
    <w:p w14:paraId="4DAF2986" w14:textId="5B425369" w:rsidR="00215763" w:rsidRPr="00215763" w:rsidRDefault="00215763" w:rsidP="00915A1C">
      <w:pPr>
        <w:tabs>
          <w:tab w:val="left" w:pos="567"/>
        </w:tabs>
      </w:pPr>
      <w:r w:rsidRPr="00733740">
        <w:rPr>
          <w:bCs/>
        </w:rPr>
        <w:t>1a</w:t>
      </w:r>
      <w:r w:rsidRPr="00215763">
        <w:tab/>
        <w:t>Using the problem description,</w:t>
      </w:r>
      <w:r w:rsidR="00444841">
        <w:t xml:space="preserve"> </w:t>
      </w:r>
      <w:r w:rsidR="00DC0BA0">
        <w:t xml:space="preserve">identify </w:t>
      </w:r>
      <w:r w:rsidR="00A22AA4">
        <w:t>t</w:t>
      </w:r>
      <w:r w:rsidR="00444841">
        <w:t>he functional requirements</w:t>
      </w:r>
      <w:r w:rsidR="00A22AA4">
        <w:t xml:space="preserve"> of the program. </w:t>
      </w:r>
      <w:r w:rsidR="00444841">
        <w:t xml:space="preserve"> </w:t>
      </w:r>
    </w:p>
    <w:p w14:paraId="244657BC" w14:textId="77777777" w:rsidR="00865FD7" w:rsidRPr="00215763" w:rsidRDefault="00865FD7" w:rsidP="00215763">
      <w:pPr>
        <w:tabs>
          <w:tab w:val="left" w:pos="567"/>
        </w:tabs>
      </w:pPr>
    </w:p>
    <w:p w14:paraId="53D8DA69" w14:textId="779BEFEA" w:rsidR="00215763" w:rsidRPr="00215763" w:rsidRDefault="00215763" w:rsidP="00215763">
      <w:pPr>
        <w:jc w:val="right"/>
        <w:rPr>
          <w:b/>
        </w:rPr>
      </w:pPr>
      <w:r w:rsidRPr="00215763">
        <w:rPr>
          <w:b/>
        </w:rPr>
        <w:t>(</w:t>
      </w:r>
      <w:r w:rsidR="00107493">
        <w:rPr>
          <w:b/>
        </w:rPr>
        <w:t>2</w:t>
      </w:r>
      <w:r w:rsidRPr="00215763">
        <w:rPr>
          <w:b/>
        </w:rPr>
        <w:t xml:space="preserve"> marks)</w:t>
      </w:r>
    </w:p>
    <w:p w14:paraId="413FDB17" w14:textId="77777777" w:rsidR="00215763" w:rsidRPr="00215763" w:rsidRDefault="00215763" w:rsidP="00215763"/>
    <w:tbl>
      <w:tblPr>
        <w:tblW w:w="4690" w:type="pct"/>
        <w:tblInd w:w="562" w:type="dxa"/>
        <w:tblLook w:val="04A0" w:firstRow="1" w:lastRow="0" w:firstColumn="1" w:lastColumn="0" w:noHBand="0" w:noVBand="1"/>
      </w:tblPr>
      <w:tblGrid>
        <w:gridCol w:w="8499"/>
      </w:tblGrid>
      <w:tr w:rsidR="00215763" w:rsidRPr="00215763" w14:paraId="20B517DB" w14:textId="77777777" w:rsidTr="000715AF">
        <w:trPr>
          <w:trHeight w:val="3543"/>
        </w:trPr>
        <w:tc>
          <w:tcPr>
            <w:tcW w:w="5000" w:type="pct"/>
            <w:tcBorders>
              <w:top w:val="single" w:sz="4" w:space="0" w:color="auto"/>
              <w:left w:val="single" w:sz="4" w:space="0" w:color="auto"/>
              <w:bottom w:val="single" w:sz="4" w:space="0" w:color="auto"/>
              <w:right w:val="single" w:sz="4" w:space="0" w:color="auto"/>
            </w:tcBorders>
            <w:hideMark/>
          </w:tcPr>
          <w:p w14:paraId="49C4DF3E" w14:textId="77777777" w:rsidR="00215763" w:rsidRPr="00215763" w:rsidRDefault="00215763" w:rsidP="00215763">
            <w:pPr>
              <w:rPr>
                <w:lang w:val="en-US"/>
              </w:rPr>
            </w:pPr>
            <w:r w:rsidRPr="00215763">
              <w:rPr>
                <w:lang w:val="en-US"/>
              </w:rPr>
              <w:t>Input(s)</w:t>
            </w:r>
          </w:p>
        </w:tc>
      </w:tr>
      <w:tr w:rsidR="00215763" w:rsidRPr="00215763" w14:paraId="46937E87" w14:textId="77777777" w:rsidTr="000715AF">
        <w:trPr>
          <w:trHeight w:val="3543"/>
        </w:trPr>
        <w:tc>
          <w:tcPr>
            <w:tcW w:w="5000" w:type="pct"/>
            <w:tcBorders>
              <w:top w:val="single" w:sz="4" w:space="0" w:color="auto"/>
              <w:left w:val="single" w:sz="4" w:space="0" w:color="auto"/>
              <w:bottom w:val="single" w:sz="4" w:space="0" w:color="auto"/>
              <w:right w:val="single" w:sz="4" w:space="0" w:color="auto"/>
            </w:tcBorders>
            <w:hideMark/>
          </w:tcPr>
          <w:p w14:paraId="5E60E73A" w14:textId="77777777" w:rsidR="00215763" w:rsidRPr="00215763" w:rsidRDefault="00215763" w:rsidP="00215763">
            <w:pPr>
              <w:rPr>
                <w:lang w:val="en-US"/>
              </w:rPr>
            </w:pPr>
            <w:r w:rsidRPr="00215763">
              <w:rPr>
                <w:lang w:val="en-US"/>
              </w:rPr>
              <w:t>Process(es)</w:t>
            </w:r>
          </w:p>
        </w:tc>
      </w:tr>
      <w:tr w:rsidR="00215763" w:rsidRPr="00215763" w14:paraId="2D21B73E" w14:textId="77777777" w:rsidTr="000715AF">
        <w:trPr>
          <w:trHeight w:val="3543"/>
        </w:trPr>
        <w:tc>
          <w:tcPr>
            <w:tcW w:w="5000" w:type="pct"/>
            <w:tcBorders>
              <w:top w:val="single" w:sz="4" w:space="0" w:color="auto"/>
              <w:left w:val="single" w:sz="4" w:space="0" w:color="auto"/>
              <w:bottom w:val="single" w:sz="4" w:space="0" w:color="auto"/>
              <w:right w:val="single" w:sz="4" w:space="0" w:color="auto"/>
            </w:tcBorders>
            <w:hideMark/>
          </w:tcPr>
          <w:p w14:paraId="3A49E7FE" w14:textId="77777777" w:rsidR="00215763" w:rsidRDefault="00215763" w:rsidP="00215763">
            <w:pPr>
              <w:rPr>
                <w:lang w:val="en-US"/>
              </w:rPr>
            </w:pPr>
            <w:r w:rsidRPr="00215763">
              <w:rPr>
                <w:lang w:val="en-US"/>
              </w:rPr>
              <w:t>Output(s)</w:t>
            </w:r>
          </w:p>
          <w:p w14:paraId="6448654E" w14:textId="77777777" w:rsidR="00A14ABB" w:rsidRDefault="00A14ABB" w:rsidP="00215763">
            <w:pPr>
              <w:rPr>
                <w:lang w:val="en-US"/>
              </w:rPr>
            </w:pPr>
          </w:p>
          <w:p w14:paraId="26496A8E" w14:textId="77777777" w:rsidR="00A14ABB" w:rsidRDefault="00A14ABB" w:rsidP="00C632C8">
            <w:pPr>
              <w:numPr>
                <w:ilvl w:val="0"/>
                <w:numId w:val="7"/>
              </w:numPr>
              <w:ind w:left="340" w:hanging="284"/>
              <w:contextualSpacing/>
              <w:rPr>
                <w:color w:val="000000" w:themeColor="text1"/>
                <w:lang w:val="en-US"/>
              </w:rPr>
            </w:pPr>
            <w:r w:rsidRPr="009C4A08">
              <w:rPr>
                <w:color w:val="000000" w:themeColor="text1"/>
                <w:lang w:val="en-US"/>
              </w:rPr>
              <w:t>Store entry ID and bib values in file</w:t>
            </w:r>
          </w:p>
          <w:p w14:paraId="17EB31BE" w14:textId="77777777" w:rsidR="00A14ABB" w:rsidRPr="009C4A08" w:rsidRDefault="00A14ABB" w:rsidP="00A14ABB">
            <w:pPr>
              <w:contextualSpacing/>
              <w:rPr>
                <w:color w:val="000000" w:themeColor="text1"/>
                <w:lang w:val="en-US"/>
              </w:rPr>
            </w:pPr>
          </w:p>
          <w:p w14:paraId="2369CE72" w14:textId="698986CD" w:rsidR="00A14ABB" w:rsidRPr="00215763" w:rsidRDefault="00A14ABB" w:rsidP="00C632C8">
            <w:pPr>
              <w:numPr>
                <w:ilvl w:val="0"/>
                <w:numId w:val="7"/>
              </w:numPr>
              <w:ind w:left="340" w:hanging="284"/>
              <w:contextualSpacing/>
              <w:rPr>
                <w:lang w:val="en-US"/>
              </w:rPr>
            </w:pPr>
            <w:r w:rsidRPr="009C4A08">
              <w:rPr>
                <w:color w:val="000000" w:themeColor="text1"/>
                <w:lang w:val="en-US"/>
              </w:rPr>
              <w:t>Full name of athlete(s)</w:t>
            </w:r>
          </w:p>
        </w:tc>
      </w:tr>
    </w:tbl>
    <w:p w14:paraId="017F9879" w14:textId="77777777" w:rsidR="00215763" w:rsidRPr="00215763" w:rsidRDefault="00215763" w:rsidP="00215763">
      <w:pPr>
        <w:spacing w:line="240" w:lineRule="auto"/>
      </w:pPr>
    </w:p>
    <w:p w14:paraId="1709105C" w14:textId="77777777" w:rsidR="00215763" w:rsidRPr="00215763" w:rsidRDefault="00215763" w:rsidP="00215763">
      <w:pPr>
        <w:spacing w:line="240" w:lineRule="auto"/>
      </w:pPr>
    </w:p>
    <w:p w14:paraId="39A09586" w14:textId="77777777" w:rsidR="00343879" w:rsidRPr="00215763" w:rsidRDefault="00343879" w:rsidP="00215763">
      <w:pPr>
        <w:spacing w:line="240" w:lineRule="auto"/>
      </w:pPr>
    </w:p>
    <w:p w14:paraId="6095016E" w14:textId="77777777" w:rsidR="0010740F" w:rsidRDefault="0010740F" w:rsidP="00215763">
      <w:pPr>
        <w:spacing w:line="240" w:lineRule="auto"/>
      </w:pPr>
    </w:p>
    <w:p w14:paraId="18663944" w14:textId="77777777" w:rsidR="00215763" w:rsidRPr="00215763" w:rsidRDefault="00215763" w:rsidP="00215763">
      <w:pPr>
        <w:spacing w:line="240" w:lineRule="auto"/>
      </w:pPr>
      <w:r w:rsidRPr="00215763">
        <w:t>Candidate name___________________________ Candidate number____________________</w:t>
      </w:r>
    </w:p>
    <w:p w14:paraId="31BFFC4C" w14:textId="77777777" w:rsidR="00215763" w:rsidRPr="00215763" w:rsidRDefault="00215763" w:rsidP="00215763">
      <w:pPr>
        <w:spacing w:line="240" w:lineRule="auto"/>
        <w:sectPr w:rsidR="00215763" w:rsidRPr="00215763" w:rsidSect="00B00145">
          <w:footerReference w:type="default" r:id="rId19"/>
          <w:pgSz w:w="11907" w:h="16840"/>
          <w:pgMar w:top="1418" w:right="1418" w:bottom="1418" w:left="1418" w:header="720" w:footer="720" w:gutter="0"/>
          <w:pgNumType w:start="1"/>
          <w:cols w:space="720"/>
        </w:sectPr>
      </w:pPr>
    </w:p>
    <w:p w14:paraId="2D3EC927" w14:textId="239941EC" w:rsidR="00215763" w:rsidRPr="00215763" w:rsidRDefault="00215763" w:rsidP="00B22347">
      <w:pPr>
        <w:tabs>
          <w:tab w:val="left" w:pos="567"/>
        </w:tabs>
        <w:ind w:left="567" w:hanging="567"/>
      </w:pPr>
      <w:bookmarkStart w:id="15" w:name="_Hlk53396445"/>
      <w:r w:rsidRPr="000715AF">
        <w:rPr>
          <w:bCs/>
        </w:rPr>
        <w:t>1b</w:t>
      </w:r>
      <w:r w:rsidRPr="00215763">
        <w:tab/>
        <w:t>Each athlete at the national final will be identified by their bib value</w:t>
      </w:r>
      <w:r w:rsidR="00FE7F20">
        <w:t>,</w:t>
      </w:r>
      <w:r w:rsidRPr="00215763">
        <w:t xml:space="preserve"> as shown previously. </w:t>
      </w:r>
    </w:p>
    <w:p w14:paraId="5CB7A9F8" w14:textId="7289C1F9" w:rsidR="00215763" w:rsidRDefault="00215763" w:rsidP="00215763">
      <w:pPr>
        <w:tabs>
          <w:tab w:val="left" w:pos="567"/>
        </w:tabs>
        <w:ind w:left="567" w:hanging="360"/>
      </w:pPr>
      <w:r w:rsidRPr="00215763">
        <w:br/>
        <w:t>A top</w:t>
      </w:r>
      <w:r w:rsidR="0013799C">
        <w:t>-</w:t>
      </w:r>
      <w:r w:rsidRPr="00215763">
        <w:t xml:space="preserve">level design of the main steps of the program is shown below. Data read from the </w:t>
      </w:r>
      <w:r w:rsidR="00A06905">
        <w:t>CSV</w:t>
      </w:r>
      <w:r w:rsidRPr="00215763">
        <w:t xml:space="preserve"> file is stored in parallel arrays in the program.</w:t>
      </w:r>
    </w:p>
    <w:p w14:paraId="0F259FA0" w14:textId="5815C3B3" w:rsidR="004F64C3" w:rsidRDefault="00D72986" w:rsidP="00D72986">
      <w:pPr>
        <w:tabs>
          <w:tab w:val="left" w:pos="567"/>
        </w:tabs>
        <w:spacing w:line="240" w:lineRule="auto"/>
        <w:ind w:left="567" w:hanging="360"/>
        <w:jc w:val="center"/>
      </w:pPr>
      <w:r>
        <w:rPr>
          <w:noProof/>
        </w:rPr>
        <w:drawing>
          <wp:inline distT="0" distB="0" distL="0" distR="0" wp14:anchorId="5601892F" wp14:editId="27B65828">
            <wp:extent cx="7887600" cy="3103200"/>
            <wp:effectExtent l="0" t="0" r="0" b="0"/>
            <wp:docPr id="19" name="Picture 19" descr="Top-level design of the main steps of the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op-level design of the main steps of the program "/>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87600" cy="3103200"/>
                    </a:xfrm>
                    <a:prstGeom prst="rect">
                      <a:avLst/>
                    </a:prstGeom>
                  </pic:spPr>
                </pic:pic>
              </a:graphicData>
            </a:graphic>
          </wp:inline>
        </w:drawing>
      </w:r>
    </w:p>
    <w:bookmarkEnd w:id="15"/>
    <w:p w14:paraId="63C22090" w14:textId="614F2915" w:rsidR="00215763" w:rsidRPr="00215763" w:rsidRDefault="0010740F" w:rsidP="00215763">
      <w:pPr>
        <w:tabs>
          <w:tab w:val="left" w:pos="567"/>
        </w:tabs>
      </w:pPr>
      <w:r>
        <w:tab/>
      </w:r>
      <w:r w:rsidR="00215763" w:rsidRPr="00215763">
        <w:t>Complete the diagram to show the data flow for the program. Your completed diagram should include:</w:t>
      </w:r>
    </w:p>
    <w:p w14:paraId="35F180C6" w14:textId="77777777" w:rsidR="0010740F" w:rsidRPr="00215763" w:rsidRDefault="0010740F" w:rsidP="00215763">
      <w:pPr>
        <w:tabs>
          <w:tab w:val="left" w:pos="567"/>
        </w:tabs>
      </w:pPr>
    </w:p>
    <w:p w14:paraId="29681845" w14:textId="566949EC" w:rsidR="00215763" w:rsidRPr="00215763" w:rsidRDefault="001C3AD4" w:rsidP="00B22347">
      <w:pPr>
        <w:pStyle w:val="Bullet0"/>
        <w:ind w:left="938"/>
      </w:pPr>
      <w:r>
        <w:t xml:space="preserve">the </w:t>
      </w:r>
      <w:r w:rsidR="00215763" w:rsidRPr="00215763">
        <w:t>required data (arrays</w:t>
      </w:r>
      <w:r w:rsidR="00984B6D">
        <w:t xml:space="preserve"> and</w:t>
      </w:r>
      <w:r w:rsidR="00CD1935">
        <w:t xml:space="preserve"> </w:t>
      </w:r>
      <w:r w:rsidR="00215763" w:rsidRPr="00215763">
        <w:t>variables)</w:t>
      </w:r>
    </w:p>
    <w:p w14:paraId="1977CE62" w14:textId="39D1BF4C" w:rsidR="00215763" w:rsidRPr="00215763" w:rsidRDefault="00215763" w:rsidP="00B22347">
      <w:pPr>
        <w:pStyle w:val="Bullet0"/>
        <w:ind w:left="938"/>
      </w:pPr>
      <w:r w:rsidRPr="00215763">
        <w:t>arrows to indicate the flow of the data</w:t>
      </w:r>
    </w:p>
    <w:p w14:paraId="24354BBD" w14:textId="25510F6E" w:rsidR="00215763" w:rsidRPr="00215763" w:rsidRDefault="00215763" w:rsidP="00215763">
      <w:pPr>
        <w:tabs>
          <w:tab w:val="left" w:pos="567"/>
        </w:tabs>
        <w:jc w:val="right"/>
        <w:rPr>
          <w:b/>
        </w:rPr>
      </w:pPr>
      <w:r w:rsidRPr="00215763">
        <w:rPr>
          <w:b/>
        </w:rPr>
        <w:t>(</w:t>
      </w:r>
      <w:r w:rsidR="00C92110">
        <w:rPr>
          <w:b/>
        </w:rPr>
        <w:t>3</w:t>
      </w:r>
      <w:r w:rsidR="00C92110" w:rsidRPr="00215763">
        <w:rPr>
          <w:b/>
        </w:rPr>
        <w:t xml:space="preserve"> </w:t>
      </w:r>
      <w:r w:rsidRPr="00215763">
        <w:rPr>
          <w:b/>
        </w:rPr>
        <w:t>marks)</w:t>
      </w:r>
    </w:p>
    <w:p w14:paraId="2BA745BD" w14:textId="31177D09" w:rsidR="00215763" w:rsidRPr="00215763" w:rsidRDefault="00215763" w:rsidP="009A0176">
      <w:pPr>
        <w:pStyle w:val="Bullet0"/>
        <w:ind w:left="938"/>
      </w:pPr>
      <w:r w:rsidRPr="00215763">
        <w:t>Check your answers carefully, as you cannot return to part A after you hand it in.</w:t>
      </w:r>
    </w:p>
    <w:p w14:paraId="4B2B205A" w14:textId="5495A56F" w:rsidR="00215763" w:rsidRPr="00215763" w:rsidRDefault="00215763" w:rsidP="009A0176">
      <w:pPr>
        <w:pStyle w:val="Bullet0"/>
        <w:ind w:left="938"/>
      </w:pPr>
      <w:r w:rsidRPr="00215763">
        <w:t>When you are ready, hand part A to your teacher or lecturer and collect part B.</w:t>
      </w:r>
    </w:p>
    <w:p w14:paraId="5084FB7B" w14:textId="69FA176E" w:rsidR="00215763" w:rsidRPr="00215763" w:rsidRDefault="00215763" w:rsidP="00B22347">
      <w:pPr>
        <w:pStyle w:val="Bullet0"/>
        <w:numPr>
          <w:ilvl w:val="0"/>
          <w:numId w:val="0"/>
        </w:numPr>
        <w:ind w:left="567"/>
      </w:pPr>
    </w:p>
    <w:p w14:paraId="18B06EE9" w14:textId="641DDC86" w:rsidR="00215763" w:rsidRPr="00215763" w:rsidRDefault="00215763" w:rsidP="00B22347">
      <w:bookmarkStart w:id="16" w:name="_Hlk53396784"/>
      <w:r w:rsidRPr="00215763">
        <w:t>Candidate name___________________________</w:t>
      </w:r>
      <w:r w:rsidR="0010740F">
        <w:t>_______________________</w:t>
      </w:r>
      <w:r w:rsidRPr="00215763">
        <w:t xml:space="preserve"> Candidate number____________________</w:t>
      </w:r>
      <w:r w:rsidR="0010740F">
        <w:t>________________</w:t>
      </w:r>
      <w:r w:rsidR="00130DF6">
        <w:t>____</w:t>
      </w:r>
    </w:p>
    <w:bookmarkEnd w:id="16"/>
    <w:p w14:paraId="439B9039" w14:textId="77777777" w:rsidR="00215763" w:rsidRPr="00215763" w:rsidRDefault="00215763" w:rsidP="00215763">
      <w:pPr>
        <w:spacing w:line="240" w:lineRule="auto"/>
        <w:sectPr w:rsidR="00215763" w:rsidRPr="00215763">
          <w:footerReference w:type="default" r:id="rId21"/>
          <w:pgSz w:w="16840" w:h="11907" w:orient="landscape"/>
          <w:pgMar w:top="1418" w:right="1418" w:bottom="1418" w:left="1418" w:header="720" w:footer="720" w:gutter="0"/>
          <w:cols w:space="720"/>
        </w:sectPr>
      </w:pPr>
    </w:p>
    <w:p w14:paraId="41F8C1A9" w14:textId="77777777" w:rsidR="00215763" w:rsidRPr="00AB5C35" w:rsidRDefault="00215763" w:rsidP="00AB5C35">
      <w:pPr>
        <w:pStyle w:val="Heading2"/>
      </w:pPr>
      <w:r w:rsidRPr="00AB5C35">
        <w:t>Task 1: software design and development (part B)</w:t>
      </w:r>
    </w:p>
    <w:p w14:paraId="7F2A39E5" w14:textId="032761BF" w:rsidR="00215763" w:rsidRPr="00215763" w:rsidRDefault="00215763" w:rsidP="00215763">
      <w:r w:rsidRPr="00215763">
        <w:t xml:space="preserve">The </w:t>
      </w:r>
      <w:r w:rsidR="00241CAA" w:rsidRPr="00215763">
        <w:rPr>
          <w:color w:val="000000" w:themeColor="text1"/>
        </w:rPr>
        <w:t>program</w:t>
      </w:r>
      <w:r w:rsidR="00241CAA" w:rsidRPr="00215763">
        <w:t xml:space="preserve"> </w:t>
      </w:r>
      <w:r w:rsidRPr="00215763">
        <w:t>design is shown below.</w:t>
      </w:r>
    </w:p>
    <w:p w14:paraId="11FC0DAA" w14:textId="77777777" w:rsidR="00215763" w:rsidRPr="00215763" w:rsidRDefault="00215763" w:rsidP="00215763"/>
    <w:p w14:paraId="0DA4F5D2" w14:textId="5B0A0FCE" w:rsidR="00215763" w:rsidRPr="00215763" w:rsidRDefault="00215763" w:rsidP="00215763">
      <w:pPr>
        <w:rPr>
          <w:b/>
          <w:bCs/>
        </w:rPr>
      </w:pPr>
      <w:r w:rsidRPr="00215763">
        <w:rPr>
          <w:b/>
          <w:bCs/>
        </w:rPr>
        <w:t>Program top</w:t>
      </w:r>
      <w:r w:rsidR="00E328C0">
        <w:rPr>
          <w:b/>
          <w:bCs/>
        </w:rPr>
        <w:t>-</w:t>
      </w:r>
      <w:r w:rsidRPr="00215763">
        <w:rPr>
          <w:b/>
          <w:bCs/>
        </w:rPr>
        <w:t>level design (pseudocode)</w:t>
      </w:r>
    </w:p>
    <w:p w14:paraId="0C774293" w14:textId="1DDDB397" w:rsidR="00215763" w:rsidRPr="00215763" w:rsidRDefault="004D5AF3" w:rsidP="00215763">
      <w:pPr>
        <w:rPr>
          <w:b/>
          <w:bCs/>
        </w:rPr>
      </w:pPr>
      <w:r w:rsidRPr="00215763">
        <w:rPr>
          <w:noProof/>
        </w:rPr>
        <mc:AlternateContent>
          <mc:Choice Requires="wps">
            <w:drawing>
              <wp:anchor distT="0" distB="0" distL="114300" distR="114300" simplePos="0" relativeHeight="251658240" behindDoc="1" locked="0" layoutInCell="1" allowOverlap="1" wp14:anchorId="0950B79D" wp14:editId="591BEA3D">
                <wp:simplePos x="0" y="0"/>
                <wp:positionH relativeFrom="column">
                  <wp:posOffset>-538480</wp:posOffset>
                </wp:positionH>
                <wp:positionV relativeFrom="paragraph">
                  <wp:posOffset>240030</wp:posOffset>
                </wp:positionV>
                <wp:extent cx="6958965" cy="7178675"/>
                <wp:effectExtent l="0" t="0" r="13335" b="22225"/>
                <wp:wrapNone/>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8965" cy="7178675"/>
                        </a:xfrm>
                        <a:prstGeom prst="rect">
                          <a:avLst/>
                        </a:prstGeom>
                        <a:noFill/>
                        <a:ln w="9525" cap="flat" cmpd="sng" algn="ctr">
                          <a:solidFill>
                            <a:sysClr val="windowText" lastClr="000000"/>
                          </a:solidFill>
                          <a:prstDash val="solid"/>
                        </a:ln>
                        <a:effectLst/>
                      </wps:spPr>
                      <wps:txbx>
                        <w:txbxContent>
                          <w:p w14:paraId="1294D203" w14:textId="77777777" w:rsidR="00AC4F2B" w:rsidRDefault="00AC4F2B" w:rsidP="00215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50B79D" id="Rectangle 39" o:spid="_x0000_s1026" alt="&quot;&quot;" style="position:absolute;margin-left:-42.4pt;margin-top:18.9pt;width:547.95pt;height:5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" filled="f" strokecolor="windowText">
                <v:textbox>
                  <w:txbxContent>
                    <w:p w14:paraId="1294D203" w14:textId="77777777" w:rsidR="00AC4F2B" w:rsidRDefault="00AC4F2B" w:rsidP="00215763">
                      <w:pPr>
                        <w:jc w:val="center"/>
                      </w:pPr>
                    </w:p>
                  </w:txbxContent>
                </v:textbox>
              </v:rect>
            </w:pict>
          </mc:Fallback>
        </mc:AlternateContent>
      </w:r>
    </w:p>
    <w:p w14:paraId="5641A73D" w14:textId="4A2F9115" w:rsidR="00215763" w:rsidRPr="00215763" w:rsidRDefault="00215763" w:rsidP="00215763"/>
    <w:tbl>
      <w:tblPr>
        <w:tblStyle w:val="TableGrid"/>
        <w:tblW w:w="107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246"/>
        <w:gridCol w:w="5069"/>
      </w:tblGrid>
      <w:tr w:rsidR="00215763" w:rsidRPr="00215763" w14:paraId="12401456" w14:textId="77777777" w:rsidTr="00215763">
        <w:tc>
          <w:tcPr>
            <w:tcW w:w="425" w:type="dxa"/>
            <w:hideMark/>
          </w:tcPr>
          <w:p w14:paraId="2FB9C4F3" w14:textId="77777777" w:rsidR="00215763" w:rsidRPr="00215763" w:rsidRDefault="00215763" w:rsidP="00215763">
            <w:pPr>
              <w:rPr>
                <w:lang w:val="en-US"/>
              </w:rPr>
            </w:pPr>
            <w:r w:rsidRPr="00215763">
              <w:rPr>
                <w:lang w:val="en-US"/>
              </w:rPr>
              <w:t>1.</w:t>
            </w:r>
          </w:p>
        </w:tc>
        <w:tc>
          <w:tcPr>
            <w:tcW w:w="5246" w:type="dxa"/>
          </w:tcPr>
          <w:p w14:paraId="04C56670" w14:textId="77777777" w:rsidR="00215763" w:rsidRPr="00215763" w:rsidRDefault="00215763" w:rsidP="00215763">
            <w:pPr>
              <w:rPr>
                <w:color w:val="000000" w:themeColor="text1"/>
                <w:lang w:val="en-US"/>
              </w:rPr>
            </w:pPr>
            <w:r w:rsidRPr="00215763">
              <w:rPr>
                <w:color w:val="000000" w:themeColor="text1"/>
                <w:lang w:val="en-US"/>
              </w:rPr>
              <w:t xml:space="preserve">Get qualifying athletes’ </w:t>
            </w:r>
            <w:proofErr w:type="gramStart"/>
            <w:r w:rsidRPr="00215763">
              <w:rPr>
                <w:color w:val="000000" w:themeColor="text1"/>
                <w:lang w:val="en-US"/>
              </w:rPr>
              <w:t>data</w:t>
            </w:r>
            <w:proofErr w:type="gramEnd"/>
          </w:p>
          <w:p w14:paraId="23F78718" w14:textId="77777777" w:rsidR="00215763" w:rsidRPr="00215763" w:rsidRDefault="00215763" w:rsidP="00215763">
            <w:pPr>
              <w:rPr>
                <w:lang w:val="en-US"/>
              </w:rPr>
            </w:pPr>
          </w:p>
        </w:tc>
        <w:tc>
          <w:tcPr>
            <w:tcW w:w="5069" w:type="dxa"/>
            <w:hideMark/>
          </w:tcPr>
          <w:p w14:paraId="6A06643B" w14:textId="77777777" w:rsidR="00215763" w:rsidRPr="00215763" w:rsidRDefault="00215763" w:rsidP="00215763">
            <w:pPr>
              <w:rPr>
                <w:lang w:val="en-US"/>
              </w:rPr>
            </w:pPr>
            <w:r w:rsidRPr="00215763">
              <w:rPr>
                <w:lang w:val="en-US"/>
              </w:rPr>
              <w:t xml:space="preserve">OUT: </w:t>
            </w:r>
            <w:proofErr w:type="gramStart"/>
            <w:r w:rsidRPr="00215763">
              <w:rPr>
                <w:lang w:val="en-US"/>
              </w:rPr>
              <w:t>entryID(</w:t>
            </w:r>
            <w:proofErr w:type="gramEnd"/>
            <w:r w:rsidRPr="00215763">
              <w:rPr>
                <w:lang w:val="en-US"/>
              </w:rPr>
              <w:t>), location(), forename(), surname(), jumps()</w:t>
            </w:r>
          </w:p>
        </w:tc>
      </w:tr>
      <w:tr w:rsidR="00215763" w:rsidRPr="00215763" w14:paraId="7A5EC700" w14:textId="77777777" w:rsidTr="00215763">
        <w:tc>
          <w:tcPr>
            <w:tcW w:w="425" w:type="dxa"/>
            <w:hideMark/>
          </w:tcPr>
          <w:p w14:paraId="3F58E61B" w14:textId="77777777" w:rsidR="00215763" w:rsidRPr="00215763" w:rsidRDefault="00215763" w:rsidP="00215763">
            <w:pPr>
              <w:rPr>
                <w:lang w:val="en-US"/>
              </w:rPr>
            </w:pPr>
            <w:r w:rsidRPr="00215763">
              <w:rPr>
                <w:lang w:val="en-US"/>
              </w:rPr>
              <w:t>2.</w:t>
            </w:r>
          </w:p>
        </w:tc>
        <w:tc>
          <w:tcPr>
            <w:tcW w:w="5246" w:type="dxa"/>
            <w:hideMark/>
          </w:tcPr>
          <w:p w14:paraId="508082DB" w14:textId="6D46EB2A" w:rsidR="00215763" w:rsidRPr="00215763" w:rsidRDefault="00215763" w:rsidP="00D54D67">
            <w:pPr>
              <w:rPr>
                <w:color w:val="000000" w:themeColor="text1"/>
                <w:lang w:val="en-US"/>
              </w:rPr>
            </w:pPr>
            <w:r w:rsidRPr="00215763">
              <w:rPr>
                <w:color w:val="000000" w:themeColor="text1"/>
                <w:lang w:val="en-US"/>
              </w:rPr>
              <w:t xml:space="preserve">Generate bib values and write to </w:t>
            </w:r>
            <w:r w:rsidR="00D54D67">
              <w:rPr>
                <w:color w:val="000000" w:themeColor="text1"/>
                <w:lang w:val="en-US"/>
              </w:rPr>
              <w:t xml:space="preserve">new </w:t>
            </w:r>
            <w:r w:rsidRPr="00215763">
              <w:rPr>
                <w:color w:val="000000" w:themeColor="text1"/>
                <w:lang w:val="en-US"/>
              </w:rPr>
              <w:t>file with entry ID</w:t>
            </w:r>
            <w:r w:rsidR="00CD435F">
              <w:rPr>
                <w:color w:val="000000" w:themeColor="text1"/>
                <w:lang w:val="en-US"/>
              </w:rPr>
              <w:t>s</w:t>
            </w:r>
          </w:p>
        </w:tc>
        <w:tc>
          <w:tcPr>
            <w:tcW w:w="5069" w:type="dxa"/>
          </w:tcPr>
          <w:p w14:paraId="6D28FEB9" w14:textId="77777777" w:rsidR="00215763" w:rsidRPr="00215763" w:rsidRDefault="00215763" w:rsidP="00215763">
            <w:pPr>
              <w:rPr>
                <w:lang w:val="en-US"/>
              </w:rPr>
            </w:pPr>
            <w:r w:rsidRPr="00215763">
              <w:rPr>
                <w:lang w:val="en-US"/>
              </w:rPr>
              <w:t xml:space="preserve">IN: </w:t>
            </w:r>
            <w:proofErr w:type="gramStart"/>
            <w:r w:rsidRPr="00215763">
              <w:rPr>
                <w:lang w:val="en-US"/>
              </w:rPr>
              <w:t>entryID(</w:t>
            </w:r>
            <w:proofErr w:type="gramEnd"/>
            <w:r w:rsidRPr="00215763">
              <w:rPr>
                <w:lang w:val="en-US"/>
              </w:rPr>
              <w:t xml:space="preserve">), location(), forename(), surname() </w:t>
            </w:r>
          </w:p>
          <w:p w14:paraId="58C0E003" w14:textId="77777777" w:rsidR="00215763" w:rsidRPr="00215763" w:rsidRDefault="00215763" w:rsidP="00215763">
            <w:pPr>
              <w:rPr>
                <w:lang w:val="en-US"/>
              </w:rPr>
            </w:pPr>
          </w:p>
        </w:tc>
      </w:tr>
      <w:tr w:rsidR="00215763" w:rsidRPr="00215763" w14:paraId="6324D731" w14:textId="77777777" w:rsidTr="00215763">
        <w:tc>
          <w:tcPr>
            <w:tcW w:w="425" w:type="dxa"/>
          </w:tcPr>
          <w:p w14:paraId="21054B21" w14:textId="77777777" w:rsidR="00215763" w:rsidRPr="00215763" w:rsidRDefault="00215763" w:rsidP="00215763">
            <w:pPr>
              <w:rPr>
                <w:lang w:val="en-US"/>
              </w:rPr>
            </w:pPr>
          </w:p>
        </w:tc>
        <w:tc>
          <w:tcPr>
            <w:tcW w:w="5246" w:type="dxa"/>
          </w:tcPr>
          <w:p w14:paraId="631FFBD7" w14:textId="77777777" w:rsidR="00215763" w:rsidRPr="00215763" w:rsidRDefault="00215763" w:rsidP="00215763">
            <w:pPr>
              <w:rPr>
                <w:lang w:val="en-US"/>
              </w:rPr>
            </w:pPr>
          </w:p>
        </w:tc>
        <w:tc>
          <w:tcPr>
            <w:tcW w:w="5069" w:type="dxa"/>
          </w:tcPr>
          <w:p w14:paraId="5D0D528D" w14:textId="77777777" w:rsidR="00215763" w:rsidRPr="00215763" w:rsidRDefault="00215763" w:rsidP="00215763">
            <w:pPr>
              <w:rPr>
                <w:lang w:val="en-US"/>
              </w:rPr>
            </w:pPr>
          </w:p>
        </w:tc>
      </w:tr>
      <w:tr w:rsidR="00215763" w:rsidRPr="00215763" w14:paraId="18A9642E" w14:textId="77777777" w:rsidTr="00215763">
        <w:tc>
          <w:tcPr>
            <w:tcW w:w="425" w:type="dxa"/>
            <w:hideMark/>
          </w:tcPr>
          <w:p w14:paraId="17606931" w14:textId="77777777" w:rsidR="00215763" w:rsidRPr="00215763" w:rsidRDefault="00215763" w:rsidP="00215763">
            <w:pPr>
              <w:rPr>
                <w:lang w:val="en-US"/>
              </w:rPr>
            </w:pPr>
            <w:r w:rsidRPr="00215763">
              <w:rPr>
                <w:lang w:val="en-US"/>
              </w:rPr>
              <w:t>3.</w:t>
            </w:r>
          </w:p>
        </w:tc>
        <w:tc>
          <w:tcPr>
            <w:tcW w:w="5246" w:type="dxa"/>
            <w:hideMark/>
          </w:tcPr>
          <w:p w14:paraId="68B02FFA" w14:textId="13D4B622" w:rsidR="00215763" w:rsidRPr="00215763" w:rsidRDefault="00D0509F" w:rsidP="00215763">
            <w:pPr>
              <w:rPr>
                <w:lang w:val="en-US"/>
              </w:rPr>
            </w:pPr>
            <w:r w:rsidRPr="001C73E7">
              <w:rPr>
                <w:lang w:val="en-US"/>
              </w:rPr>
              <w:t xml:space="preserve">Find the </w:t>
            </w:r>
            <w:r>
              <w:t>highest number of</w:t>
            </w:r>
            <w:r w:rsidRPr="00B22347">
              <w:t xml:space="preserve"> jumping jacks </w:t>
            </w:r>
            <w:r>
              <w:t>completed</w:t>
            </w:r>
          </w:p>
        </w:tc>
        <w:tc>
          <w:tcPr>
            <w:tcW w:w="5069" w:type="dxa"/>
            <w:hideMark/>
          </w:tcPr>
          <w:p w14:paraId="4A2D65FB" w14:textId="77777777" w:rsidR="00215763" w:rsidRPr="00215763" w:rsidRDefault="00215763" w:rsidP="00215763">
            <w:pPr>
              <w:rPr>
                <w:lang w:val="en-US"/>
              </w:rPr>
            </w:pPr>
            <w:r w:rsidRPr="00215763">
              <w:rPr>
                <w:lang w:val="en-US"/>
              </w:rPr>
              <w:t xml:space="preserve">IN: </w:t>
            </w:r>
            <w:proofErr w:type="gramStart"/>
            <w:r w:rsidRPr="00215763">
              <w:rPr>
                <w:lang w:val="en-US"/>
              </w:rPr>
              <w:t>jumps(</w:t>
            </w:r>
            <w:proofErr w:type="gramEnd"/>
            <w:r w:rsidRPr="00215763">
              <w:rPr>
                <w:lang w:val="en-US"/>
              </w:rPr>
              <w:t xml:space="preserve">), </w:t>
            </w:r>
          </w:p>
          <w:p w14:paraId="4AAE380F" w14:textId="77777777" w:rsidR="00215763" w:rsidRPr="00215763" w:rsidRDefault="00215763" w:rsidP="00215763">
            <w:pPr>
              <w:rPr>
                <w:lang w:val="en-US"/>
              </w:rPr>
            </w:pPr>
            <w:proofErr w:type="spellStart"/>
            <w:proofErr w:type="gramStart"/>
            <w:r w:rsidRPr="00215763">
              <w:rPr>
                <w:lang w:val="en-US"/>
              </w:rPr>
              <w:t>OUT:maxJumps</w:t>
            </w:r>
            <w:proofErr w:type="spellEnd"/>
            <w:proofErr w:type="gramEnd"/>
          </w:p>
        </w:tc>
      </w:tr>
      <w:tr w:rsidR="00215763" w:rsidRPr="00215763" w14:paraId="258B588A" w14:textId="77777777" w:rsidTr="00215763">
        <w:tc>
          <w:tcPr>
            <w:tcW w:w="425" w:type="dxa"/>
          </w:tcPr>
          <w:p w14:paraId="3574EC30" w14:textId="77777777" w:rsidR="00215763" w:rsidRPr="00215763" w:rsidRDefault="00215763" w:rsidP="00215763">
            <w:pPr>
              <w:rPr>
                <w:lang w:val="en-US"/>
              </w:rPr>
            </w:pPr>
          </w:p>
        </w:tc>
        <w:tc>
          <w:tcPr>
            <w:tcW w:w="5246" w:type="dxa"/>
          </w:tcPr>
          <w:p w14:paraId="6195BF1C" w14:textId="77777777" w:rsidR="00215763" w:rsidRPr="00215763" w:rsidRDefault="00215763" w:rsidP="00215763">
            <w:pPr>
              <w:rPr>
                <w:lang w:val="en-US"/>
              </w:rPr>
            </w:pPr>
          </w:p>
        </w:tc>
        <w:tc>
          <w:tcPr>
            <w:tcW w:w="5069" w:type="dxa"/>
          </w:tcPr>
          <w:p w14:paraId="48D16E90" w14:textId="77777777" w:rsidR="00215763" w:rsidRPr="00215763" w:rsidRDefault="00215763" w:rsidP="00215763">
            <w:pPr>
              <w:rPr>
                <w:lang w:val="en-US"/>
              </w:rPr>
            </w:pPr>
          </w:p>
        </w:tc>
      </w:tr>
      <w:tr w:rsidR="00215763" w:rsidRPr="00215763" w14:paraId="23613269" w14:textId="77777777" w:rsidTr="00215763">
        <w:tc>
          <w:tcPr>
            <w:tcW w:w="425" w:type="dxa"/>
            <w:hideMark/>
          </w:tcPr>
          <w:p w14:paraId="6DD071E2" w14:textId="77777777" w:rsidR="00215763" w:rsidRPr="00215763" w:rsidRDefault="00215763" w:rsidP="00215763">
            <w:pPr>
              <w:rPr>
                <w:lang w:val="en-US"/>
              </w:rPr>
            </w:pPr>
            <w:r w:rsidRPr="00215763">
              <w:rPr>
                <w:lang w:val="en-US"/>
              </w:rPr>
              <w:t>4.</w:t>
            </w:r>
          </w:p>
        </w:tc>
        <w:tc>
          <w:tcPr>
            <w:tcW w:w="5246" w:type="dxa"/>
            <w:hideMark/>
          </w:tcPr>
          <w:p w14:paraId="70ADDD71" w14:textId="7D7BE0B3" w:rsidR="00215763" w:rsidRPr="00215763" w:rsidRDefault="00D0509F" w:rsidP="00215763">
            <w:pPr>
              <w:rPr>
                <w:lang w:val="en-US"/>
              </w:rPr>
            </w:pPr>
            <w:r w:rsidRPr="00B22347">
              <w:t xml:space="preserve">Display the full name of the athlete(s) who </w:t>
            </w:r>
            <w:r>
              <w:t>completed</w:t>
            </w:r>
            <w:r w:rsidRPr="00B22347">
              <w:t xml:space="preserve"> the </w:t>
            </w:r>
            <w:r>
              <w:t>highest number of</w:t>
            </w:r>
            <w:r w:rsidRPr="00B22347">
              <w:t xml:space="preserve"> jumping jacks</w:t>
            </w:r>
          </w:p>
        </w:tc>
        <w:tc>
          <w:tcPr>
            <w:tcW w:w="5069" w:type="dxa"/>
          </w:tcPr>
          <w:p w14:paraId="59151915" w14:textId="77777777" w:rsidR="00215763" w:rsidRPr="00215763" w:rsidRDefault="00215763" w:rsidP="00215763">
            <w:pPr>
              <w:rPr>
                <w:lang w:val="en-US"/>
              </w:rPr>
            </w:pPr>
            <w:r w:rsidRPr="00215763">
              <w:rPr>
                <w:lang w:val="en-US"/>
              </w:rPr>
              <w:t xml:space="preserve">IN: </w:t>
            </w:r>
            <w:proofErr w:type="spellStart"/>
            <w:proofErr w:type="gramStart"/>
            <w:r w:rsidRPr="00215763">
              <w:rPr>
                <w:lang w:val="en-US"/>
              </w:rPr>
              <w:t>maxJumps,forename</w:t>
            </w:r>
            <w:proofErr w:type="spellEnd"/>
            <w:proofErr w:type="gramEnd"/>
            <w:r w:rsidRPr="00215763">
              <w:rPr>
                <w:lang w:val="en-US"/>
              </w:rPr>
              <w:t>(), surname(), jumps()</w:t>
            </w:r>
          </w:p>
          <w:p w14:paraId="19701D2A" w14:textId="77777777" w:rsidR="00215763" w:rsidRPr="00215763" w:rsidRDefault="00215763" w:rsidP="00215763">
            <w:pPr>
              <w:rPr>
                <w:lang w:val="en-US"/>
              </w:rPr>
            </w:pPr>
          </w:p>
          <w:p w14:paraId="7D1B8243" w14:textId="77777777" w:rsidR="00215763" w:rsidRPr="00215763" w:rsidRDefault="00215763" w:rsidP="00215763">
            <w:pPr>
              <w:rPr>
                <w:lang w:val="en-US"/>
              </w:rPr>
            </w:pPr>
          </w:p>
        </w:tc>
      </w:tr>
      <w:tr w:rsidR="00215763" w:rsidRPr="00215763" w14:paraId="4371EA16" w14:textId="77777777" w:rsidTr="00215763">
        <w:tc>
          <w:tcPr>
            <w:tcW w:w="425" w:type="dxa"/>
          </w:tcPr>
          <w:p w14:paraId="62D7B98A" w14:textId="77777777" w:rsidR="00215763" w:rsidRPr="00215763" w:rsidRDefault="00215763" w:rsidP="00215763">
            <w:pPr>
              <w:rPr>
                <w:lang w:val="en-US"/>
              </w:rPr>
            </w:pPr>
          </w:p>
        </w:tc>
        <w:tc>
          <w:tcPr>
            <w:tcW w:w="5246" w:type="dxa"/>
          </w:tcPr>
          <w:p w14:paraId="08F5C358" w14:textId="77777777" w:rsidR="00215763" w:rsidRPr="00215763" w:rsidRDefault="00215763" w:rsidP="00215763">
            <w:pPr>
              <w:rPr>
                <w:lang w:val="en-US"/>
              </w:rPr>
            </w:pPr>
          </w:p>
        </w:tc>
        <w:tc>
          <w:tcPr>
            <w:tcW w:w="5069" w:type="dxa"/>
          </w:tcPr>
          <w:p w14:paraId="5753C323" w14:textId="77777777" w:rsidR="00215763" w:rsidRPr="00215763" w:rsidRDefault="00215763" w:rsidP="00215763">
            <w:pPr>
              <w:rPr>
                <w:lang w:val="en-US"/>
              </w:rPr>
            </w:pPr>
          </w:p>
        </w:tc>
      </w:tr>
    </w:tbl>
    <w:p w14:paraId="042E15B4" w14:textId="77777777" w:rsidR="00215763" w:rsidRPr="00215763" w:rsidRDefault="00215763" w:rsidP="00215763">
      <w:pPr>
        <w:spacing w:after="160" w:line="252" w:lineRule="auto"/>
        <w:ind w:left="-709" w:right="-755"/>
        <w:rPr>
          <w:b/>
          <w:bCs/>
        </w:rPr>
      </w:pPr>
      <w:r w:rsidRPr="00215763">
        <w:rPr>
          <w:b/>
          <w:bCs/>
        </w:rPr>
        <w:t>Refinements</w:t>
      </w:r>
    </w:p>
    <w:p w14:paraId="77034758" w14:textId="77777777" w:rsidR="00215763" w:rsidRPr="00215763" w:rsidRDefault="00215763" w:rsidP="00215763">
      <w:pPr>
        <w:ind w:left="-709" w:right="-755"/>
      </w:pPr>
      <w:r w:rsidRPr="00215763">
        <w:t xml:space="preserve">1.1 Open athletes.csv file </w:t>
      </w:r>
    </w:p>
    <w:p w14:paraId="53D4FA92" w14:textId="77777777" w:rsidR="00215763" w:rsidRPr="00215763" w:rsidRDefault="00215763" w:rsidP="00C632C8">
      <w:pPr>
        <w:numPr>
          <w:ilvl w:val="1"/>
          <w:numId w:val="5"/>
        </w:numPr>
        <w:ind w:left="-142" w:right="-755" w:hanging="567"/>
        <w:contextualSpacing/>
      </w:pPr>
      <w:r w:rsidRPr="00215763">
        <w:t>Loop for thirty athletes</w:t>
      </w:r>
    </w:p>
    <w:p w14:paraId="2C9D99C4" w14:textId="77777777" w:rsidR="00215763" w:rsidRPr="00215763" w:rsidRDefault="00215763" w:rsidP="00C632C8">
      <w:pPr>
        <w:numPr>
          <w:ilvl w:val="1"/>
          <w:numId w:val="5"/>
        </w:numPr>
        <w:ind w:left="-426" w:right="-755" w:hanging="283"/>
        <w:contextualSpacing/>
      </w:pPr>
      <w:r w:rsidRPr="00215763">
        <w:t xml:space="preserve">       Store entryID, location, forename, surname, jumps for athlete in parallel arrays</w:t>
      </w:r>
    </w:p>
    <w:p w14:paraId="3520CF2B" w14:textId="77777777" w:rsidR="00215763" w:rsidRPr="00215763" w:rsidRDefault="00215763" w:rsidP="00C632C8">
      <w:pPr>
        <w:numPr>
          <w:ilvl w:val="1"/>
          <w:numId w:val="5"/>
        </w:numPr>
        <w:ind w:left="-142" w:right="-755" w:hanging="567"/>
        <w:contextualSpacing/>
      </w:pPr>
      <w:r w:rsidRPr="00215763">
        <w:t>End loop</w:t>
      </w:r>
    </w:p>
    <w:p w14:paraId="46B86BBA" w14:textId="77777777" w:rsidR="00215763" w:rsidRPr="00215763" w:rsidRDefault="00215763" w:rsidP="00C632C8">
      <w:pPr>
        <w:numPr>
          <w:ilvl w:val="1"/>
          <w:numId w:val="5"/>
        </w:numPr>
        <w:ind w:left="-284" w:right="-755" w:hanging="425"/>
        <w:contextualSpacing/>
      </w:pPr>
      <w:r w:rsidRPr="00215763">
        <w:t>Close athletes.csv file</w:t>
      </w:r>
    </w:p>
    <w:p w14:paraId="2C09A6DF" w14:textId="77777777" w:rsidR="00215763" w:rsidRPr="00215763" w:rsidRDefault="00215763" w:rsidP="00215763">
      <w:pPr>
        <w:ind w:left="-709" w:right="-755"/>
        <w:contextualSpacing/>
      </w:pPr>
    </w:p>
    <w:p w14:paraId="09538CDC" w14:textId="77777777" w:rsidR="00215763" w:rsidRPr="00215763" w:rsidRDefault="00215763" w:rsidP="00215763">
      <w:pPr>
        <w:ind w:left="-709" w:right="-755"/>
        <w:contextualSpacing/>
      </w:pPr>
      <w:r w:rsidRPr="00215763">
        <w:t>2.1 Create bibValues.csv file</w:t>
      </w:r>
    </w:p>
    <w:p w14:paraId="654F9136" w14:textId="77777777" w:rsidR="00215763" w:rsidRPr="00215763" w:rsidRDefault="00215763" w:rsidP="00215763">
      <w:pPr>
        <w:ind w:left="-709" w:right="-755"/>
        <w:contextualSpacing/>
      </w:pPr>
      <w:r w:rsidRPr="00215763">
        <w:t>2.2   Loop for thirty athletes</w:t>
      </w:r>
    </w:p>
    <w:p w14:paraId="3882B4C9" w14:textId="3DE2E5E4" w:rsidR="00215763" w:rsidRPr="00215763" w:rsidRDefault="00215763" w:rsidP="00215763">
      <w:pPr>
        <w:ind w:left="-709" w:right="-755"/>
      </w:pPr>
      <w:r w:rsidRPr="00215763">
        <w:t xml:space="preserve">2.3 </w:t>
      </w:r>
      <w:r w:rsidRPr="00215763">
        <w:tab/>
        <w:t xml:space="preserve">Set </w:t>
      </w:r>
      <w:proofErr w:type="spellStart"/>
      <w:r w:rsidRPr="00215763">
        <w:t>bibValue</w:t>
      </w:r>
      <w:proofErr w:type="spellEnd"/>
      <w:r w:rsidRPr="00215763">
        <w:t xml:space="preserve"> to first letter of forename &amp; </w:t>
      </w:r>
      <w:r w:rsidR="00224976">
        <w:t xml:space="preserve">full </w:t>
      </w:r>
      <w:r w:rsidRPr="00215763">
        <w:t>surname &amp; ASCII value of first letter of location</w:t>
      </w:r>
    </w:p>
    <w:p w14:paraId="095E59A4" w14:textId="77777777" w:rsidR="00215763" w:rsidRPr="00215763" w:rsidRDefault="00215763" w:rsidP="00215763">
      <w:pPr>
        <w:ind w:left="-709" w:right="-755"/>
      </w:pPr>
      <w:r w:rsidRPr="00215763">
        <w:t xml:space="preserve">2.4 </w:t>
      </w:r>
      <w:r w:rsidRPr="00215763">
        <w:tab/>
        <w:t xml:space="preserve">Write entryID and </w:t>
      </w:r>
      <w:proofErr w:type="spellStart"/>
      <w:r w:rsidRPr="00215763">
        <w:t>bibValue</w:t>
      </w:r>
      <w:proofErr w:type="spellEnd"/>
      <w:r w:rsidRPr="00215763">
        <w:t xml:space="preserve"> to file</w:t>
      </w:r>
    </w:p>
    <w:p w14:paraId="03A19B29" w14:textId="0ADD754F" w:rsidR="00215763" w:rsidRPr="00215763" w:rsidRDefault="00215763" w:rsidP="00215763">
      <w:pPr>
        <w:ind w:left="-709" w:right="-755"/>
      </w:pPr>
      <w:r w:rsidRPr="00215763">
        <w:t xml:space="preserve">2.5   End </w:t>
      </w:r>
      <w:r w:rsidR="009D57B5">
        <w:t>l</w:t>
      </w:r>
      <w:r w:rsidRPr="00215763">
        <w:t>oop</w:t>
      </w:r>
    </w:p>
    <w:p w14:paraId="69CA184F" w14:textId="77777777" w:rsidR="00215763" w:rsidRPr="00215763" w:rsidRDefault="00215763" w:rsidP="00215763">
      <w:pPr>
        <w:ind w:left="-709" w:right="-755"/>
      </w:pPr>
      <w:r w:rsidRPr="00215763">
        <w:t>2.6 Close bibValues.csv file</w:t>
      </w:r>
    </w:p>
    <w:p w14:paraId="0913732F" w14:textId="77777777" w:rsidR="00215763" w:rsidRPr="00215763" w:rsidRDefault="00215763" w:rsidP="00215763">
      <w:pPr>
        <w:ind w:left="-709" w:right="-755"/>
      </w:pPr>
    </w:p>
    <w:p w14:paraId="4A367571" w14:textId="77777777" w:rsidR="00215763" w:rsidRPr="00215763" w:rsidRDefault="00215763" w:rsidP="00215763">
      <w:pPr>
        <w:ind w:left="-709" w:right="-755"/>
      </w:pPr>
      <w:r w:rsidRPr="00215763">
        <w:t>3.1 Set maximum jumps to the value stored in the first index of the jumps array</w:t>
      </w:r>
    </w:p>
    <w:p w14:paraId="26443FB4" w14:textId="77777777" w:rsidR="00215763" w:rsidRPr="00215763" w:rsidRDefault="00215763" w:rsidP="00215763">
      <w:pPr>
        <w:ind w:left="-709" w:right="-755"/>
      </w:pPr>
      <w:r w:rsidRPr="00215763">
        <w:t>3.2   Start loop from second index to end of array</w:t>
      </w:r>
    </w:p>
    <w:p w14:paraId="234C9317" w14:textId="77777777" w:rsidR="00215763" w:rsidRPr="00215763" w:rsidRDefault="00215763" w:rsidP="00215763">
      <w:pPr>
        <w:ind w:left="-709" w:right="-755"/>
      </w:pPr>
      <w:r w:rsidRPr="00215763">
        <w:t>3.3</w:t>
      </w:r>
      <w:r w:rsidRPr="00215763">
        <w:tab/>
        <w:t>If the current number of jumps is more than maximum jumps then</w:t>
      </w:r>
    </w:p>
    <w:p w14:paraId="4BB3A3C2" w14:textId="77777777" w:rsidR="00215763" w:rsidRPr="00215763" w:rsidRDefault="00215763" w:rsidP="00215763">
      <w:pPr>
        <w:ind w:left="-709" w:right="-755"/>
      </w:pPr>
      <w:r w:rsidRPr="00215763">
        <w:t>3.4</w:t>
      </w:r>
      <w:r w:rsidRPr="00215763">
        <w:tab/>
      </w:r>
      <w:r w:rsidRPr="00215763">
        <w:tab/>
        <w:t>Set maximum jumps to current number of jumps</w:t>
      </w:r>
    </w:p>
    <w:p w14:paraId="459E317A" w14:textId="77777777" w:rsidR="00215763" w:rsidRPr="00215763" w:rsidRDefault="00215763" w:rsidP="00215763">
      <w:pPr>
        <w:ind w:left="-709" w:right="-755"/>
      </w:pPr>
      <w:r w:rsidRPr="00215763">
        <w:t>3.5</w:t>
      </w:r>
      <w:r w:rsidRPr="00215763">
        <w:tab/>
        <w:t>End if</w:t>
      </w:r>
    </w:p>
    <w:p w14:paraId="60DCF3A7" w14:textId="77777777" w:rsidR="00215763" w:rsidRPr="00215763" w:rsidRDefault="00215763" w:rsidP="00215763">
      <w:pPr>
        <w:ind w:left="-709" w:right="-755"/>
      </w:pPr>
      <w:proofErr w:type="gramStart"/>
      <w:r w:rsidRPr="00215763">
        <w:t>3.6  End</w:t>
      </w:r>
      <w:proofErr w:type="gramEnd"/>
      <w:r w:rsidRPr="00215763">
        <w:t xml:space="preserve"> loop</w:t>
      </w:r>
    </w:p>
    <w:p w14:paraId="177C41CF" w14:textId="77777777" w:rsidR="00215763" w:rsidRPr="00215763" w:rsidRDefault="00215763" w:rsidP="00215763">
      <w:pPr>
        <w:ind w:left="-709" w:right="-755"/>
      </w:pPr>
      <w:r w:rsidRPr="00215763">
        <w:t>3.7 Return maximum jumps</w:t>
      </w:r>
    </w:p>
    <w:p w14:paraId="14F56A82" w14:textId="77777777" w:rsidR="00215763" w:rsidRPr="00215763" w:rsidRDefault="00215763" w:rsidP="00215763">
      <w:pPr>
        <w:ind w:left="-709" w:right="-755"/>
      </w:pPr>
    </w:p>
    <w:p w14:paraId="2603BB92" w14:textId="77777777" w:rsidR="00215763" w:rsidRPr="00215763" w:rsidRDefault="00215763" w:rsidP="00215763">
      <w:pPr>
        <w:ind w:left="-709" w:right="-755"/>
      </w:pPr>
      <w:r w:rsidRPr="00215763">
        <w:t>4.1 Loop for thirty athletes</w:t>
      </w:r>
    </w:p>
    <w:p w14:paraId="783F884F" w14:textId="77777777" w:rsidR="00215763" w:rsidRPr="00215763" w:rsidRDefault="00215763" w:rsidP="00215763">
      <w:pPr>
        <w:ind w:left="-709" w:right="-755"/>
      </w:pPr>
      <w:r w:rsidRPr="00215763">
        <w:t xml:space="preserve">4.2   If current number of jumps equals maximum </w:t>
      </w:r>
      <w:proofErr w:type="gramStart"/>
      <w:r w:rsidRPr="00215763">
        <w:t>jumps</w:t>
      </w:r>
      <w:proofErr w:type="gramEnd"/>
      <w:r w:rsidRPr="00215763">
        <w:t xml:space="preserve"> then</w:t>
      </w:r>
    </w:p>
    <w:p w14:paraId="385D2859" w14:textId="77777777" w:rsidR="00215763" w:rsidRPr="00215763" w:rsidRDefault="00215763" w:rsidP="00215763">
      <w:pPr>
        <w:ind w:left="-709" w:right="-755"/>
      </w:pPr>
      <w:r w:rsidRPr="00215763">
        <w:t>4.3      Display forename and surname</w:t>
      </w:r>
    </w:p>
    <w:p w14:paraId="68E1BCAA" w14:textId="77777777" w:rsidR="00215763" w:rsidRPr="00215763" w:rsidRDefault="00215763" w:rsidP="00215763">
      <w:pPr>
        <w:ind w:left="-709" w:right="-755"/>
      </w:pPr>
      <w:r w:rsidRPr="00215763">
        <w:t>4.4   End if</w:t>
      </w:r>
    </w:p>
    <w:p w14:paraId="370FB9E6" w14:textId="77777777" w:rsidR="00215763" w:rsidRPr="00215763" w:rsidRDefault="00215763" w:rsidP="00215763">
      <w:pPr>
        <w:ind w:left="-709" w:right="-755"/>
      </w:pPr>
      <w:r w:rsidRPr="00215763">
        <w:t>4.5 End loop</w:t>
      </w:r>
    </w:p>
    <w:p w14:paraId="715B74DC" w14:textId="77777777" w:rsidR="00215763" w:rsidRPr="00215763" w:rsidRDefault="00215763" w:rsidP="00215763">
      <w:pPr>
        <w:spacing w:line="240" w:lineRule="auto"/>
      </w:pPr>
    </w:p>
    <w:p w14:paraId="1DDA93C9" w14:textId="77777777" w:rsidR="00287DD0" w:rsidRDefault="00287DD0">
      <w:pPr>
        <w:spacing w:line="240" w:lineRule="auto"/>
      </w:pPr>
      <w:r>
        <w:br w:type="page"/>
      </w:r>
    </w:p>
    <w:p w14:paraId="0B737421" w14:textId="751FEEE7" w:rsidR="00215763" w:rsidRPr="00215763" w:rsidRDefault="00215763" w:rsidP="00B22347">
      <w:pPr>
        <w:tabs>
          <w:tab w:val="left" w:pos="567"/>
        </w:tabs>
        <w:ind w:left="567" w:hanging="567"/>
      </w:pPr>
      <w:r w:rsidRPr="0013150A">
        <w:rPr>
          <w:bCs/>
        </w:rPr>
        <w:t>1c(i)</w:t>
      </w:r>
      <w:r w:rsidRPr="00215763">
        <w:tab/>
        <w:t>Using the problem description and design, implement the program in a language of your choice. Your program should:</w:t>
      </w:r>
    </w:p>
    <w:p w14:paraId="673ACDCF" w14:textId="77777777" w:rsidR="00215763" w:rsidRPr="00215763" w:rsidRDefault="00215763" w:rsidP="00215763">
      <w:pPr>
        <w:tabs>
          <w:tab w:val="left" w:pos="567"/>
        </w:tabs>
        <w:ind w:left="360" w:hanging="360"/>
      </w:pPr>
    </w:p>
    <w:p w14:paraId="55F66467" w14:textId="77777777" w:rsidR="00215763" w:rsidRPr="00215763" w:rsidRDefault="00215763" w:rsidP="00B22347">
      <w:pPr>
        <w:pStyle w:val="Bullet0"/>
        <w:ind w:left="924"/>
      </w:pPr>
      <w:r w:rsidRPr="00215763">
        <w:t>be maintainable and modular</w:t>
      </w:r>
    </w:p>
    <w:p w14:paraId="687693F7" w14:textId="77777777" w:rsidR="00215763" w:rsidRPr="00215763" w:rsidRDefault="00215763" w:rsidP="00B22347">
      <w:pPr>
        <w:pStyle w:val="Bullet0"/>
        <w:ind w:left="924"/>
      </w:pPr>
      <w:r w:rsidRPr="00215763">
        <w:t>use a function to find and return the maximum number of jumps</w:t>
      </w:r>
    </w:p>
    <w:p w14:paraId="28174EB0" w14:textId="77777777" w:rsidR="00215763" w:rsidRPr="00215763" w:rsidRDefault="00215763" w:rsidP="00B22347">
      <w:pPr>
        <w:pStyle w:val="Bullet0"/>
        <w:ind w:left="924"/>
      </w:pPr>
      <w:r w:rsidRPr="00215763">
        <w:t>follow the design and the refinements provided</w:t>
      </w:r>
    </w:p>
    <w:p w14:paraId="5D9AAF5B" w14:textId="77777777" w:rsidR="00215763" w:rsidRPr="00215763" w:rsidRDefault="00215763" w:rsidP="00B22347">
      <w:pPr>
        <w:pStyle w:val="Bullet0"/>
        <w:numPr>
          <w:ilvl w:val="0"/>
          <w:numId w:val="0"/>
        </w:numPr>
        <w:ind w:left="360" w:hanging="360"/>
        <w:jc w:val="right"/>
        <w:rPr>
          <w:b/>
        </w:rPr>
      </w:pPr>
      <w:r w:rsidRPr="00215763">
        <w:rPr>
          <w:b/>
        </w:rPr>
        <w:t>(13 marks)</w:t>
      </w:r>
    </w:p>
    <w:p w14:paraId="12460C01" w14:textId="77777777" w:rsidR="00215763" w:rsidRPr="00B22347" w:rsidRDefault="00215763" w:rsidP="00B22347">
      <w:pPr>
        <w:spacing w:after="60"/>
        <w:ind w:left="360" w:hanging="360"/>
      </w:pPr>
    </w:p>
    <w:p w14:paraId="65645226" w14:textId="77777777" w:rsidR="00E37E6A" w:rsidRDefault="00215763" w:rsidP="003A5C94">
      <w:pPr>
        <w:spacing w:after="60"/>
        <w:ind w:firstLine="567"/>
      </w:pPr>
      <w:r w:rsidRPr="00215763">
        <w:t>Print evidence of</w:t>
      </w:r>
      <w:r w:rsidR="00E37E6A">
        <w:t>:</w:t>
      </w:r>
    </w:p>
    <w:p w14:paraId="54B05B43" w14:textId="77777777" w:rsidR="00215763" w:rsidRPr="00215763" w:rsidRDefault="00215763" w:rsidP="00215763">
      <w:pPr>
        <w:spacing w:after="60"/>
        <w:ind w:left="567"/>
      </w:pPr>
    </w:p>
    <w:p w14:paraId="0CAA02EB" w14:textId="77777777" w:rsidR="00215763" w:rsidRPr="00A723C1" w:rsidRDefault="001C3AD4" w:rsidP="00A723C1">
      <w:pPr>
        <w:pStyle w:val="Bullet0"/>
        <w:tabs>
          <w:tab w:val="left" w:pos="910"/>
        </w:tabs>
        <w:ind w:firstLine="207"/>
      </w:pPr>
      <w:r w:rsidRPr="00A723C1">
        <w:t xml:space="preserve">your </w:t>
      </w:r>
      <w:r w:rsidR="00215763" w:rsidRPr="00A723C1">
        <w:t xml:space="preserve">completed program code </w:t>
      </w:r>
    </w:p>
    <w:p w14:paraId="713EA239" w14:textId="77777777" w:rsidR="00215763" w:rsidRPr="00A723C1" w:rsidRDefault="001C3AD4" w:rsidP="00A723C1">
      <w:pPr>
        <w:pStyle w:val="Bullet0"/>
        <w:tabs>
          <w:tab w:val="left" w:pos="910"/>
        </w:tabs>
        <w:ind w:firstLine="207"/>
      </w:pPr>
      <w:bookmarkStart w:id="17" w:name="_Hlk58429347"/>
      <w:r w:rsidRPr="00A723C1">
        <w:t xml:space="preserve">your </w:t>
      </w:r>
      <w:r w:rsidR="00215763" w:rsidRPr="00A723C1">
        <w:t>output</w:t>
      </w:r>
      <w:r w:rsidR="003A5C94" w:rsidRPr="00A723C1">
        <w:t>,</w:t>
      </w:r>
      <w:r w:rsidR="00215763" w:rsidRPr="00A723C1">
        <w:t xml:space="preserve"> showing athlete(s) with </w:t>
      </w:r>
      <w:r w:rsidR="003A5C94" w:rsidRPr="00A723C1">
        <w:t xml:space="preserve">the </w:t>
      </w:r>
      <w:r w:rsidR="00215763" w:rsidRPr="00A723C1">
        <w:t>maximum number of jumps</w:t>
      </w:r>
      <w:bookmarkEnd w:id="17"/>
    </w:p>
    <w:p w14:paraId="0AE24F09" w14:textId="2F50FBF5" w:rsidR="00215763" w:rsidRPr="00A723C1" w:rsidRDefault="001C3AD4" w:rsidP="00A723C1">
      <w:pPr>
        <w:pStyle w:val="Bullet0"/>
        <w:tabs>
          <w:tab w:val="left" w:pos="910"/>
        </w:tabs>
        <w:ind w:firstLine="207"/>
      </w:pPr>
      <w:bookmarkStart w:id="18" w:name="_Hlk58429466"/>
      <w:r w:rsidRPr="00A723C1">
        <w:t xml:space="preserve">your </w:t>
      </w:r>
      <w:r w:rsidR="00F74482" w:rsidRPr="00A723C1">
        <w:t>CSV</w:t>
      </w:r>
      <w:r w:rsidR="00215763" w:rsidRPr="00A723C1">
        <w:t xml:space="preserve"> file containing the entry ID and bib values</w:t>
      </w:r>
    </w:p>
    <w:bookmarkEnd w:id="18"/>
    <w:p w14:paraId="5CE05425" w14:textId="77777777" w:rsidR="00215763" w:rsidRPr="00215763" w:rsidRDefault="00215763" w:rsidP="00215763"/>
    <w:p w14:paraId="2508F08D" w14:textId="77777777" w:rsidR="00215763" w:rsidRPr="00215763" w:rsidRDefault="00215763" w:rsidP="00215763">
      <w:pPr>
        <w:ind w:left="567" w:hanging="567"/>
      </w:pPr>
    </w:p>
    <w:p w14:paraId="63011448" w14:textId="0A93D76D" w:rsidR="00215763" w:rsidRPr="00215763" w:rsidRDefault="00215763" w:rsidP="00B22347">
      <w:pPr>
        <w:tabs>
          <w:tab w:val="left" w:pos="567"/>
        </w:tabs>
        <w:ind w:left="567" w:hanging="567"/>
      </w:pPr>
      <w:r w:rsidRPr="0013150A">
        <w:rPr>
          <w:bCs/>
        </w:rPr>
        <w:t>1c(ii)</w:t>
      </w:r>
      <w:r w:rsidRPr="0013150A">
        <w:rPr>
          <w:bCs/>
        </w:rPr>
        <w:tab/>
      </w:r>
      <w:r w:rsidRPr="00215763">
        <w:t xml:space="preserve">The location with the fewest number of </w:t>
      </w:r>
      <w:r w:rsidR="001F4FD0">
        <w:t xml:space="preserve">athletes </w:t>
      </w:r>
      <w:r w:rsidRPr="00215763">
        <w:t>qualif</w:t>
      </w:r>
      <w:r w:rsidR="001F4FD0">
        <w:t>ying will</w:t>
      </w:r>
      <w:r w:rsidRPr="00215763">
        <w:t xml:space="preserve"> host the next final. </w:t>
      </w:r>
    </w:p>
    <w:p w14:paraId="3B73FDCD" w14:textId="77777777" w:rsidR="00215763" w:rsidRPr="00215763" w:rsidRDefault="00215763" w:rsidP="00215763">
      <w:pPr>
        <w:ind w:left="567" w:hanging="567"/>
      </w:pPr>
    </w:p>
    <w:p w14:paraId="6BDC6DAC" w14:textId="6BF178E5" w:rsidR="00215763" w:rsidRPr="00215763" w:rsidRDefault="00215763" w:rsidP="00215763">
      <w:pPr>
        <w:ind w:left="567"/>
      </w:pPr>
      <w:r w:rsidRPr="00215763">
        <w:t>A new sub</w:t>
      </w:r>
      <w:r w:rsidR="00256BB6">
        <w:t>-</w:t>
      </w:r>
      <w:r w:rsidRPr="00215763">
        <w:t>program is to be implemented to find the total number of athletes from each location in the final. An example of the output is shown below.</w:t>
      </w:r>
    </w:p>
    <w:p w14:paraId="02685547" w14:textId="77777777" w:rsidR="00215763" w:rsidRPr="00215763" w:rsidRDefault="00215763" w:rsidP="00215763">
      <w:pPr>
        <w:ind w:left="567"/>
      </w:pPr>
    </w:p>
    <w:p w14:paraId="779C2695" w14:textId="77777777" w:rsidR="00215763" w:rsidRPr="00B22347" w:rsidRDefault="00215763" w:rsidP="00B22347">
      <w:pPr>
        <w:tabs>
          <w:tab w:val="left" w:pos="4820"/>
        </w:tabs>
        <w:ind w:left="1276"/>
        <w:rPr>
          <w:rFonts w:ascii="Consolas" w:hAnsi="Consolas"/>
        </w:rPr>
      </w:pPr>
      <w:r w:rsidRPr="00B22347">
        <w:rPr>
          <w:rFonts w:ascii="Consolas" w:hAnsi="Consolas"/>
        </w:rPr>
        <w:t>Coatbridge has 6 finalists</w:t>
      </w:r>
    </w:p>
    <w:p w14:paraId="3C811F43" w14:textId="77777777" w:rsidR="00215763" w:rsidRPr="00B22347" w:rsidRDefault="00215763" w:rsidP="00B22347">
      <w:pPr>
        <w:tabs>
          <w:tab w:val="left" w:pos="4820"/>
        </w:tabs>
        <w:ind w:left="1276"/>
        <w:rPr>
          <w:rFonts w:ascii="Consolas" w:hAnsi="Consolas"/>
        </w:rPr>
      </w:pPr>
      <w:r w:rsidRPr="00B22347">
        <w:rPr>
          <w:rFonts w:ascii="Consolas" w:hAnsi="Consolas"/>
        </w:rPr>
        <w:t>Inverness has 8 finalists</w:t>
      </w:r>
    </w:p>
    <w:p w14:paraId="409924EE" w14:textId="77777777" w:rsidR="00215763" w:rsidRPr="00B22347" w:rsidRDefault="00215763" w:rsidP="00B22347">
      <w:pPr>
        <w:tabs>
          <w:tab w:val="left" w:pos="4820"/>
        </w:tabs>
        <w:ind w:left="1276"/>
        <w:rPr>
          <w:rFonts w:ascii="Consolas" w:hAnsi="Consolas"/>
        </w:rPr>
      </w:pPr>
      <w:r w:rsidRPr="00B22347">
        <w:rPr>
          <w:rFonts w:ascii="Consolas" w:hAnsi="Consolas"/>
        </w:rPr>
        <w:t>Kirkcaldy has 7 finalists</w:t>
      </w:r>
    </w:p>
    <w:p w14:paraId="4E2AA543" w14:textId="7108DDC2" w:rsidR="00215763" w:rsidRPr="00215763" w:rsidRDefault="00215763" w:rsidP="00B22347">
      <w:pPr>
        <w:tabs>
          <w:tab w:val="left" w:pos="4820"/>
        </w:tabs>
        <w:ind w:left="1276"/>
      </w:pPr>
      <w:r w:rsidRPr="00B22347">
        <w:rPr>
          <w:rFonts w:ascii="Consolas" w:hAnsi="Consolas"/>
        </w:rPr>
        <w:t>Motherwell has 9 finalists</w:t>
      </w:r>
    </w:p>
    <w:p w14:paraId="5512DD45" w14:textId="77777777" w:rsidR="00215763" w:rsidRPr="00215763" w:rsidRDefault="00215763" w:rsidP="00215763"/>
    <w:p w14:paraId="4FBF896A" w14:textId="22AB012B" w:rsidR="00215763" w:rsidRPr="00215763" w:rsidRDefault="00215763" w:rsidP="00215763">
      <w:pPr>
        <w:ind w:firstLine="567"/>
      </w:pPr>
      <w:r w:rsidRPr="00215763">
        <w:t>Implement the additional sub</w:t>
      </w:r>
      <w:r w:rsidR="0030148F">
        <w:t>-</w:t>
      </w:r>
      <w:r w:rsidRPr="00215763">
        <w:t>program.</w:t>
      </w:r>
    </w:p>
    <w:p w14:paraId="02079030" w14:textId="77777777" w:rsidR="00215763" w:rsidRPr="00215763" w:rsidRDefault="00215763" w:rsidP="00215763">
      <w:pPr>
        <w:tabs>
          <w:tab w:val="left" w:pos="567"/>
        </w:tabs>
        <w:ind w:left="360" w:hanging="360"/>
        <w:jc w:val="right"/>
        <w:rPr>
          <w:b/>
        </w:rPr>
      </w:pPr>
      <w:r w:rsidRPr="00215763">
        <w:rPr>
          <w:b/>
        </w:rPr>
        <w:t>(2 marks)</w:t>
      </w:r>
    </w:p>
    <w:p w14:paraId="77332B65" w14:textId="77777777" w:rsidR="00215763" w:rsidRPr="00215763" w:rsidRDefault="00215763" w:rsidP="00215763"/>
    <w:p w14:paraId="0114B71C" w14:textId="77777777" w:rsidR="00215763" w:rsidRPr="00215763" w:rsidRDefault="00215763" w:rsidP="00215763">
      <w:pPr>
        <w:tabs>
          <w:tab w:val="left" w:pos="284"/>
        </w:tabs>
        <w:ind w:left="567"/>
      </w:pPr>
      <w:r w:rsidRPr="00215763">
        <w:t>Print evidence of:</w:t>
      </w:r>
    </w:p>
    <w:p w14:paraId="12C1697E" w14:textId="77777777" w:rsidR="00215763" w:rsidRPr="00215763" w:rsidRDefault="00215763" w:rsidP="00215763">
      <w:pPr>
        <w:tabs>
          <w:tab w:val="left" w:pos="284"/>
        </w:tabs>
        <w:ind w:left="567"/>
      </w:pPr>
    </w:p>
    <w:p w14:paraId="20F8C2B8" w14:textId="77777777" w:rsidR="00215763" w:rsidRPr="00215763" w:rsidRDefault="00215763" w:rsidP="00B22347">
      <w:pPr>
        <w:pStyle w:val="Bullet0"/>
        <w:ind w:left="938"/>
      </w:pPr>
      <w:r w:rsidRPr="00215763">
        <w:t>your edited program code</w:t>
      </w:r>
    </w:p>
    <w:p w14:paraId="0252D7D0" w14:textId="0A17179C" w:rsidR="00215763" w:rsidRPr="00215763" w:rsidRDefault="00215763" w:rsidP="00B22347">
      <w:pPr>
        <w:pStyle w:val="Bullet0"/>
        <w:ind w:left="938"/>
      </w:pPr>
      <w:r w:rsidRPr="00215763">
        <w:t>the display produced by the new sub</w:t>
      </w:r>
      <w:r w:rsidR="0030148F">
        <w:t>-</w:t>
      </w:r>
      <w:r w:rsidRPr="00215763">
        <w:t>program</w:t>
      </w:r>
    </w:p>
    <w:p w14:paraId="3F2E02EB" w14:textId="77777777" w:rsidR="00215763" w:rsidRPr="00215763" w:rsidRDefault="00215763" w:rsidP="00215763"/>
    <w:p w14:paraId="2D955BBC" w14:textId="77777777" w:rsidR="00215763" w:rsidRPr="00215763" w:rsidRDefault="00215763" w:rsidP="00215763"/>
    <w:p w14:paraId="55ED162F" w14:textId="77777777" w:rsidR="00215763" w:rsidRPr="00215763" w:rsidRDefault="00215763" w:rsidP="00215763">
      <w:pPr>
        <w:spacing w:line="240" w:lineRule="auto"/>
      </w:pPr>
      <w:r w:rsidRPr="00215763">
        <w:br w:type="page"/>
      </w:r>
    </w:p>
    <w:p w14:paraId="0378EF95" w14:textId="77777777" w:rsidR="00215763" w:rsidRPr="00215763" w:rsidRDefault="00215763" w:rsidP="00215763">
      <w:pPr>
        <w:ind w:left="567" w:hanging="567"/>
      </w:pPr>
      <w:r w:rsidRPr="00F10D8E">
        <w:rPr>
          <w:bCs/>
        </w:rPr>
        <w:t>1d</w:t>
      </w:r>
      <w:r w:rsidRPr="00215763">
        <w:tab/>
        <w:t>The function to find the maximum number of jumps is tested using the following test data.</w:t>
      </w:r>
    </w:p>
    <w:p w14:paraId="518BC6D3" w14:textId="16D8F055" w:rsidR="00215763" w:rsidRPr="00215763" w:rsidRDefault="00215763" w:rsidP="00215763">
      <w:pPr>
        <w:ind w:left="567" w:hanging="567"/>
      </w:pPr>
    </w:p>
    <w:p w14:paraId="7A57601F" w14:textId="77777777" w:rsidR="00215763" w:rsidRPr="00215763" w:rsidRDefault="00215763" w:rsidP="00215763">
      <w:pPr>
        <w:ind w:left="567" w:hanging="567"/>
      </w:pPr>
      <w:r w:rsidRPr="00215763">
        <w:tab/>
      </w:r>
      <w:r w:rsidRPr="00215763">
        <w:tab/>
        <w:t>jumps = [100,87,102,108,95]</w:t>
      </w:r>
    </w:p>
    <w:p w14:paraId="050F6C71" w14:textId="77777777" w:rsidR="00215763" w:rsidRPr="00215763" w:rsidRDefault="00215763" w:rsidP="00215763">
      <w:pPr>
        <w:ind w:left="567" w:firstLine="153"/>
      </w:pPr>
    </w:p>
    <w:p w14:paraId="3BBFE32C" w14:textId="77777777" w:rsidR="00215763" w:rsidRPr="00215763" w:rsidRDefault="00215763" w:rsidP="00215763">
      <w:pPr>
        <w:ind w:left="567"/>
      </w:pPr>
      <w:r w:rsidRPr="00215763">
        <w:t>A watchpoint is placed on the variable storing the maximum number of jumps.</w:t>
      </w:r>
    </w:p>
    <w:p w14:paraId="4B7AEAB2" w14:textId="77777777" w:rsidR="00215763" w:rsidRPr="00215763" w:rsidRDefault="00215763" w:rsidP="00215763">
      <w:pPr>
        <w:ind w:left="567" w:hanging="567"/>
      </w:pPr>
    </w:p>
    <w:p w14:paraId="458A9517" w14:textId="77777777" w:rsidR="00215763" w:rsidRPr="00215763" w:rsidRDefault="00215763" w:rsidP="00215763">
      <w:pPr>
        <w:ind w:left="567" w:hanging="567"/>
      </w:pPr>
      <w:r w:rsidRPr="00215763">
        <w:tab/>
        <w:t>Complete the table below by entering:</w:t>
      </w:r>
    </w:p>
    <w:p w14:paraId="2BB448E2" w14:textId="77777777" w:rsidR="001F4FD0" w:rsidRPr="00215763" w:rsidRDefault="001F4FD0" w:rsidP="00215763">
      <w:pPr>
        <w:ind w:left="567" w:hanging="567"/>
      </w:pPr>
    </w:p>
    <w:p w14:paraId="708678CE" w14:textId="77777777" w:rsidR="00215763" w:rsidRPr="00215763" w:rsidRDefault="00215763" w:rsidP="00B22347">
      <w:pPr>
        <w:pStyle w:val="Bullet0"/>
        <w:ind w:left="938"/>
      </w:pPr>
      <w:r w:rsidRPr="00215763">
        <w:t>the lines of code from your program where the watchpoint is triggered</w:t>
      </w:r>
    </w:p>
    <w:p w14:paraId="71D574CA" w14:textId="3E5CBE00" w:rsidR="00215763" w:rsidRDefault="00215763" w:rsidP="00B22347">
      <w:pPr>
        <w:pStyle w:val="Bullet0"/>
        <w:ind w:left="938"/>
      </w:pPr>
      <w:r w:rsidRPr="00215763">
        <w:t xml:space="preserve">the value of the maximum number of jumps variable when the watchpoint </w:t>
      </w:r>
      <w:r w:rsidR="00E9523F">
        <w:t xml:space="preserve">is </w:t>
      </w:r>
      <w:r w:rsidRPr="00215763">
        <w:t>triggered</w:t>
      </w:r>
    </w:p>
    <w:p w14:paraId="564BF7B4" w14:textId="77777777" w:rsidR="00573BE8" w:rsidRPr="00215763" w:rsidRDefault="00573BE8" w:rsidP="00573BE8">
      <w:pPr>
        <w:jc w:val="right"/>
        <w:rPr>
          <w:b/>
        </w:rPr>
      </w:pPr>
      <w:r w:rsidRPr="00215763">
        <w:rPr>
          <w:b/>
        </w:rPr>
        <w:t>(3 marks)</w:t>
      </w:r>
    </w:p>
    <w:p w14:paraId="24EE5043" w14:textId="77777777" w:rsidR="00215763" w:rsidRPr="00215763" w:rsidRDefault="00215763" w:rsidP="00215763">
      <w:pPr>
        <w:ind w:left="567" w:hanging="567"/>
      </w:pPr>
    </w:p>
    <w:tbl>
      <w:tblPr>
        <w:tblStyle w:val="TableGrid"/>
        <w:tblW w:w="0" w:type="auto"/>
        <w:tblInd w:w="567" w:type="dxa"/>
        <w:tblLook w:val="04A0" w:firstRow="1" w:lastRow="0" w:firstColumn="1" w:lastColumn="0" w:noHBand="0" w:noVBand="1"/>
      </w:tblPr>
      <w:tblGrid>
        <w:gridCol w:w="5807"/>
        <w:gridCol w:w="2546"/>
      </w:tblGrid>
      <w:tr w:rsidR="00215763" w:rsidRPr="00215763" w14:paraId="737900E2" w14:textId="77777777" w:rsidTr="0081632F">
        <w:tc>
          <w:tcPr>
            <w:tcW w:w="58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589DCF3" w14:textId="77777777" w:rsidR="00215763" w:rsidRPr="00220853" w:rsidRDefault="00215763" w:rsidP="0081632F">
            <w:pPr>
              <w:rPr>
                <w:b/>
                <w:bCs/>
                <w:lang w:val="en-US"/>
              </w:rPr>
            </w:pPr>
            <w:r w:rsidRPr="00220853">
              <w:rPr>
                <w:b/>
                <w:bCs/>
                <w:lang w:val="en-US"/>
              </w:rPr>
              <w:t>Line of code from your program</w:t>
            </w:r>
          </w:p>
        </w:tc>
        <w:tc>
          <w:tcPr>
            <w:tcW w:w="25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4EE4279" w14:textId="06F1CCD0" w:rsidR="00215763" w:rsidRPr="00220853" w:rsidRDefault="00215763" w:rsidP="0081632F">
            <w:pPr>
              <w:rPr>
                <w:b/>
                <w:bCs/>
                <w:lang w:val="en-US"/>
              </w:rPr>
            </w:pPr>
            <w:r w:rsidRPr="00220853">
              <w:rPr>
                <w:b/>
                <w:bCs/>
                <w:lang w:val="en-US"/>
              </w:rPr>
              <w:t xml:space="preserve">Value of </w:t>
            </w:r>
            <w:r w:rsidR="00E9523F" w:rsidRPr="00220853">
              <w:rPr>
                <w:b/>
                <w:bCs/>
                <w:lang w:val="en-US"/>
              </w:rPr>
              <w:t xml:space="preserve">the </w:t>
            </w:r>
            <w:r w:rsidRPr="00220853">
              <w:rPr>
                <w:b/>
                <w:bCs/>
                <w:lang w:val="en-US"/>
              </w:rPr>
              <w:t>maximum number of jumps</w:t>
            </w:r>
          </w:p>
        </w:tc>
      </w:tr>
      <w:tr w:rsidR="00215763" w:rsidRPr="00215763" w14:paraId="1106A5EE" w14:textId="77777777" w:rsidTr="00B22347">
        <w:trPr>
          <w:trHeight w:val="860"/>
        </w:trPr>
        <w:tc>
          <w:tcPr>
            <w:tcW w:w="5807" w:type="dxa"/>
            <w:tcBorders>
              <w:top w:val="single" w:sz="4" w:space="0" w:color="000000"/>
              <w:left w:val="single" w:sz="4" w:space="0" w:color="000000"/>
              <w:bottom w:val="single" w:sz="4" w:space="0" w:color="000000"/>
              <w:right w:val="single" w:sz="4" w:space="0" w:color="000000"/>
            </w:tcBorders>
          </w:tcPr>
          <w:p w14:paraId="0423D1B8" w14:textId="77777777" w:rsidR="00215763" w:rsidRPr="00215763" w:rsidRDefault="00215763" w:rsidP="00215763">
            <w:pPr>
              <w:rPr>
                <w:lang w:val="en-US"/>
              </w:rPr>
            </w:pPr>
          </w:p>
          <w:p w14:paraId="6D313DCF" w14:textId="77777777" w:rsidR="00215763" w:rsidRPr="00215763" w:rsidRDefault="00215763" w:rsidP="00215763">
            <w:pPr>
              <w:rPr>
                <w:lang w:val="en-US"/>
              </w:rPr>
            </w:pPr>
          </w:p>
          <w:p w14:paraId="151D105C" w14:textId="77777777" w:rsidR="00215763" w:rsidRPr="00215763" w:rsidRDefault="00215763" w:rsidP="00215763">
            <w:pPr>
              <w:rPr>
                <w:lang w:val="en-US"/>
              </w:rPr>
            </w:pPr>
          </w:p>
          <w:p w14:paraId="17094B1A" w14:textId="77777777" w:rsidR="00215763" w:rsidRPr="00215763" w:rsidRDefault="00215763" w:rsidP="00215763">
            <w:pPr>
              <w:rPr>
                <w:lang w:val="en-US"/>
              </w:rPr>
            </w:pPr>
          </w:p>
          <w:p w14:paraId="5A92E854" w14:textId="77777777" w:rsidR="00215763" w:rsidRPr="00215763" w:rsidRDefault="00215763" w:rsidP="00215763">
            <w:pPr>
              <w:rPr>
                <w:lang w:val="en-US"/>
              </w:rPr>
            </w:pPr>
          </w:p>
          <w:p w14:paraId="50E7CE15" w14:textId="77777777" w:rsidR="00215763" w:rsidRPr="00215763" w:rsidRDefault="00215763" w:rsidP="00215763">
            <w:pPr>
              <w:rPr>
                <w:lang w:val="en-US"/>
              </w:rPr>
            </w:pPr>
          </w:p>
          <w:p w14:paraId="67D9E739" w14:textId="77777777" w:rsidR="00215763" w:rsidRPr="00215763" w:rsidRDefault="00215763" w:rsidP="00215763">
            <w:pPr>
              <w:rPr>
                <w:lang w:val="en-US"/>
              </w:rPr>
            </w:pPr>
          </w:p>
          <w:p w14:paraId="2D886F9E" w14:textId="77777777" w:rsidR="00215763" w:rsidRPr="00215763" w:rsidRDefault="00215763" w:rsidP="00215763">
            <w:pPr>
              <w:rPr>
                <w:lang w:val="en-US"/>
              </w:rPr>
            </w:pPr>
          </w:p>
          <w:p w14:paraId="2BC26700" w14:textId="77777777" w:rsidR="00215763" w:rsidRPr="00215763" w:rsidRDefault="00215763" w:rsidP="00215763">
            <w:pPr>
              <w:rPr>
                <w:lang w:val="en-US"/>
              </w:rPr>
            </w:pPr>
          </w:p>
        </w:tc>
        <w:tc>
          <w:tcPr>
            <w:tcW w:w="2546" w:type="dxa"/>
            <w:tcBorders>
              <w:top w:val="single" w:sz="4" w:space="0" w:color="000000"/>
              <w:left w:val="single" w:sz="4" w:space="0" w:color="000000"/>
              <w:bottom w:val="single" w:sz="4" w:space="0" w:color="000000"/>
              <w:right w:val="single" w:sz="4" w:space="0" w:color="000000"/>
            </w:tcBorders>
          </w:tcPr>
          <w:p w14:paraId="5BF6401E" w14:textId="77777777" w:rsidR="00215763" w:rsidRPr="00215763" w:rsidRDefault="00215763" w:rsidP="00215763">
            <w:pPr>
              <w:rPr>
                <w:lang w:val="en-US"/>
              </w:rPr>
            </w:pPr>
          </w:p>
        </w:tc>
      </w:tr>
    </w:tbl>
    <w:p w14:paraId="47184592" w14:textId="77777777" w:rsidR="00215763" w:rsidRPr="00215763" w:rsidRDefault="00215763" w:rsidP="00215763">
      <w:pPr>
        <w:ind w:left="567" w:hanging="567"/>
      </w:pPr>
    </w:p>
    <w:p w14:paraId="054AEDA1" w14:textId="77777777" w:rsidR="001C3AD4" w:rsidRPr="00215763" w:rsidRDefault="001C3AD4" w:rsidP="00215763">
      <w:pPr>
        <w:ind w:left="567" w:hanging="567"/>
      </w:pPr>
    </w:p>
    <w:p w14:paraId="6ADF1CF1" w14:textId="089D9BD9" w:rsidR="00215763" w:rsidRPr="00215763" w:rsidRDefault="00215763" w:rsidP="00215763">
      <w:pPr>
        <w:tabs>
          <w:tab w:val="left" w:pos="567"/>
        </w:tabs>
        <w:ind w:left="567" w:hanging="567"/>
        <w:contextualSpacing/>
        <w:rPr>
          <w:lang w:val="en-US"/>
        </w:rPr>
      </w:pPr>
      <w:r w:rsidRPr="00F10D8E">
        <w:rPr>
          <w:bCs/>
        </w:rPr>
        <w:t>1e</w:t>
      </w:r>
      <w:r w:rsidRPr="00F10D8E">
        <w:rPr>
          <w:bCs/>
        </w:rPr>
        <w:tab/>
      </w:r>
      <w:r w:rsidRPr="00215763">
        <w:t>With reference to your program code, evaluate</w:t>
      </w:r>
      <w:r w:rsidRPr="00215763">
        <w:rPr>
          <w:lang w:val="en-US"/>
        </w:rPr>
        <w:t>:</w:t>
      </w:r>
    </w:p>
    <w:p w14:paraId="0C662784" w14:textId="19261A13" w:rsidR="00215763" w:rsidRDefault="00215763" w:rsidP="00215763">
      <w:pPr>
        <w:tabs>
          <w:tab w:val="left" w:pos="567"/>
        </w:tabs>
        <w:jc w:val="right"/>
        <w:rPr>
          <w:b/>
          <w:lang w:val="en-US"/>
        </w:rPr>
      </w:pPr>
      <w:r w:rsidRPr="00215763">
        <w:rPr>
          <w:b/>
          <w:lang w:val="en-US"/>
        </w:rPr>
        <w:t>(2 marks)</w:t>
      </w:r>
    </w:p>
    <w:p w14:paraId="65C3027F" w14:textId="77777777" w:rsidR="00573BE8" w:rsidRPr="00215763" w:rsidRDefault="00573BE8" w:rsidP="00215763">
      <w:pPr>
        <w:tabs>
          <w:tab w:val="left" w:pos="567"/>
        </w:tabs>
        <w:jc w:val="right"/>
        <w:rPr>
          <w:b/>
          <w:lang w:val="en-US"/>
        </w:rPr>
      </w:pPr>
    </w:p>
    <w:tbl>
      <w:tblPr>
        <w:tblStyle w:val="TableGrid"/>
        <w:tblW w:w="8335" w:type="dxa"/>
        <w:tblInd w:w="562" w:type="dxa"/>
        <w:tblLook w:val="04A0" w:firstRow="1" w:lastRow="0" w:firstColumn="1" w:lastColumn="0" w:noHBand="0" w:noVBand="1"/>
      </w:tblPr>
      <w:tblGrid>
        <w:gridCol w:w="8335"/>
      </w:tblGrid>
      <w:tr w:rsidR="00215763" w:rsidRPr="00215763" w14:paraId="06E9AA1F" w14:textId="77777777" w:rsidTr="00B22347">
        <w:trPr>
          <w:trHeight w:val="2268"/>
        </w:trPr>
        <w:tc>
          <w:tcPr>
            <w:tcW w:w="8335" w:type="dxa"/>
            <w:tcBorders>
              <w:top w:val="single" w:sz="4" w:space="0" w:color="000000"/>
              <w:left w:val="single" w:sz="4" w:space="0" w:color="000000"/>
              <w:bottom w:val="single" w:sz="4" w:space="0" w:color="000000"/>
              <w:right w:val="single" w:sz="4" w:space="0" w:color="000000"/>
            </w:tcBorders>
            <w:hideMark/>
          </w:tcPr>
          <w:p w14:paraId="46069E09" w14:textId="1215E014" w:rsidR="00215763" w:rsidRPr="00215763" w:rsidRDefault="00312FB6" w:rsidP="00215763">
            <w:pPr>
              <w:rPr>
                <w:lang w:val="en-US"/>
              </w:rPr>
            </w:pPr>
            <w:r>
              <w:rPr>
                <w:lang w:val="en-US"/>
              </w:rPr>
              <w:t>T</w:t>
            </w:r>
            <w:r w:rsidR="00E543C6">
              <w:rPr>
                <w:lang w:val="en-US"/>
              </w:rPr>
              <w:t xml:space="preserve">he </w:t>
            </w:r>
            <w:r w:rsidR="00215763" w:rsidRPr="00215763">
              <w:rPr>
                <w:lang w:val="en-US"/>
              </w:rPr>
              <w:t>fitness for purpose of the function to generate bib values</w:t>
            </w:r>
          </w:p>
        </w:tc>
      </w:tr>
      <w:tr w:rsidR="00215763" w:rsidRPr="00215763" w14:paraId="499B550A" w14:textId="77777777" w:rsidTr="00B22347">
        <w:trPr>
          <w:trHeight w:val="2268"/>
        </w:trPr>
        <w:tc>
          <w:tcPr>
            <w:tcW w:w="8335" w:type="dxa"/>
            <w:tcBorders>
              <w:top w:val="single" w:sz="4" w:space="0" w:color="000000"/>
              <w:left w:val="single" w:sz="4" w:space="0" w:color="000000"/>
              <w:bottom w:val="single" w:sz="4" w:space="0" w:color="000000"/>
              <w:right w:val="single" w:sz="4" w:space="0" w:color="000000"/>
            </w:tcBorders>
            <w:hideMark/>
          </w:tcPr>
          <w:p w14:paraId="4D301B7C" w14:textId="292547F6" w:rsidR="00215763" w:rsidRPr="00215763" w:rsidRDefault="00312FB6" w:rsidP="00215763">
            <w:pPr>
              <w:rPr>
                <w:lang w:val="en-US"/>
              </w:rPr>
            </w:pPr>
            <w:r>
              <w:rPr>
                <w:lang w:val="en-US"/>
              </w:rPr>
              <w:t>T</w:t>
            </w:r>
            <w:r w:rsidR="00E543C6">
              <w:rPr>
                <w:lang w:val="en-US"/>
              </w:rPr>
              <w:t xml:space="preserve">he </w:t>
            </w:r>
            <w:r w:rsidR="00215763" w:rsidRPr="00215763">
              <w:rPr>
                <w:lang w:val="en-US"/>
              </w:rPr>
              <w:t>maintainability of your program</w:t>
            </w:r>
            <w:r w:rsidR="00F91F4E">
              <w:rPr>
                <w:lang w:val="en-US"/>
              </w:rPr>
              <w:t>,</w:t>
            </w:r>
            <w:r w:rsidR="00215763" w:rsidRPr="00215763">
              <w:rPr>
                <w:lang w:val="en-US"/>
              </w:rPr>
              <w:t xml:space="preserve"> refe</w:t>
            </w:r>
            <w:r w:rsidR="0030148F">
              <w:rPr>
                <w:lang w:val="en-US"/>
              </w:rPr>
              <w:t>r</w:t>
            </w:r>
            <w:r w:rsidR="00215763" w:rsidRPr="00215763">
              <w:rPr>
                <w:lang w:val="en-US"/>
              </w:rPr>
              <w:t>r</w:t>
            </w:r>
            <w:r w:rsidR="0030148F">
              <w:rPr>
                <w:lang w:val="en-US"/>
              </w:rPr>
              <w:t>ing</w:t>
            </w:r>
            <w:r w:rsidR="00215763" w:rsidRPr="00215763">
              <w:rPr>
                <w:lang w:val="en-US"/>
              </w:rPr>
              <w:t xml:space="preserve"> to modularity </w:t>
            </w:r>
          </w:p>
        </w:tc>
      </w:tr>
    </w:tbl>
    <w:p w14:paraId="123BA406" w14:textId="77777777" w:rsidR="00573BE8" w:rsidRPr="00215763" w:rsidRDefault="00573BE8" w:rsidP="00215763"/>
    <w:p w14:paraId="5155B0D0" w14:textId="77777777" w:rsidR="00287DD0" w:rsidRDefault="00287DD0" w:rsidP="00215763"/>
    <w:p w14:paraId="5F6CED02" w14:textId="77777777" w:rsidR="00287DD0" w:rsidRPr="00215763" w:rsidRDefault="00287DD0" w:rsidP="00215763"/>
    <w:p w14:paraId="73C38B51" w14:textId="70CD5092" w:rsidR="00215763" w:rsidRPr="00215763" w:rsidRDefault="00215763" w:rsidP="00215763">
      <w:r w:rsidRPr="00215763">
        <w:t>Candidate name___________________________ Candidate number____________________</w:t>
      </w:r>
      <w:r w:rsidR="00287DD0">
        <w:br w:type="page"/>
      </w:r>
    </w:p>
    <w:p w14:paraId="2FC497B1" w14:textId="77777777" w:rsidR="00215763" w:rsidRPr="00312FB6" w:rsidRDefault="00215763" w:rsidP="00D42DC8">
      <w:pPr>
        <w:pStyle w:val="Heading2"/>
      </w:pPr>
      <w:r w:rsidRPr="00312FB6">
        <w:t>Task 2: database design and development (part A)</w:t>
      </w:r>
    </w:p>
    <w:p w14:paraId="0F98F1FE" w14:textId="40FBEB6A" w:rsidR="00F91F4E" w:rsidRDefault="00215763" w:rsidP="00F91F4E">
      <w:r w:rsidRPr="00215763">
        <w:t xml:space="preserve">MyTreat is </w:t>
      </w:r>
      <w:r w:rsidR="003F34F3">
        <w:t>a company</w:t>
      </w:r>
      <w:r w:rsidR="001048A0">
        <w:t xml:space="preserve"> that is </w:t>
      </w:r>
      <w:r w:rsidRPr="00215763">
        <w:t xml:space="preserve">developing a database of voucher offers from a range of suppliers. </w:t>
      </w:r>
    </w:p>
    <w:p w14:paraId="798867F9" w14:textId="77777777" w:rsidR="00F91F4E" w:rsidRDefault="00F91F4E" w:rsidP="00F91F4E"/>
    <w:p w14:paraId="2FE05360" w14:textId="52FEBB92" w:rsidR="00F91F4E" w:rsidRDefault="00215763" w:rsidP="00F91F4E">
      <w:r w:rsidRPr="00215763">
        <w:t xml:space="preserve">Suppliers </w:t>
      </w:r>
      <w:r w:rsidR="00F91F4E">
        <w:t>will</w:t>
      </w:r>
      <w:r w:rsidRPr="00215763">
        <w:t xml:space="preserve"> offer vouchers in the following categories</w:t>
      </w:r>
      <w:r w:rsidR="004E1027">
        <w:t>:</w:t>
      </w:r>
      <w:r w:rsidRPr="00215763">
        <w:t xml:space="preserve"> Food, Beauty, Adventure and Family. A supplier may have more than one active offer in the database at a time and can sell many vouchers for </w:t>
      </w:r>
      <w:r w:rsidR="00F91F4E">
        <w:t>each</w:t>
      </w:r>
      <w:r w:rsidRPr="00215763">
        <w:t xml:space="preserve"> offer. </w:t>
      </w:r>
    </w:p>
    <w:p w14:paraId="4BEB67D6" w14:textId="77777777" w:rsidR="00F91F4E" w:rsidRDefault="00F91F4E" w:rsidP="00F91F4E"/>
    <w:p w14:paraId="23FC1F1E" w14:textId="4649C39B" w:rsidR="00215763" w:rsidRPr="00215763" w:rsidRDefault="00215763" w:rsidP="00215763">
      <w:r w:rsidRPr="00215763">
        <w:t xml:space="preserve">Customers registered with MyTreat will be able to purchase multiple </w:t>
      </w:r>
      <w:proofErr w:type="gramStart"/>
      <w:r w:rsidRPr="00215763">
        <w:t>voucher</w:t>
      </w:r>
      <w:proofErr w:type="gramEnd"/>
      <w:r w:rsidRPr="00215763">
        <w:t xml:space="preserve"> offers. Vouchers will be sent to the customer</w:t>
      </w:r>
      <w:r w:rsidR="002D0872">
        <w:t>’</w:t>
      </w:r>
      <w:r w:rsidRPr="00215763">
        <w:t>s email address.</w:t>
      </w:r>
    </w:p>
    <w:p w14:paraId="63EDB28B" w14:textId="77777777" w:rsidR="0030148F" w:rsidRPr="00215763" w:rsidRDefault="0030148F" w:rsidP="00F91F4E"/>
    <w:p w14:paraId="1A42961F" w14:textId="267F3BFD" w:rsidR="00215763" w:rsidRPr="00215763" w:rsidRDefault="00215763" w:rsidP="00215763">
      <w:r w:rsidRPr="00215763">
        <w:t xml:space="preserve">Vouchers </w:t>
      </w:r>
      <w:r w:rsidR="0030148F">
        <w:t>will be</w:t>
      </w:r>
      <w:r w:rsidRPr="00215763">
        <w:t xml:space="preserve"> promoted on the MyTreat website. An example is shown below.</w:t>
      </w:r>
    </w:p>
    <w:p w14:paraId="378D9D65" w14:textId="019D8D75" w:rsidR="00215763" w:rsidRPr="00215763" w:rsidRDefault="00215763" w:rsidP="00215763"/>
    <w:p w14:paraId="357D5778" w14:textId="144869E5" w:rsidR="00215763" w:rsidRPr="00215763" w:rsidRDefault="00F75D64" w:rsidP="0050030C">
      <w:pPr>
        <w:spacing w:line="240" w:lineRule="auto"/>
        <w:ind w:left="2160"/>
      </w:pPr>
      <w:r w:rsidRPr="00215763">
        <w:rPr>
          <w:noProof/>
        </w:rPr>
        <w:drawing>
          <wp:inline distT="0" distB="0" distL="0" distR="0" wp14:anchorId="4EDC0947" wp14:editId="4267FD32">
            <wp:extent cx="2867025" cy="1897247"/>
            <wp:effectExtent l="0" t="0" r="0" b="825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3">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1492" cy="1900203"/>
                    </a:xfrm>
                    <a:prstGeom prst="rect">
                      <a:avLst/>
                    </a:prstGeom>
                    <a:noFill/>
                  </pic:spPr>
                </pic:pic>
              </a:graphicData>
            </a:graphic>
          </wp:inline>
        </w:drawing>
      </w:r>
    </w:p>
    <w:p w14:paraId="0E64EFEC" w14:textId="77777777" w:rsidR="00215763" w:rsidRPr="00215763" w:rsidRDefault="00215763" w:rsidP="00215763"/>
    <w:p w14:paraId="7D1AD81D" w14:textId="51B6BBF3" w:rsidR="00215763" w:rsidRPr="00215763" w:rsidRDefault="00215763" w:rsidP="00215763">
      <w:r w:rsidRPr="00215763">
        <w:t xml:space="preserve">The database development team </w:t>
      </w:r>
      <w:r w:rsidR="006F1E05">
        <w:t xml:space="preserve">at MyTreat </w:t>
      </w:r>
      <w:r w:rsidRPr="00215763">
        <w:t>asked the staff how they would like to use the database. Some of the comments are shown below.</w:t>
      </w:r>
    </w:p>
    <w:p w14:paraId="09E1BB63" w14:textId="0334194D" w:rsidR="00215763" w:rsidRPr="00215763" w:rsidRDefault="00215763" w:rsidP="00215763"/>
    <w:p w14:paraId="58CB4165" w14:textId="00FC1B9C" w:rsidR="00215763" w:rsidRPr="00215763" w:rsidRDefault="00616DC6" w:rsidP="002F55FC">
      <w:pPr>
        <w:spacing w:line="240" w:lineRule="auto"/>
        <w:ind w:left="720"/>
      </w:pPr>
      <w:r w:rsidRPr="00215763">
        <w:rPr>
          <w:noProof/>
        </w:rPr>
        <w:drawing>
          <wp:inline distT="0" distB="0" distL="0" distR="0" wp14:anchorId="6B0FDA28" wp14:editId="1FA05EA1">
            <wp:extent cx="4552315" cy="3782060"/>
            <wp:effectExtent l="0" t="0" r="635" b="0"/>
            <wp:docPr id="6" name="Picture 6" descr="Image of speech bubbles with staff comments inside. &#10;Speech bubble 1 says 'We want to offer bonuses to customers who spend the most money. I need to know how much money customers are spending.'&#10;Speech bubble 2 says 'I need to give suppliers regular updates on how many of their voucher offers have been sold.'&#10;Speech bubble 3 says 'Customers often ask us to recommend offers. I would like to be able to look for specific categories of offer to send to the customer.&#10;Speech bubble 4 says 'It's my job to analyse the voucher offers to see which are most popular. I want to be able to see our best and worst sellers.'&#10;Speech bubble 5 says 'I'm responsible for GDPR so I need to be able to keep all the customer and supplier data accurate and up to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speech bubbles with staff comments inside. &#10;Speech bubble 1 says 'We want to offer bonuses to customers who spend the most money. I need to know how much money customers are spending.'&#10;Speech bubble 2 says 'I need to give suppliers regular updates on how many of their voucher offers have been sold.'&#10;Speech bubble 3 says 'Customers often ask us to recommend offers. I would like to be able to look for specific categories of offer to send to the customer.&#10;Speech bubble 4 says 'It's my job to analyse the voucher offers to see which are most popular. I want to be able to see our best and worst sellers.'&#10;Speech bubble 5 says 'I'm responsible for GDPR so I need to be able to keep all the customer and supplier data accurate and up to da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52315" cy="3782060"/>
                    </a:xfrm>
                    <a:prstGeom prst="rect">
                      <a:avLst/>
                    </a:prstGeom>
                    <a:noFill/>
                  </pic:spPr>
                </pic:pic>
              </a:graphicData>
            </a:graphic>
          </wp:inline>
        </w:drawing>
      </w:r>
    </w:p>
    <w:p w14:paraId="4FE6F9F4" w14:textId="77777777" w:rsidR="00287DD0" w:rsidRDefault="00287DD0">
      <w:pPr>
        <w:spacing w:line="240" w:lineRule="auto"/>
      </w:pPr>
      <w:r>
        <w:br w:type="page"/>
      </w:r>
    </w:p>
    <w:p w14:paraId="1E9B2CB3" w14:textId="36D78358" w:rsidR="00215763" w:rsidRPr="00215763" w:rsidRDefault="00215763" w:rsidP="00215763">
      <w:pPr>
        <w:tabs>
          <w:tab w:val="left" w:pos="567"/>
        </w:tabs>
        <w:ind w:left="567" w:hanging="567"/>
        <w:rPr>
          <w:b/>
        </w:rPr>
      </w:pPr>
      <w:r w:rsidRPr="00F75D64">
        <w:rPr>
          <w:bCs/>
        </w:rPr>
        <w:t>2a</w:t>
      </w:r>
      <w:r w:rsidRPr="00215763">
        <w:tab/>
        <w:t xml:space="preserve">Using the information gathered from the staff comments, </w:t>
      </w:r>
      <w:r w:rsidR="00F07E76">
        <w:t>create</w:t>
      </w:r>
      <w:r w:rsidR="00F07E76" w:rsidRPr="00215763">
        <w:t xml:space="preserve"> </w:t>
      </w:r>
      <w:r w:rsidRPr="00215763">
        <w:t>two functional requirements of the database.</w:t>
      </w:r>
      <w:r w:rsidRPr="00215763">
        <w:rPr>
          <w:b/>
        </w:rPr>
        <w:t xml:space="preserve"> </w:t>
      </w:r>
    </w:p>
    <w:p w14:paraId="420E90BD" w14:textId="77777777" w:rsidR="00215763" w:rsidRPr="00215763" w:rsidRDefault="00215763" w:rsidP="00215763">
      <w:pPr>
        <w:tabs>
          <w:tab w:val="left" w:pos="567"/>
        </w:tabs>
        <w:ind w:left="567" w:hanging="567"/>
        <w:jc w:val="right"/>
        <w:rPr>
          <w:b/>
          <w:bCs/>
        </w:rPr>
      </w:pPr>
      <w:r w:rsidRPr="00215763">
        <w:rPr>
          <w:b/>
          <w:bCs/>
        </w:rPr>
        <w:t>(2 marks)</w:t>
      </w:r>
    </w:p>
    <w:p w14:paraId="43D387F7" w14:textId="77777777" w:rsidR="00215763" w:rsidRPr="00215763" w:rsidRDefault="00215763" w:rsidP="00215763">
      <w:pPr>
        <w:tabs>
          <w:tab w:val="left" w:pos="567"/>
        </w:tabs>
        <w:ind w:left="567" w:hanging="567"/>
        <w:jc w:val="right"/>
        <w:rPr>
          <w:b/>
          <w:bCs/>
        </w:rPr>
      </w:pPr>
    </w:p>
    <w:tbl>
      <w:tblPr>
        <w:tblStyle w:val="TableGrid"/>
        <w:tblW w:w="0" w:type="auto"/>
        <w:tblInd w:w="562" w:type="dxa"/>
        <w:tblLook w:val="04A0" w:firstRow="1" w:lastRow="0" w:firstColumn="1" w:lastColumn="0" w:noHBand="0" w:noVBand="1"/>
      </w:tblPr>
      <w:tblGrid>
        <w:gridCol w:w="8358"/>
      </w:tblGrid>
      <w:tr w:rsidR="00215763" w:rsidRPr="00215763" w14:paraId="062B53EB" w14:textId="77777777" w:rsidTr="00215763">
        <w:tc>
          <w:tcPr>
            <w:tcW w:w="8358" w:type="dxa"/>
            <w:tcBorders>
              <w:top w:val="single" w:sz="4" w:space="0" w:color="000000"/>
              <w:left w:val="single" w:sz="4" w:space="0" w:color="000000"/>
              <w:bottom w:val="single" w:sz="4" w:space="0" w:color="000000"/>
              <w:right w:val="single" w:sz="4" w:space="0" w:color="000000"/>
            </w:tcBorders>
          </w:tcPr>
          <w:p w14:paraId="2513D863" w14:textId="77777777" w:rsidR="00215763" w:rsidRPr="00215763" w:rsidRDefault="00215763" w:rsidP="00215763">
            <w:pPr>
              <w:rPr>
                <w:b/>
                <w:lang w:val="en-US"/>
              </w:rPr>
            </w:pPr>
            <w:r w:rsidRPr="00215763">
              <w:rPr>
                <w:lang w:val="en-US"/>
              </w:rPr>
              <w:t>Functional requirement 1</w:t>
            </w:r>
          </w:p>
          <w:p w14:paraId="056116A6" w14:textId="77777777" w:rsidR="00215763" w:rsidRPr="00215763" w:rsidRDefault="00215763" w:rsidP="00215763">
            <w:pPr>
              <w:rPr>
                <w:lang w:val="en-US"/>
              </w:rPr>
            </w:pPr>
          </w:p>
          <w:p w14:paraId="78AE991F" w14:textId="77777777" w:rsidR="00215763" w:rsidRPr="00215763" w:rsidRDefault="00215763" w:rsidP="00215763">
            <w:pPr>
              <w:rPr>
                <w:lang w:val="en-US"/>
              </w:rPr>
            </w:pPr>
          </w:p>
          <w:p w14:paraId="5D352AA7" w14:textId="77777777" w:rsidR="00215763" w:rsidRPr="00215763" w:rsidRDefault="00215763" w:rsidP="00215763">
            <w:pPr>
              <w:rPr>
                <w:lang w:val="en-US"/>
              </w:rPr>
            </w:pPr>
          </w:p>
          <w:p w14:paraId="5BB23430" w14:textId="77777777" w:rsidR="00215763" w:rsidRPr="00215763" w:rsidRDefault="00215763" w:rsidP="00215763">
            <w:pPr>
              <w:rPr>
                <w:lang w:val="en-US"/>
              </w:rPr>
            </w:pPr>
          </w:p>
          <w:p w14:paraId="5E890860" w14:textId="77777777" w:rsidR="00215763" w:rsidRPr="00215763" w:rsidRDefault="00215763" w:rsidP="00215763">
            <w:pPr>
              <w:rPr>
                <w:lang w:val="en-US"/>
              </w:rPr>
            </w:pPr>
          </w:p>
          <w:p w14:paraId="5F1D67FE" w14:textId="77777777" w:rsidR="00215763" w:rsidRPr="00215763" w:rsidRDefault="00215763" w:rsidP="00215763">
            <w:pPr>
              <w:rPr>
                <w:lang w:val="en-US"/>
              </w:rPr>
            </w:pPr>
          </w:p>
        </w:tc>
      </w:tr>
      <w:tr w:rsidR="00215763" w:rsidRPr="00215763" w14:paraId="2112543B" w14:textId="77777777" w:rsidTr="00215763">
        <w:tc>
          <w:tcPr>
            <w:tcW w:w="8358" w:type="dxa"/>
            <w:tcBorders>
              <w:top w:val="single" w:sz="4" w:space="0" w:color="000000"/>
              <w:left w:val="single" w:sz="4" w:space="0" w:color="000000"/>
              <w:bottom w:val="single" w:sz="4" w:space="0" w:color="000000"/>
              <w:right w:val="single" w:sz="4" w:space="0" w:color="000000"/>
            </w:tcBorders>
          </w:tcPr>
          <w:p w14:paraId="473F0D47" w14:textId="77777777" w:rsidR="00215763" w:rsidRPr="00215763" w:rsidRDefault="00215763" w:rsidP="00215763">
            <w:pPr>
              <w:rPr>
                <w:lang w:val="en-US"/>
              </w:rPr>
            </w:pPr>
            <w:r w:rsidRPr="00215763">
              <w:rPr>
                <w:lang w:val="en-US"/>
              </w:rPr>
              <w:t>Functional requirement 2</w:t>
            </w:r>
          </w:p>
          <w:p w14:paraId="58ED2B64" w14:textId="77777777" w:rsidR="00215763" w:rsidRPr="00215763" w:rsidRDefault="00215763" w:rsidP="00B22347">
            <w:pPr>
              <w:rPr>
                <w:b/>
                <w:lang w:val="en-US"/>
              </w:rPr>
            </w:pPr>
          </w:p>
          <w:p w14:paraId="1DA689ED" w14:textId="77777777" w:rsidR="00215763" w:rsidRPr="00215763" w:rsidRDefault="00215763" w:rsidP="00215763">
            <w:pPr>
              <w:rPr>
                <w:b/>
                <w:lang w:val="en-US"/>
              </w:rPr>
            </w:pPr>
          </w:p>
          <w:p w14:paraId="19060079" w14:textId="77777777" w:rsidR="00215763" w:rsidRPr="00215763" w:rsidRDefault="00215763" w:rsidP="00215763">
            <w:pPr>
              <w:rPr>
                <w:b/>
                <w:lang w:val="en-US"/>
              </w:rPr>
            </w:pPr>
          </w:p>
          <w:p w14:paraId="164CDE5A" w14:textId="77777777" w:rsidR="00215763" w:rsidRPr="00215763" w:rsidRDefault="00215763" w:rsidP="00215763">
            <w:pPr>
              <w:rPr>
                <w:b/>
                <w:lang w:val="en-US"/>
              </w:rPr>
            </w:pPr>
          </w:p>
          <w:p w14:paraId="1DFAE59C" w14:textId="77777777" w:rsidR="00215763" w:rsidRPr="00215763" w:rsidRDefault="00215763" w:rsidP="00215763">
            <w:pPr>
              <w:rPr>
                <w:b/>
                <w:lang w:val="en-US"/>
              </w:rPr>
            </w:pPr>
          </w:p>
          <w:p w14:paraId="736266E5" w14:textId="77777777" w:rsidR="00215763" w:rsidRPr="00215763" w:rsidRDefault="00215763" w:rsidP="00215763">
            <w:pPr>
              <w:rPr>
                <w:lang w:val="en-US"/>
              </w:rPr>
            </w:pPr>
          </w:p>
        </w:tc>
      </w:tr>
    </w:tbl>
    <w:p w14:paraId="57362AC8" w14:textId="2B31CA37" w:rsidR="00215763" w:rsidRDefault="00215763" w:rsidP="00215763"/>
    <w:p w14:paraId="2B86754A" w14:textId="77777777" w:rsidR="00130DF6" w:rsidRDefault="00130DF6" w:rsidP="00215763"/>
    <w:p w14:paraId="479255DF" w14:textId="77777777" w:rsidR="00E26292" w:rsidRDefault="00E26292" w:rsidP="00215763"/>
    <w:p w14:paraId="6404B688" w14:textId="77777777" w:rsidR="00E26292" w:rsidRDefault="00E26292" w:rsidP="00215763"/>
    <w:p w14:paraId="2B30CCB4" w14:textId="77777777" w:rsidR="00E26292" w:rsidRDefault="00E26292" w:rsidP="00215763"/>
    <w:p w14:paraId="05BA3CE3" w14:textId="77777777" w:rsidR="00E26292" w:rsidRDefault="00E26292" w:rsidP="00215763"/>
    <w:p w14:paraId="7492312F" w14:textId="77777777" w:rsidR="00E26292" w:rsidRDefault="00E26292" w:rsidP="00215763"/>
    <w:p w14:paraId="045D3B13" w14:textId="77777777" w:rsidR="00E26292" w:rsidRDefault="00E26292" w:rsidP="00215763"/>
    <w:p w14:paraId="3FD8DD1A" w14:textId="77777777" w:rsidR="00E26292" w:rsidRDefault="00E26292" w:rsidP="00215763"/>
    <w:p w14:paraId="64A4A200" w14:textId="77777777" w:rsidR="00E26292" w:rsidRDefault="00E26292" w:rsidP="00215763"/>
    <w:p w14:paraId="7A4D423A" w14:textId="77777777" w:rsidR="00E26292" w:rsidRDefault="00E26292" w:rsidP="00215763"/>
    <w:p w14:paraId="56E77830" w14:textId="77777777" w:rsidR="00E26292" w:rsidRDefault="00E26292" w:rsidP="00215763"/>
    <w:p w14:paraId="563ED4AB" w14:textId="77777777" w:rsidR="00E26292" w:rsidRDefault="00E26292" w:rsidP="00215763"/>
    <w:p w14:paraId="79EAF5B2" w14:textId="77777777" w:rsidR="00E26292" w:rsidRDefault="00E26292" w:rsidP="00215763"/>
    <w:p w14:paraId="091ED90B" w14:textId="77777777" w:rsidR="00E26292" w:rsidRDefault="00E26292" w:rsidP="00215763"/>
    <w:p w14:paraId="732D03F6" w14:textId="77777777" w:rsidR="00E26292" w:rsidRDefault="00E26292" w:rsidP="00215763"/>
    <w:p w14:paraId="5F637F83" w14:textId="77777777" w:rsidR="00E26292" w:rsidRDefault="00E26292" w:rsidP="00215763"/>
    <w:p w14:paraId="17E4B724" w14:textId="77777777" w:rsidR="00E26292" w:rsidRDefault="00E26292" w:rsidP="00215763"/>
    <w:p w14:paraId="1EE1CDC2" w14:textId="77777777" w:rsidR="00E26292" w:rsidRDefault="00E26292" w:rsidP="00215763"/>
    <w:p w14:paraId="70FA6994" w14:textId="77777777" w:rsidR="00E26292" w:rsidRDefault="00E26292" w:rsidP="00215763"/>
    <w:p w14:paraId="18CBFCCF" w14:textId="77777777" w:rsidR="00E26292" w:rsidRDefault="00E26292" w:rsidP="00215763"/>
    <w:p w14:paraId="129150E6" w14:textId="77777777" w:rsidR="00E26292" w:rsidRDefault="00E26292" w:rsidP="00215763"/>
    <w:p w14:paraId="0A6974AC" w14:textId="77777777" w:rsidR="00E26292" w:rsidRDefault="00E26292" w:rsidP="00215763"/>
    <w:p w14:paraId="43636317" w14:textId="77777777" w:rsidR="00E26292" w:rsidRDefault="00E26292" w:rsidP="00215763"/>
    <w:p w14:paraId="1D1EE405" w14:textId="77777777" w:rsidR="00E26292" w:rsidRDefault="00E26292" w:rsidP="00215763"/>
    <w:p w14:paraId="604E527A" w14:textId="77777777" w:rsidR="00130DF6" w:rsidRDefault="00130DF6" w:rsidP="00215763"/>
    <w:p w14:paraId="37BEEDCF" w14:textId="77777777" w:rsidR="00130DF6" w:rsidRDefault="00130DF6" w:rsidP="00215763"/>
    <w:p w14:paraId="3D911D65" w14:textId="77777777" w:rsidR="00E26292" w:rsidRDefault="00E26292" w:rsidP="00215763"/>
    <w:p w14:paraId="32B5EFB9" w14:textId="77777777" w:rsidR="002E0DBC" w:rsidRDefault="002E0DBC" w:rsidP="00215763"/>
    <w:p w14:paraId="08BA57AA" w14:textId="77777777" w:rsidR="00573BE8" w:rsidRDefault="00573BE8" w:rsidP="00B22347"/>
    <w:p w14:paraId="77AA1D49" w14:textId="77777777" w:rsidR="002E0DBC" w:rsidRPr="00215763" w:rsidRDefault="00215763" w:rsidP="002E0DBC">
      <w:pPr>
        <w:spacing w:after="60"/>
        <w:ind w:left="426" w:hanging="425"/>
      </w:pPr>
      <w:r w:rsidRPr="00215763">
        <w:t>Candidate name</w:t>
      </w:r>
      <w:r w:rsidR="002E0DBC" w:rsidRPr="00215763">
        <w:t>_________________</w:t>
      </w:r>
      <w:r w:rsidR="002E0DBC">
        <w:t xml:space="preserve">__________ </w:t>
      </w:r>
      <w:r w:rsidR="002E0DBC" w:rsidRPr="00215763">
        <w:t>Candidate number____________________</w:t>
      </w:r>
    </w:p>
    <w:p w14:paraId="2E71CB98" w14:textId="77777777" w:rsidR="002E0DBC" w:rsidRDefault="002E0DBC">
      <w:pPr>
        <w:spacing w:line="240" w:lineRule="auto"/>
      </w:pPr>
      <w:r>
        <w:br w:type="page"/>
      </w:r>
    </w:p>
    <w:p w14:paraId="1F13F944" w14:textId="29403984" w:rsidR="00643715" w:rsidRPr="00215763" w:rsidRDefault="00643715" w:rsidP="00B22347">
      <w:pPr>
        <w:tabs>
          <w:tab w:val="left" w:pos="567"/>
        </w:tabs>
        <w:ind w:left="567" w:hanging="567"/>
      </w:pPr>
      <w:r w:rsidRPr="00F75D64">
        <w:rPr>
          <w:bCs/>
        </w:rPr>
        <w:t>2b</w:t>
      </w:r>
      <w:r w:rsidRPr="00215763">
        <w:tab/>
        <w:t xml:space="preserve">The following tables </w:t>
      </w:r>
      <w:r w:rsidR="00924A93">
        <w:t>have</w:t>
      </w:r>
      <w:r w:rsidRPr="00215763">
        <w:t xml:space="preserve"> sample data showing:</w:t>
      </w:r>
    </w:p>
    <w:p w14:paraId="30276F55" w14:textId="77777777" w:rsidR="00643715" w:rsidRPr="00215763" w:rsidRDefault="00643715" w:rsidP="00215763"/>
    <w:p w14:paraId="46D11994" w14:textId="46E3B6BA" w:rsidR="00215763" w:rsidRPr="00215763" w:rsidRDefault="00215763" w:rsidP="002406BC">
      <w:pPr>
        <w:pStyle w:val="Bullet0"/>
        <w:ind w:left="938"/>
      </w:pPr>
      <w:r w:rsidRPr="00215763">
        <w:t xml:space="preserve">vouchers included in each </w:t>
      </w:r>
      <w:r w:rsidR="00924A93">
        <w:t xml:space="preserve">customer </w:t>
      </w:r>
      <w:r w:rsidRPr="00215763">
        <w:t>order</w:t>
      </w:r>
    </w:p>
    <w:p w14:paraId="5ECF2F2F" w14:textId="55C48A23" w:rsidR="00215763" w:rsidRPr="00215763" w:rsidRDefault="00215763" w:rsidP="002406BC">
      <w:pPr>
        <w:pStyle w:val="Bullet0"/>
        <w:ind w:left="938"/>
      </w:pPr>
      <w:r w:rsidRPr="00215763">
        <w:t xml:space="preserve">customers </w:t>
      </w:r>
      <w:r w:rsidR="004C2852">
        <w:t>who</w:t>
      </w:r>
      <w:r w:rsidRPr="00215763">
        <w:t xml:space="preserve"> made orders</w:t>
      </w:r>
    </w:p>
    <w:p w14:paraId="4D5217E8" w14:textId="73459C8E" w:rsidR="00215763" w:rsidRPr="00215763" w:rsidRDefault="00215763" w:rsidP="002406BC">
      <w:pPr>
        <w:pStyle w:val="Bullet0"/>
        <w:ind w:left="938"/>
      </w:pPr>
      <w:r w:rsidRPr="00215763">
        <w:t xml:space="preserve">supplier of </w:t>
      </w:r>
      <w:r w:rsidR="004C2852">
        <w:t xml:space="preserve">each </w:t>
      </w:r>
      <w:r w:rsidRPr="00215763">
        <w:t>voucher</w:t>
      </w:r>
    </w:p>
    <w:p w14:paraId="616C0675" w14:textId="77777777" w:rsidR="00215763" w:rsidRPr="00215763" w:rsidRDefault="00215763" w:rsidP="002406BC">
      <w:pPr>
        <w:tabs>
          <w:tab w:val="right" w:pos="7937"/>
        </w:tabs>
        <w:ind w:left="556"/>
      </w:pPr>
    </w:p>
    <w:p w14:paraId="397CC5FD" w14:textId="406615F7" w:rsidR="00215763" w:rsidRPr="00215763" w:rsidRDefault="00215763" w:rsidP="00215763"/>
    <w:p w14:paraId="02C44578" w14:textId="0E09BB30" w:rsidR="00215763" w:rsidRPr="00215763" w:rsidRDefault="00215763" w:rsidP="00215763"/>
    <w:p w14:paraId="3EA9B5CE" w14:textId="77777777" w:rsidR="00215763" w:rsidRPr="00215763" w:rsidRDefault="00215763" w:rsidP="00215763"/>
    <w:p w14:paraId="0FB075EF" w14:textId="77777777" w:rsidR="00215763" w:rsidRPr="00215763" w:rsidRDefault="00215763" w:rsidP="00215763"/>
    <w:p w14:paraId="7FA910FC" w14:textId="77777777" w:rsidR="00215763" w:rsidRPr="00215763" w:rsidRDefault="00215763" w:rsidP="00215763"/>
    <w:p w14:paraId="13FD9879" w14:textId="77777777" w:rsidR="00215763" w:rsidRPr="00215763" w:rsidRDefault="00215763" w:rsidP="00215763"/>
    <w:p w14:paraId="02CF166E" w14:textId="77777777" w:rsidR="00215763" w:rsidRPr="00215763" w:rsidRDefault="00215763" w:rsidP="00215763"/>
    <w:p w14:paraId="5D9C1D7A" w14:textId="13D3BA6E" w:rsidR="00343879" w:rsidRDefault="00343879" w:rsidP="00215763"/>
    <w:p w14:paraId="7C8AA66E" w14:textId="4CA30454" w:rsidR="007A433C" w:rsidRDefault="000979C3" w:rsidP="00215763">
      <w:r w:rsidRPr="00215763">
        <w:rPr>
          <w:noProof/>
        </w:rPr>
        <mc:AlternateContent>
          <mc:Choice Requires="wps">
            <w:drawing>
              <wp:inline distT="0" distB="0" distL="0" distR="0" wp14:anchorId="24E9E28F" wp14:editId="7D9DF824">
                <wp:extent cx="3460750" cy="1468755"/>
                <wp:effectExtent l="0" t="0" r="635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1468755"/>
                        </a:xfrm>
                        <a:prstGeom prst="rect">
                          <a:avLst/>
                        </a:prstGeom>
                        <a:solidFill>
                          <a:srgbClr val="FFFFFF"/>
                        </a:solidFill>
                        <a:ln w="9525">
                          <a:noFill/>
                          <a:miter lim="800000"/>
                          <a:headEnd/>
                          <a:tailEnd/>
                        </a:ln>
                      </wps:spPr>
                      <wps:txbx>
                        <w:txbxContent>
                          <w:tbl>
                            <w:tblPr>
                              <w:tblStyle w:val="TableGrid"/>
                              <w:tblW w:w="3936" w:type="dxa"/>
                              <w:tblInd w:w="607" w:type="dxa"/>
                              <w:tblLook w:val="04A0" w:firstRow="1" w:lastRow="0" w:firstColumn="1" w:lastColumn="0" w:noHBand="0" w:noVBand="1"/>
                            </w:tblPr>
                            <w:tblGrid>
                              <w:gridCol w:w="1696"/>
                              <w:gridCol w:w="2240"/>
                            </w:tblGrid>
                            <w:tr w:rsidR="000979C3" w14:paraId="3D46B1C3"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7498D2" w14:textId="77777777" w:rsidR="000979C3" w:rsidRDefault="000979C3" w:rsidP="000979C3">
                                  <w:pPr>
                                    <w:spacing w:line="240" w:lineRule="auto"/>
                                    <w:rPr>
                                      <w:b/>
                                      <w:lang w:val="en-US"/>
                                    </w:rPr>
                                  </w:pPr>
                                  <w:r>
                                    <w:rPr>
                                      <w:b/>
                                      <w:lang w:val="en-US"/>
                                    </w:rPr>
                                    <w:t>Voucher</w:t>
                                  </w:r>
                                </w:p>
                              </w:tc>
                              <w:tc>
                                <w:tcPr>
                                  <w:tcW w:w="2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177094" w14:textId="77777777" w:rsidR="000979C3" w:rsidRDefault="000979C3" w:rsidP="000979C3">
                                  <w:pPr>
                                    <w:spacing w:line="240" w:lineRule="auto"/>
                                    <w:rPr>
                                      <w:b/>
                                      <w:lang w:val="en-US"/>
                                    </w:rPr>
                                  </w:pPr>
                                  <w:r>
                                    <w:rPr>
                                      <w:b/>
                                      <w:lang w:val="en-US"/>
                                    </w:rPr>
                                    <w:t>CustomerOrder</w:t>
                                  </w:r>
                                </w:p>
                              </w:tc>
                            </w:tr>
                            <w:tr w:rsidR="000979C3" w14:paraId="5F8079CF"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hideMark/>
                                </w:tcPr>
                                <w:p w14:paraId="5C1E5111" w14:textId="77777777" w:rsidR="000979C3" w:rsidRDefault="000979C3" w:rsidP="000979C3">
                                  <w:pPr>
                                    <w:spacing w:line="240" w:lineRule="auto"/>
                                    <w:rPr>
                                      <w:lang w:val="en-US"/>
                                    </w:rPr>
                                  </w:pPr>
                                  <w:r>
                                    <w:rPr>
                                      <w:lang w:val="en-US"/>
                                    </w:rPr>
                                    <w:t>Voucher2</w:t>
                                  </w:r>
                                </w:p>
                              </w:tc>
                              <w:tc>
                                <w:tcPr>
                                  <w:tcW w:w="2240" w:type="dxa"/>
                                  <w:tcBorders>
                                    <w:top w:val="single" w:sz="4" w:space="0" w:color="auto"/>
                                    <w:left w:val="single" w:sz="4" w:space="0" w:color="auto"/>
                                    <w:bottom w:val="single" w:sz="4" w:space="0" w:color="auto"/>
                                    <w:right w:val="single" w:sz="4" w:space="0" w:color="auto"/>
                                  </w:tcBorders>
                                  <w:hideMark/>
                                </w:tcPr>
                                <w:p w14:paraId="1218E11B" w14:textId="77777777" w:rsidR="000979C3" w:rsidRDefault="000979C3" w:rsidP="000979C3">
                                  <w:pPr>
                                    <w:spacing w:line="240" w:lineRule="auto"/>
                                    <w:rPr>
                                      <w:lang w:val="en-US"/>
                                    </w:rPr>
                                  </w:pPr>
                                  <w:r>
                                    <w:rPr>
                                      <w:lang w:val="en-US"/>
                                    </w:rPr>
                                    <w:t>Order1</w:t>
                                  </w:r>
                                </w:p>
                              </w:tc>
                            </w:tr>
                            <w:tr w:rsidR="000979C3" w14:paraId="041D5A57"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hideMark/>
                                </w:tcPr>
                                <w:p w14:paraId="5ECDF275" w14:textId="77777777" w:rsidR="000979C3" w:rsidRDefault="000979C3" w:rsidP="000979C3">
                                  <w:pPr>
                                    <w:spacing w:line="240" w:lineRule="auto"/>
                                    <w:rPr>
                                      <w:lang w:val="en-US"/>
                                    </w:rPr>
                                  </w:pPr>
                                  <w:r>
                                    <w:rPr>
                                      <w:lang w:val="en-US"/>
                                    </w:rPr>
                                    <w:t>Voucher4</w:t>
                                  </w:r>
                                </w:p>
                              </w:tc>
                              <w:tc>
                                <w:tcPr>
                                  <w:tcW w:w="2240" w:type="dxa"/>
                                  <w:tcBorders>
                                    <w:top w:val="single" w:sz="4" w:space="0" w:color="auto"/>
                                    <w:left w:val="single" w:sz="4" w:space="0" w:color="auto"/>
                                    <w:bottom w:val="single" w:sz="4" w:space="0" w:color="auto"/>
                                    <w:right w:val="single" w:sz="4" w:space="0" w:color="auto"/>
                                  </w:tcBorders>
                                  <w:hideMark/>
                                </w:tcPr>
                                <w:p w14:paraId="1DDB60CD" w14:textId="77777777" w:rsidR="000979C3" w:rsidRDefault="000979C3" w:rsidP="000979C3">
                                  <w:pPr>
                                    <w:spacing w:line="240" w:lineRule="auto"/>
                                    <w:rPr>
                                      <w:lang w:val="en-US"/>
                                    </w:rPr>
                                  </w:pPr>
                                  <w:r>
                                    <w:rPr>
                                      <w:lang w:val="en-US"/>
                                    </w:rPr>
                                    <w:t>Order2</w:t>
                                  </w:r>
                                </w:p>
                              </w:tc>
                            </w:tr>
                            <w:tr w:rsidR="000979C3" w14:paraId="449AB65A"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hideMark/>
                                </w:tcPr>
                                <w:p w14:paraId="751F621E" w14:textId="77777777" w:rsidR="000979C3" w:rsidRDefault="000979C3" w:rsidP="000979C3">
                                  <w:pPr>
                                    <w:spacing w:line="240" w:lineRule="auto"/>
                                    <w:rPr>
                                      <w:lang w:val="en-US"/>
                                    </w:rPr>
                                  </w:pPr>
                                  <w:r>
                                    <w:rPr>
                                      <w:lang w:val="en-US"/>
                                    </w:rPr>
                                    <w:t>Voucher5</w:t>
                                  </w:r>
                                </w:p>
                              </w:tc>
                              <w:tc>
                                <w:tcPr>
                                  <w:tcW w:w="2240" w:type="dxa"/>
                                  <w:tcBorders>
                                    <w:top w:val="single" w:sz="4" w:space="0" w:color="auto"/>
                                    <w:left w:val="single" w:sz="4" w:space="0" w:color="auto"/>
                                    <w:bottom w:val="single" w:sz="4" w:space="0" w:color="auto"/>
                                    <w:right w:val="single" w:sz="4" w:space="0" w:color="auto"/>
                                  </w:tcBorders>
                                  <w:hideMark/>
                                </w:tcPr>
                                <w:p w14:paraId="500400AC" w14:textId="77777777" w:rsidR="000979C3" w:rsidRDefault="000979C3" w:rsidP="000979C3">
                                  <w:pPr>
                                    <w:spacing w:line="240" w:lineRule="auto"/>
                                    <w:rPr>
                                      <w:lang w:val="en-US"/>
                                    </w:rPr>
                                  </w:pPr>
                                  <w:r>
                                    <w:rPr>
                                      <w:lang w:val="en-US"/>
                                    </w:rPr>
                                    <w:t>Order3</w:t>
                                  </w:r>
                                </w:p>
                              </w:tc>
                            </w:tr>
                            <w:tr w:rsidR="000979C3" w14:paraId="4C8050E9"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hideMark/>
                                </w:tcPr>
                                <w:p w14:paraId="7E527BCD" w14:textId="77777777" w:rsidR="000979C3" w:rsidRDefault="000979C3" w:rsidP="000979C3">
                                  <w:pPr>
                                    <w:spacing w:line="240" w:lineRule="auto"/>
                                    <w:rPr>
                                      <w:lang w:val="en-US"/>
                                    </w:rPr>
                                  </w:pPr>
                                  <w:r>
                                    <w:rPr>
                                      <w:lang w:val="en-US"/>
                                    </w:rPr>
                                    <w:t>Voucher4</w:t>
                                  </w:r>
                                </w:p>
                              </w:tc>
                              <w:tc>
                                <w:tcPr>
                                  <w:tcW w:w="2240" w:type="dxa"/>
                                  <w:tcBorders>
                                    <w:top w:val="single" w:sz="4" w:space="0" w:color="auto"/>
                                    <w:left w:val="single" w:sz="4" w:space="0" w:color="auto"/>
                                    <w:bottom w:val="single" w:sz="4" w:space="0" w:color="auto"/>
                                    <w:right w:val="single" w:sz="4" w:space="0" w:color="auto"/>
                                  </w:tcBorders>
                                  <w:hideMark/>
                                </w:tcPr>
                                <w:p w14:paraId="3D6450E6" w14:textId="77777777" w:rsidR="000979C3" w:rsidRDefault="000979C3" w:rsidP="000979C3">
                                  <w:pPr>
                                    <w:spacing w:line="240" w:lineRule="auto"/>
                                    <w:rPr>
                                      <w:lang w:val="en-US"/>
                                    </w:rPr>
                                  </w:pPr>
                                  <w:r>
                                    <w:rPr>
                                      <w:lang w:val="en-US"/>
                                    </w:rPr>
                                    <w:t>Order4</w:t>
                                  </w:r>
                                </w:p>
                              </w:tc>
                            </w:tr>
                            <w:tr w:rsidR="000979C3" w14:paraId="4D701E0A"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hideMark/>
                                </w:tcPr>
                                <w:p w14:paraId="71ACCDD0" w14:textId="77777777" w:rsidR="000979C3" w:rsidRDefault="000979C3" w:rsidP="000979C3">
                                  <w:pPr>
                                    <w:spacing w:line="240" w:lineRule="auto"/>
                                    <w:rPr>
                                      <w:lang w:val="en-US"/>
                                    </w:rPr>
                                  </w:pPr>
                                  <w:r>
                                    <w:rPr>
                                      <w:lang w:val="en-US"/>
                                    </w:rPr>
                                    <w:t>Voucher1</w:t>
                                  </w:r>
                                </w:p>
                              </w:tc>
                              <w:tc>
                                <w:tcPr>
                                  <w:tcW w:w="2240" w:type="dxa"/>
                                  <w:tcBorders>
                                    <w:top w:val="single" w:sz="4" w:space="0" w:color="auto"/>
                                    <w:left w:val="single" w:sz="4" w:space="0" w:color="auto"/>
                                    <w:bottom w:val="single" w:sz="4" w:space="0" w:color="auto"/>
                                    <w:right w:val="single" w:sz="4" w:space="0" w:color="auto"/>
                                  </w:tcBorders>
                                  <w:hideMark/>
                                </w:tcPr>
                                <w:p w14:paraId="0D60963B" w14:textId="77777777" w:rsidR="000979C3" w:rsidRDefault="000979C3" w:rsidP="000979C3">
                                  <w:pPr>
                                    <w:spacing w:line="240" w:lineRule="auto"/>
                                    <w:rPr>
                                      <w:lang w:val="en-US"/>
                                    </w:rPr>
                                  </w:pPr>
                                  <w:r>
                                    <w:rPr>
                                      <w:lang w:val="en-US"/>
                                    </w:rPr>
                                    <w:t>Order5</w:t>
                                  </w:r>
                                </w:p>
                              </w:tc>
                            </w:tr>
                            <w:tr w:rsidR="000979C3" w14:paraId="466EC955"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hideMark/>
                                </w:tcPr>
                                <w:p w14:paraId="613D3FD8" w14:textId="77777777" w:rsidR="000979C3" w:rsidRDefault="000979C3" w:rsidP="000979C3">
                                  <w:pPr>
                                    <w:spacing w:line="240" w:lineRule="auto"/>
                                    <w:rPr>
                                      <w:lang w:val="en-US"/>
                                    </w:rPr>
                                  </w:pPr>
                                  <w:r>
                                    <w:rPr>
                                      <w:lang w:val="en-US"/>
                                    </w:rPr>
                                    <w:t>Voucher3</w:t>
                                  </w:r>
                                </w:p>
                              </w:tc>
                              <w:tc>
                                <w:tcPr>
                                  <w:tcW w:w="2240" w:type="dxa"/>
                                  <w:tcBorders>
                                    <w:top w:val="single" w:sz="4" w:space="0" w:color="auto"/>
                                    <w:left w:val="single" w:sz="4" w:space="0" w:color="auto"/>
                                    <w:bottom w:val="single" w:sz="4" w:space="0" w:color="auto"/>
                                    <w:right w:val="single" w:sz="4" w:space="0" w:color="auto"/>
                                  </w:tcBorders>
                                  <w:hideMark/>
                                </w:tcPr>
                                <w:p w14:paraId="05C735FC" w14:textId="77777777" w:rsidR="000979C3" w:rsidRDefault="000979C3" w:rsidP="000979C3">
                                  <w:pPr>
                                    <w:spacing w:line="240" w:lineRule="auto"/>
                                    <w:rPr>
                                      <w:lang w:val="en-US"/>
                                    </w:rPr>
                                  </w:pPr>
                                  <w:r>
                                    <w:rPr>
                                      <w:lang w:val="en-US"/>
                                    </w:rPr>
                                    <w:t>Order6</w:t>
                                  </w:r>
                                </w:p>
                              </w:tc>
                            </w:tr>
                          </w:tbl>
                          <w:p w14:paraId="232E91FB" w14:textId="77777777" w:rsidR="000979C3" w:rsidRDefault="000979C3" w:rsidP="000979C3">
                            <w:pPr>
                              <w:spacing w:line="240" w:lineRule="auto"/>
                              <w:rPr>
                                <w:rFonts w:ascii="Calibri" w:hAnsi="Calibri" w:cs="Arial"/>
                              </w:rPr>
                            </w:pPr>
                          </w:p>
                        </w:txbxContent>
                      </wps:txbx>
                      <wps:bodyPr rot="0" vert="horz" wrap="square" lIns="91440" tIns="45720" rIns="91440" bIns="45720" anchor="t" anchorCtr="0">
                        <a:noAutofit/>
                      </wps:bodyPr>
                    </wps:wsp>
                  </a:graphicData>
                </a:graphic>
              </wp:inline>
            </w:drawing>
          </mc:Choice>
          <mc:Fallback>
            <w:pict>
              <v:shapetype w14:anchorId="24E9E28F" id="_x0000_t202" coordsize="21600,21600" o:spt="202" path="m,l,21600r21600,l21600,xe">
                <v:stroke joinstyle="miter"/>
                <v:path gradientshapeok="t" o:connecttype="rect"/>
              </v:shapetype>
              <v:shape id="Text Box 7" o:spid="_x0000_s1027" type="#_x0000_t202" style="width:272.5pt;height:1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" stroked="f">
                <v:textbox>
                  <w:txbxContent>
                    <w:tbl>
                      <w:tblPr>
                        <w:tblStyle w:val="TableGrid"/>
                        <w:tblW w:w="3936" w:type="dxa"/>
                        <w:tblInd w:w="607" w:type="dxa"/>
                        <w:tblLook w:val="04A0" w:firstRow="1" w:lastRow="0" w:firstColumn="1" w:lastColumn="0" w:noHBand="0" w:noVBand="1"/>
                      </w:tblPr>
                      <w:tblGrid>
                        <w:gridCol w:w="1696"/>
                        <w:gridCol w:w="2240"/>
                      </w:tblGrid>
                      <w:tr w:rsidR="000979C3" w14:paraId="3D46B1C3"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7498D2" w14:textId="77777777" w:rsidR="000979C3" w:rsidRDefault="000979C3" w:rsidP="000979C3">
                            <w:pPr>
                              <w:spacing w:line="240" w:lineRule="auto"/>
                              <w:rPr>
                                <w:b/>
                                <w:lang w:val="en-US"/>
                              </w:rPr>
                            </w:pPr>
                            <w:r>
                              <w:rPr>
                                <w:b/>
                                <w:lang w:val="en-US"/>
                              </w:rPr>
                              <w:t>Voucher</w:t>
                            </w:r>
                          </w:p>
                        </w:tc>
                        <w:tc>
                          <w:tcPr>
                            <w:tcW w:w="2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177094" w14:textId="77777777" w:rsidR="000979C3" w:rsidRDefault="000979C3" w:rsidP="000979C3">
                            <w:pPr>
                              <w:spacing w:line="240" w:lineRule="auto"/>
                              <w:rPr>
                                <w:b/>
                                <w:lang w:val="en-US"/>
                              </w:rPr>
                            </w:pPr>
                            <w:r>
                              <w:rPr>
                                <w:b/>
                                <w:lang w:val="en-US"/>
                              </w:rPr>
                              <w:t>CustomerOrder</w:t>
                            </w:r>
                          </w:p>
                        </w:tc>
                      </w:tr>
                      <w:tr w:rsidR="000979C3" w14:paraId="5F8079CF"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hideMark/>
                          </w:tcPr>
                          <w:p w14:paraId="5C1E5111" w14:textId="77777777" w:rsidR="000979C3" w:rsidRDefault="000979C3" w:rsidP="000979C3">
                            <w:pPr>
                              <w:spacing w:line="240" w:lineRule="auto"/>
                              <w:rPr>
                                <w:lang w:val="en-US"/>
                              </w:rPr>
                            </w:pPr>
                            <w:r>
                              <w:rPr>
                                <w:lang w:val="en-US"/>
                              </w:rPr>
                              <w:t>Voucher2</w:t>
                            </w:r>
                          </w:p>
                        </w:tc>
                        <w:tc>
                          <w:tcPr>
                            <w:tcW w:w="2240" w:type="dxa"/>
                            <w:tcBorders>
                              <w:top w:val="single" w:sz="4" w:space="0" w:color="auto"/>
                              <w:left w:val="single" w:sz="4" w:space="0" w:color="auto"/>
                              <w:bottom w:val="single" w:sz="4" w:space="0" w:color="auto"/>
                              <w:right w:val="single" w:sz="4" w:space="0" w:color="auto"/>
                            </w:tcBorders>
                            <w:hideMark/>
                          </w:tcPr>
                          <w:p w14:paraId="1218E11B" w14:textId="77777777" w:rsidR="000979C3" w:rsidRDefault="000979C3" w:rsidP="000979C3">
                            <w:pPr>
                              <w:spacing w:line="240" w:lineRule="auto"/>
                              <w:rPr>
                                <w:lang w:val="en-US"/>
                              </w:rPr>
                            </w:pPr>
                            <w:r>
                              <w:rPr>
                                <w:lang w:val="en-US"/>
                              </w:rPr>
                              <w:t>Order1</w:t>
                            </w:r>
                          </w:p>
                        </w:tc>
                      </w:tr>
                      <w:tr w:rsidR="000979C3" w14:paraId="041D5A57"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hideMark/>
                          </w:tcPr>
                          <w:p w14:paraId="5ECDF275" w14:textId="77777777" w:rsidR="000979C3" w:rsidRDefault="000979C3" w:rsidP="000979C3">
                            <w:pPr>
                              <w:spacing w:line="240" w:lineRule="auto"/>
                              <w:rPr>
                                <w:lang w:val="en-US"/>
                              </w:rPr>
                            </w:pPr>
                            <w:r>
                              <w:rPr>
                                <w:lang w:val="en-US"/>
                              </w:rPr>
                              <w:t>Voucher4</w:t>
                            </w:r>
                          </w:p>
                        </w:tc>
                        <w:tc>
                          <w:tcPr>
                            <w:tcW w:w="2240" w:type="dxa"/>
                            <w:tcBorders>
                              <w:top w:val="single" w:sz="4" w:space="0" w:color="auto"/>
                              <w:left w:val="single" w:sz="4" w:space="0" w:color="auto"/>
                              <w:bottom w:val="single" w:sz="4" w:space="0" w:color="auto"/>
                              <w:right w:val="single" w:sz="4" w:space="0" w:color="auto"/>
                            </w:tcBorders>
                            <w:hideMark/>
                          </w:tcPr>
                          <w:p w14:paraId="1DDB60CD" w14:textId="77777777" w:rsidR="000979C3" w:rsidRDefault="000979C3" w:rsidP="000979C3">
                            <w:pPr>
                              <w:spacing w:line="240" w:lineRule="auto"/>
                              <w:rPr>
                                <w:lang w:val="en-US"/>
                              </w:rPr>
                            </w:pPr>
                            <w:r>
                              <w:rPr>
                                <w:lang w:val="en-US"/>
                              </w:rPr>
                              <w:t>Order2</w:t>
                            </w:r>
                          </w:p>
                        </w:tc>
                      </w:tr>
                      <w:tr w:rsidR="000979C3" w14:paraId="449AB65A"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hideMark/>
                          </w:tcPr>
                          <w:p w14:paraId="751F621E" w14:textId="77777777" w:rsidR="000979C3" w:rsidRDefault="000979C3" w:rsidP="000979C3">
                            <w:pPr>
                              <w:spacing w:line="240" w:lineRule="auto"/>
                              <w:rPr>
                                <w:lang w:val="en-US"/>
                              </w:rPr>
                            </w:pPr>
                            <w:r>
                              <w:rPr>
                                <w:lang w:val="en-US"/>
                              </w:rPr>
                              <w:t>Voucher5</w:t>
                            </w:r>
                          </w:p>
                        </w:tc>
                        <w:tc>
                          <w:tcPr>
                            <w:tcW w:w="2240" w:type="dxa"/>
                            <w:tcBorders>
                              <w:top w:val="single" w:sz="4" w:space="0" w:color="auto"/>
                              <w:left w:val="single" w:sz="4" w:space="0" w:color="auto"/>
                              <w:bottom w:val="single" w:sz="4" w:space="0" w:color="auto"/>
                              <w:right w:val="single" w:sz="4" w:space="0" w:color="auto"/>
                            </w:tcBorders>
                            <w:hideMark/>
                          </w:tcPr>
                          <w:p w14:paraId="500400AC" w14:textId="77777777" w:rsidR="000979C3" w:rsidRDefault="000979C3" w:rsidP="000979C3">
                            <w:pPr>
                              <w:spacing w:line="240" w:lineRule="auto"/>
                              <w:rPr>
                                <w:lang w:val="en-US"/>
                              </w:rPr>
                            </w:pPr>
                            <w:r>
                              <w:rPr>
                                <w:lang w:val="en-US"/>
                              </w:rPr>
                              <w:t>Order3</w:t>
                            </w:r>
                          </w:p>
                        </w:tc>
                      </w:tr>
                      <w:tr w:rsidR="000979C3" w14:paraId="4C8050E9"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hideMark/>
                          </w:tcPr>
                          <w:p w14:paraId="7E527BCD" w14:textId="77777777" w:rsidR="000979C3" w:rsidRDefault="000979C3" w:rsidP="000979C3">
                            <w:pPr>
                              <w:spacing w:line="240" w:lineRule="auto"/>
                              <w:rPr>
                                <w:lang w:val="en-US"/>
                              </w:rPr>
                            </w:pPr>
                            <w:r>
                              <w:rPr>
                                <w:lang w:val="en-US"/>
                              </w:rPr>
                              <w:t>Voucher4</w:t>
                            </w:r>
                          </w:p>
                        </w:tc>
                        <w:tc>
                          <w:tcPr>
                            <w:tcW w:w="2240" w:type="dxa"/>
                            <w:tcBorders>
                              <w:top w:val="single" w:sz="4" w:space="0" w:color="auto"/>
                              <w:left w:val="single" w:sz="4" w:space="0" w:color="auto"/>
                              <w:bottom w:val="single" w:sz="4" w:space="0" w:color="auto"/>
                              <w:right w:val="single" w:sz="4" w:space="0" w:color="auto"/>
                            </w:tcBorders>
                            <w:hideMark/>
                          </w:tcPr>
                          <w:p w14:paraId="3D6450E6" w14:textId="77777777" w:rsidR="000979C3" w:rsidRDefault="000979C3" w:rsidP="000979C3">
                            <w:pPr>
                              <w:spacing w:line="240" w:lineRule="auto"/>
                              <w:rPr>
                                <w:lang w:val="en-US"/>
                              </w:rPr>
                            </w:pPr>
                            <w:r>
                              <w:rPr>
                                <w:lang w:val="en-US"/>
                              </w:rPr>
                              <w:t>Order4</w:t>
                            </w:r>
                          </w:p>
                        </w:tc>
                      </w:tr>
                      <w:tr w:rsidR="000979C3" w14:paraId="4D701E0A"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hideMark/>
                          </w:tcPr>
                          <w:p w14:paraId="71ACCDD0" w14:textId="77777777" w:rsidR="000979C3" w:rsidRDefault="000979C3" w:rsidP="000979C3">
                            <w:pPr>
                              <w:spacing w:line="240" w:lineRule="auto"/>
                              <w:rPr>
                                <w:lang w:val="en-US"/>
                              </w:rPr>
                            </w:pPr>
                            <w:r>
                              <w:rPr>
                                <w:lang w:val="en-US"/>
                              </w:rPr>
                              <w:t>Voucher1</w:t>
                            </w:r>
                          </w:p>
                        </w:tc>
                        <w:tc>
                          <w:tcPr>
                            <w:tcW w:w="2240" w:type="dxa"/>
                            <w:tcBorders>
                              <w:top w:val="single" w:sz="4" w:space="0" w:color="auto"/>
                              <w:left w:val="single" w:sz="4" w:space="0" w:color="auto"/>
                              <w:bottom w:val="single" w:sz="4" w:space="0" w:color="auto"/>
                              <w:right w:val="single" w:sz="4" w:space="0" w:color="auto"/>
                            </w:tcBorders>
                            <w:hideMark/>
                          </w:tcPr>
                          <w:p w14:paraId="0D60963B" w14:textId="77777777" w:rsidR="000979C3" w:rsidRDefault="000979C3" w:rsidP="000979C3">
                            <w:pPr>
                              <w:spacing w:line="240" w:lineRule="auto"/>
                              <w:rPr>
                                <w:lang w:val="en-US"/>
                              </w:rPr>
                            </w:pPr>
                            <w:r>
                              <w:rPr>
                                <w:lang w:val="en-US"/>
                              </w:rPr>
                              <w:t>Order5</w:t>
                            </w:r>
                          </w:p>
                        </w:tc>
                      </w:tr>
                      <w:tr w:rsidR="000979C3" w14:paraId="466EC955" w14:textId="77777777" w:rsidTr="00C37091">
                        <w:trPr>
                          <w:trHeight w:val="283"/>
                        </w:trPr>
                        <w:tc>
                          <w:tcPr>
                            <w:tcW w:w="1696" w:type="dxa"/>
                            <w:tcBorders>
                              <w:top w:val="single" w:sz="4" w:space="0" w:color="auto"/>
                              <w:left w:val="single" w:sz="4" w:space="0" w:color="auto"/>
                              <w:bottom w:val="single" w:sz="4" w:space="0" w:color="auto"/>
                              <w:right w:val="single" w:sz="4" w:space="0" w:color="auto"/>
                            </w:tcBorders>
                            <w:hideMark/>
                          </w:tcPr>
                          <w:p w14:paraId="613D3FD8" w14:textId="77777777" w:rsidR="000979C3" w:rsidRDefault="000979C3" w:rsidP="000979C3">
                            <w:pPr>
                              <w:spacing w:line="240" w:lineRule="auto"/>
                              <w:rPr>
                                <w:lang w:val="en-US"/>
                              </w:rPr>
                            </w:pPr>
                            <w:r>
                              <w:rPr>
                                <w:lang w:val="en-US"/>
                              </w:rPr>
                              <w:t>Voucher3</w:t>
                            </w:r>
                          </w:p>
                        </w:tc>
                        <w:tc>
                          <w:tcPr>
                            <w:tcW w:w="2240" w:type="dxa"/>
                            <w:tcBorders>
                              <w:top w:val="single" w:sz="4" w:space="0" w:color="auto"/>
                              <w:left w:val="single" w:sz="4" w:space="0" w:color="auto"/>
                              <w:bottom w:val="single" w:sz="4" w:space="0" w:color="auto"/>
                              <w:right w:val="single" w:sz="4" w:space="0" w:color="auto"/>
                            </w:tcBorders>
                            <w:hideMark/>
                          </w:tcPr>
                          <w:p w14:paraId="05C735FC" w14:textId="77777777" w:rsidR="000979C3" w:rsidRDefault="000979C3" w:rsidP="000979C3">
                            <w:pPr>
                              <w:spacing w:line="240" w:lineRule="auto"/>
                              <w:rPr>
                                <w:lang w:val="en-US"/>
                              </w:rPr>
                            </w:pPr>
                            <w:r>
                              <w:rPr>
                                <w:lang w:val="en-US"/>
                              </w:rPr>
                              <w:t>Order6</w:t>
                            </w:r>
                          </w:p>
                        </w:tc>
                      </w:tr>
                    </w:tbl>
                    <w:p w14:paraId="232E91FB" w14:textId="77777777" w:rsidR="000979C3" w:rsidRDefault="000979C3" w:rsidP="000979C3">
                      <w:pPr>
                        <w:spacing w:line="240" w:lineRule="auto"/>
                        <w:rPr>
                          <w:rFonts w:ascii="Calibri" w:hAnsi="Calibri" w:cs="Arial"/>
                        </w:rPr>
                      </w:pPr>
                    </w:p>
                  </w:txbxContent>
                </v:textbox>
                <w10:anchorlock/>
              </v:shape>
            </w:pict>
          </mc:Fallback>
        </mc:AlternateContent>
      </w:r>
    </w:p>
    <w:p w14:paraId="7AADC4F2" w14:textId="77777777" w:rsidR="00C37091" w:rsidRDefault="00C37091" w:rsidP="00215763"/>
    <w:tbl>
      <w:tblPr>
        <w:tblpPr w:leftFromText="180" w:rightFromText="180" w:vertAnchor="text" w:horzAnchor="page" w:tblpX="2111"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tblGrid>
      <w:tr w:rsidR="00C37091" w:rsidRPr="00215763" w14:paraId="016B3095" w14:textId="77777777" w:rsidTr="006D60D6">
        <w:trPr>
          <w:trHeight w:hRule="exact" w:val="284"/>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F3AEFC" w14:textId="77777777" w:rsidR="00C37091" w:rsidRPr="00215763" w:rsidRDefault="00C37091" w:rsidP="006D60D6">
            <w:pPr>
              <w:spacing w:line="240" w:lineRule="auto"/>
              <w:rPr>
                <w:b/>
                <w:lang w:val="en-US"/>
              </w:rPr>
            </w:pPr>
            <w:r w:rsidRPr="00215763">
              <w:rPr>
                <w:b/>
                <w:lang w:val="en-US"/>
              </w:rPr>
              <w:t>Customer</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8CD243" w14:textId="77777777" w:rsidR="00C37091" w:rsidRPr="00215763" w:rsidRDefault="00C37091" w:rsidP="006D60D6">
            <w:pPr>
              <w:spacing w:line="240" w:lineRule="auto"/>
              <w:rPr>
                <w:b/>
                <w:lang w:val="en-US"/>
              </w:rPr>
            </w:pPr>
            <w:proofErr w:type="spellStart"/>
            <w:r w:rsidRPr="00215763">
              <w:rPr>
                <w:b/>
                <w:lang w:val="en-US"/>
              </w:rPr>
              <w:t>Customer</w:t>
            </w:r>
            <w:r>
              <w:rPr>
                <w:b/>
                <w:lang w:val="en-US"/>
              </w:rPr>
              <w:t>O</w:t>
            </w:r>
            <w:r w:rsidRPr="00215763">
              <w:rPr>
                <w:b/>
                <w:lang w:val="en-US"/>
              </w:rPr>
              <w:t>rder</w:t>
            </w:r>
            <w:proofErr w:type="spellEnd"/>
          </w:p>
        </w:tc>
      </w:tr>
      <w:tr w:rsidR="00C37091" w:rsidRPr="00215763" w14:paraId="3ACD247D" w14:textId="77777777" w:rsidTr="006D60D6">
        <w:trPr>
          <w:trHeight w:hRule="exact" w:val="284"/>
        </w:trPr>
        <w:tc>
          <w:tcPr>
            <w:tcW w:w="1696" w:type="dxa"/>
            <w:tcBorders>
              <w:top w:val="single" w:sz="4" w:space="0" w:color="auto"/>
              <w:left w:val="single" w:sz="4" w:space="0" w:color="auto"/>
              <w:bottom w:val="single" w:sz="4" w:space="0" w:color="auto"/>
              <w:right w:val="single" w:sz="4" w:space="0" w:color="auto"/>
            </w:tcBorders>
            <w:hideMark/>
          </w:tcPr>
          <w:p w14:paraId="08336840" w14:textId="77777777" w:rsidR="00C37091" w:rsidRPr="00215763" w:rsidRDefault="00C37091" w:rsidP="006D60D6">
            <w:pPr>
              <w:spacing w:line="240" w:lineRule="auto"/>
              <w:rPr>
                <w:lang w:val="en-US"/>
              </w:rPr>
            </w:pPr>
            <w:r w:rsidRPr="00215763">
              <w:rPr>
                <w:lang w:val="en-US"/>
              </w:rPr>
              <w:t>Customer1</w:t>
            </w:r>
          </w:p>
        </w:tc>
        <w:tc>
          <w:tcPr>
            <w:tcW w:w="2268" w:type="dxa"/>
            <w:tcBorders>
              <w:top w:val="single" w:sz="4" w:space="0" w:color="auto"/>
              <w:left w:val="single" w:sz="4" w:space="0" w:color="auto"/>
              <w:bottom w:val="single" w:sz="4" w:space="0" w:color="auto"/>
              <w:right w:val="single" w:sz="4" w:space="0" w:color="auto"/>
            </w:tcBorders>
            <w:hideMark/>
          </w:tcPr>
          <w:p w14:paraId="3733017F" w14:textId="77777777" w:rsidR="00C37091" w:rsidRPr="00215763" w:rsidRDefault="00C37091" w:rsidP="006D60D6">
            <w:pPr>
              <w:spacing w:line="240" w:lineRule="auto"/>
              <w:rPr>
                <w:lang w:val="en-US"/>
              </w:rPr>
            </w:pPr>
            <w:r w:rsidRPr="00215763">
              <w:rPr>
                <w:lang w:val="en-US"/>
              </w:rPr>
              <w:t>Order1</w:t>
            </w:r>
          </w:p>
        </w:tc>
      </w:tr>
      <w:tr w:rsidR="00C37091" w:rsidRPr="00215763" w14:paraId="706CD1EF" w14:textId="77777777" w:rsidTr="006D60D6">
        <w:trPr>
          <w:trHeight w:hRule="exact" w:val="284"/>
        </w:trPr>
        <w:tc>
          <w:tcPr>
            <w:tcW w:w="1696" w:type="dxa"/>
            <w:tcBorders>
              <w:top w:val="single" w:sz="4" w:space="0" w:color="auto"/>
              <w:left w:val="single" w:sz="4" w:space="0" w:color="auto"/>
              <w:bottom w:val="single" w:sz="4" w:space="0" w:color="auto"/>
              <w:right w:val="single" w:sz="4" w:space="0" w:color="auto"/>
            </w:tcBorders>
            <w:hideMark/>
          </w:tcPr>
          <w:p w14:paraId="6AFDAC2B" w14:textId="77777777" w:rsidR="00C37091" w:rsidRPr="00215763" w:rsidRDefault="00C37091" w:rsidP="006D60D6">
            <w:pPr>
              <w:rPr>
                <w:lang w:val="en-US"/>
              </w:rPr>
            </w:pPr>
            <w:r w:rsidRPr="00215763">
              <w:rPr>
                <w:lang w:val="en-US"/>
              </w:rPr>
              <w:t>Customer3</w:t>
            </w:r>
          </w:p>
        </w:tc>
        <w:tc>
          <w:tcPr>
            <w:tcW w:w="2268" w:type="dxa"/>
            <w:tcBorders>
              <w:top w:val="single" w:sz="4" w:space="0" w:color="auto"/>
              <w:left w:val="single" w:sz="4" w:space="0" w:color="auto"/>
              <w:bottom w:val="single" w:sz="4" w:space="0" w:color="auto"/>
              <w:right w:val="single" w:sz="4" w:space="0" w:color="auto"/>
            </w:tcBorders>
            <w:hideMark/>
          </w:tcPr>
          <w:p w14:paraId="20C2E8E1" w14:textId="77777777" w:rsidR="00C37091" w:rsidRPr="00215763" w:rsidRDefault="00C37091" w:rsidP="006D60D6">
            <w:pPr>
              <w:rPr>
                <w:lang w:val="en-US"/>
              </w:rPr>
            </w:pPr>
            <w:r w:rsidRPr="00215763">
              <w:rPr>
                <w:lang w:val="en-US"/>
              </w:rPr>
              <w:t>Order2</w:t>
            </w:r>
          </w:p>
        </w:tc>
      </w:tr>
      <w:tr w:rsidR="00C37091" w:rsidRPr="00215763" w14:paraId="06DD26D0" w14:textId="77777777" w:rsidTr="006D60D6">
        <w:trPr>
          <w:trHeight w:hRule="exact" w:val="284"/>
        </w:trPr>
        <w:tc>
          <w:tcPr>
            <w:tcW w:w="1696" w:type="dxa"/>
            <w:tcBorders>
              <w:top w:val="single" w:sz="4" w:space="0" w:color="auto"/>
              <w:left w:val="single" w:sz="4" w:space="0" w:color="auto"/>
              <w:bottom w:val="single" w:sz="4" w:space="0" w:color="auto"/>
              <w:right w:val="single" w:sz="4" w:space="0" w:color="auto"/>
            </w:tcBorders>
            <w:hideMark/>
          </w:tcPr>
          <w:p w14:paraId="19BEA1A2" w14:textId="77777777" w:rsidR="00C37091" w:rsidRPr="00215763" w:rsidRDefault="00C37091" w:rsidP="006D60D6">
            <w:pPr>
              <w:rPr>
                <w:lang w:val="en-US"/>
              </w:rPr>
            </w:pPr>
            <w:r w:rsidRPr="00215763">
              <w:rPr>
                <w:lang w:val="en-US"/>
              </w:rPr>
              <w:t>Customer1</w:t>
            </w:r>
          </w:p>
        </w:tc>
        <w:tc>
          <w:tcPr>
            <w:tcW w:w="2268" w:type="dxa"/>
            <w:tcBorders>
              <w:top w:val="single" w:sz="4" w:space="0" w:color="auto"/>
              <w:left w:val="single" w:sz="4" w:space="0" w:color="auto"/>
              <w:bottom w:val="single" w:sz="4" w:space="0" w:color="auto"/>
              <w:right w:val="single" w:sz="4" w:space="0" w:color="auto"/>
            </w:tcBorders>
            <w:hideMark/>
          </w:tcPr>
          <w:p w14:paraId="414B753B" w14:textId="77777777" w:rsidR="00C37091" w:rsidRPr="00215763" w:rsidRDefault="00C37091" w:rsidP="006D60D6">
            <w:pPr>
              <w:rPr>
                <w:b/>
                <w:lang w:val="en-US"/>
              </w:rPr>
            </w:pPr>
            <w:r w:rsidRPr="00215763">
              <w:rPr>
                <w:lang w:val="en-US"/>
              </w:rPr>
              <w:t>Order3</w:t>
            </w:r>
          </w:p>
        </w:tc>
      </w:tr>
      <w:tr w:rsidR="00C37091" w:rsidRPr="00215763" w14:paraId="06DBF7F3" w14:textId="77777777" w:rsidTr="006D60D6">
        <w:trPr>
          <w:trHeight w:hRule="exact" w:val="284"/>
        </w:trPr>
        <w:tc>
          <w:tcPr>
            <w:tcW w:w="1696" w:type="dxa"/>
            <w:tcBorders>
              <w:top w:val="single" w:sz="4" w:space="0" w:color="auto"/>
              <w:left w:val="single" w:sz="4" w:space="0" w:color="auto"/>
              <w:bottom w:val="single" w:sz="4" w:space="0" w:color="auto"/>
              <w:right w:val="single" w:sz="4" w:space="0" w:color="auto"/>
            </w:tcBorders>
            <w:hideMark/>
          </w:tcPr>
          <w:p w14:paraId="6D26ACE3" w14:textId="77777777" w:rsidR="00C37091" w:rsidRPr="00215763" w:rsidRDefault="00C37091" w:rsidP="006D60D6">
            <w:pPr>
              <w:rPr>
                <w:lang w:val="en-US"/>
              </w:rPr>
            </w:pPr>
            <w:r w:rsidRPr="00215763">
              <w:rPr>
                <w:lang w:val="en-US"/>
              </w:rPr>
              <w:t>Customer2</w:t>
            </w:r>
          </w:p>
        </w:tc>
        <w:tc>
          <w:tcPr>
            <w:tcW w:w="2268" w:type="dxa"/>
            <w:tcBorders>
              <w:top w:val="single" w:sz="4" w:space="0" w:color="auto"/>
              <w:left w:val="single" w:sz="4" w:space="0" w:color="auto"/>
              <w:bottom w:val="single" w:sz="4" w:space="0" w:color="auto"/>
              <w:right w:val="single" w:sz="4" w:space="0" w:color="auto"/>
            </w:tcBorders>
            <w:hideMark/>
          </w:tcPr>
          <w:p w14:paraId="7FC36A8F" w14:textId="77777777" w:rsidR="00C37091" w:rsidRPr="00215763" w:rsidRDefault="00C37091" w:rsidP="006D60D6">
            <w:pPr>
              <w:rPr>
                <w:lang w:val="en-US"/>
              </w:rPr>
            </w:pPr>
            <w:r w:rsidRPr="00215763">
              <w:rPr>
                <w:lang w:val="en-US"/>
              </w:rPr>
              <w:t>Order4</w:t>
            </w:r>
          </w:p>
        </w:tc>
      </w:tr>
      <w:tr w:rsidR="00C37091" w:rsidRPr="00215763" w14:paraId="55836357" w14:textId="77777777" w:rsidTr="006D60D6">
        <w:trPr>
          <w:trHeight w:hRule="exact" w:val="284"/>
        </w:trPr>
        <w:tc>
          <w:tcPr>
            <w:tcW w:w="1696" w:type="dxa"/>
            <w:tcBorders>
              <w:top w:val="single" w:sz="4" w:space="0" w:color="auto"/>
              <w:left w:val="single" w:sz="4" w:space="0" w:color="auto"/>
              <w:bottom w:val="single" w:sz="4" w:space="0" w:color="auto"/>
              <w:right w:val="single" w:sz="4" w:space="0" w:color="auto"/>
            </w:tcBorders>
            <w:hideMark/>
          </w:tcPr>
          <w:p w14:paraId="3FC3CC77" w14:textId="77777777" w:rsidR="00C37091" w:rsidRPr="00215763" w:rsidRDefault="00C37091" w:rsidP="006D60D6">
            <w:pPr>
              <w:rPr>
                <w:lang w:val="en-US"/>
              </w:rPr>
            </w:pPr>
            <w:r w:rsidRPr="00215763">
              <w:rPr>
                <w:lang w:val="en-US"/>
              </w:rPr>
              <w:t>Customer1</w:t>
            </w:r>
          </w:p>
        </w:tc>
        <w:tc>
          <w:tcPr>
            <w:tcW w:w="2268" w:type="dxa"/>
            <w:tcBorders>
              <w:top w:val="single" w:sz="4" w:space="0" w:color="auto"/>
              <w:left w:val="single" w:sz="4" w:space="0" w:color="auto"/>
              <w:bottom w:val="single" w:sz="4" w:space="0" w:color="auto"/>
              <w:right w:val="single" w:sz="4" w:space="0" w:color="auto"/>
            </w:tcBorders>
            <w:hideMark/>
          </w:tcPr>
          <w:p w14:paraId="5587CAFE" w14:textId="77777777" w:rsidR="00C37091" w:rsidRPr="00215763" w:rsidRDefault="00C37091" w:rsidP="006D60D6">
            <w:pPr>
              <w:rPr>
                <w:lang w:val="en-US"/>
              </w:rPr>
            </w:pPr>
            <w:r w:rsidRPr="00215763">
              <w:rPr>
                <w:lang w:val="en-US"/>
              </w:rPr>
              <w:t>Order5</w:t>
            </w:r>
          </w:p>
        </w:tc>
      </w:tr>
      <w:tr w:rsidR="00C37091" w:rsidRPr="00215763" w14:paraId="2B847F07" w14:textId="77777777" w:rsidTr="006D60D6">
        <w:trPr>
          <w:trHeight w:hRule="exact" w:val="283"/>
        </w:trPr>
        <w:tc>
          <w:tcPr>
            <w:tcW w:w="1696" w:type="dxa"/>
            <w:tcBorders>
              <w:top w:val="single" w:sz="4" w:space="0" w:color="auto"/>
              <w:left w:val="single" w:sz="4" w:space="0" w:color="auto"/>
              <w:bottom w:val="single" w:sz="4" w:space="0" w:color="auto"/>
              <w:right w:val="single" w:sz="4" w:space="0" w:color="auto"/>
            </w:tcBorders>
            <w:hideMark/>
          </w:tcPr>
          <w:p w14:paraId="2C86DE1E" w14:textId="77777777" w:rsidR="00C37091" w:rsidRPr="00215763" w:rsidRDefault="00C37091" w:rsidP="006D60D6">
            <w:pPr>
              <w:rPr>
                <w:lang w:val="en-US"/>
              </w:rPr>
            </w:pPr>
            <w:r w:rsidRPr="00215763">
              <w:rPr>
                <w:lang w:val="en-US"/>
              </w:rPr>
              <w:t>Customer2</w:t>
            </w:r>
          </w:p>
        </w:tc>
        <w:tc>
          <w:tcPr>
            <w:tcW w:w="2268" w:type="dxa"/>
            <w:tcBorders>
              <w:top w:val="single" w:sz="4" w:space="0" w:color="auto"/>
              <w:left w:val="single" w:sz="4" w:space="0" w:color="auto"/>
              <w:bottom w:val="single" w:sz="4" w:space="0" w:color="auto"/>
              <w:right w:val="single" w:sz="4" w:space="0" w:color="auto"/>
            </w:tcBorders>
            <w:hideMark/>
          </w:tcPr>
          <w:p w14:paraId="4D03F2C0" w14:textId="77777777" w:rsidR="00C37091" w:rsidRPr="00215763" w:rsidRDefault="00C37091" w:rsidP="006D60D6">
            <w:pPr>
              <w:rPr>
                <w:lang w:val="en-US"/>
              </w:rPr>
            </w:pPr>
            <w:r w:rsidRPr="00215763">
              <w:rPr>
                <w:lang w:val="en-US"/>
              </w:rPr>
              <w:t>Order6</w:t>
            </w:r>
          </w:p>
        </w:tc>
      </w:tr>
    </w:tbl>
    <w:p w14:paraId="4923AEE8" w14:textId="14CAFFC4" w:rsidR="00215763" w:rsidRPr="00215763" w:rsidRDefault="00215763" w:rsidP="00215763"/>
    <w:p w14:paraId="6B0A025F" w14:textId="77777777" w:rsidR="00F224DD" w:rsidRDefault="00F224DD" w:rsidP="00215763"/>
    <w:p w14:paraId="4377CC1E" w14:textId="77777777" w:rsidR="00F224DD" w:rsidRDefault="00F224DD" w:rsidP="00215763"/>
    <w:p w14:paraId="6D44026C" w14:textId="77777777" w:rsidR="00F224DD" w:rsidRDefault="00F224DD" w:rsidP="00215763"/>
    <w:p w14:paraId="78F9E61A" w14:textId="53F51293" w:rsidR="00215763" w:rsidRPr="00215763" w:rsidRDefault="00215763" w:rsidP="00215763"/>
    <w:p w14:paraId="25FD5BE6" w14:textId="77777777" w:rsidR="00215763" w:rsidRPr="00215763" w:rsidRDefault="00215763" w:rsidP="00215763"/>
    <w:p w14:paraId="7FD6CA02" w14:textId="77777777" w:rsidR="00215763" w:rsidRPr="00215763" w:rsidRDefault="00215763" w:rsidP="00215763"/>
    <w:p w14:paraId="7F4060EA" w14:textId="77777777" w:rsidR="009E660C" w:rsidRDefault="009E660C" w:rsidP="00215763">
      <w:pPr>
        <w:tabs>
          <w:tab w:val="right" w:pos="7937"/>
        </w:tabs>
        <w:ind w:left="556"/>
      </w:pPr>
    </w:p>
    <w:p w14:paraId="3859BCDA" w14:textId="77777777" w:rsidR="00C37091" w:rsidRDefault="00C37091" w:rsidP="00215763">
      <w:pPr>
        <w:tabs>
          <w:tab w:val="right" w:pos="7937"/>
        </w:tabs>
        <w:ind w:left="556"/>
      </w:pPr>
    </w:p>
    <w:tbl>
      <w:tblPr>
        <w:tblStyle w:val="TableGrid"/>
        <w:tblpPr w:leftFromText="180" w:rightFromText="180" w:vertAnchor="text" w:horzAnchor="page" w:tblpX="2161" w:tblpY="67"/>
        <w:tblW w:w="4013" w:type="dxa"/>
        <w:tblLook w:val="04A0" w:firstRow="1" w:lastRow="0" w:firstColumn="1" w:lastColumn="0" w:noHBand="0" w:noVBand="1"/>
      </w:tblPr>
      <w:tblGrid>
        <w:gridCol w:w="1695"/>
        <w:gridCol w:w="2318"/>
      </w:tblGrid>
      <w:tr w:rsidR="006D60D6" w14:paraId="02AA10BB" w14:textId="77777777" w:rsidTr="006D60D6">
        <w:trPr>
          <w:trHeight w:val="283"/>
        </w:trPr>
        <w:tc>
          <w:tcPr>
            <w:tcW w:w="1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634996" w14:textId="77777777" w:rsidR="006D60D6" w:rsidRDefault="006D60D6" w:rsidP="006D60D6">
            <w:pPr>
              <w:spacing w:line="240" w:lineRule="auto"/>
              <w:rPr>
                <w:b/>
                <w:lang w:val="en-US"/>
              </w:rPr>
            </w:pPr>
            <w:r>
              <w:rPr>
                <w:b/>
                <w:lang w:val="en-US"/>
              </w:rPr>
              <w:t>Voucher</w:t>
            </w:r>
          </w:p>
        </w:tc>
        <w:tc>
          <w:tcPr>
            <w:tcW w:w="23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0AF6C8" w14:textId="77777777" w:rsidR="006D60D6" w:rsidRDefault="006D60D6" w:rsidP="006D60D6">
            <w:pPr>
              <w:spacing w:line="240" w:lineRule="auto"/>
              <w:rPr>
                <w:b/>
                <w:lang w:val="en-US"/>
              </w:rPr>
            </w:pPr>
            <w:r>
              <w:rPr>
                <w:b/>
                <w:lang w:val="en-US"/>
              </w:rPr>
              <w:t>Supplier</w:t>
            </w:r>
          </w:p>
        </w:tc>
      </w:tr>
      <w:tr w:rsidR="006D60D6" w14:paraId="4FABA71C" w14:textId="77777777" w:rsidTr="006D60D6">
        <w:trPr>
          <w:trHeight w:val="283"/>
        </w:trPr>
        <w:tc>
          <w:tcPr>
            <w:tcW w:w="1695" w:type="dxa"/>
            <w:tcBorders>
              <w:top w:val="single" w:sz="4" w:space="0" w:color="auto"/>
              <w:left w:val="single" w:sz="4" w:space="0" w:color="auto"/>
              <w:bottom w:val="single" w:sz="4" w:space="0" w:color="auto"/>
              <w:right w:val="single" w:sz="4" w:space="0" w:color="auto"/>
            </w:tcBorders>
            <w:hideMark/>
          </w:tcPr>
          <w:p w14:paraId="515080A4" w14:textId="77777777" w:rsidR="006D60D6" w:rsidRDefault="006D60D6" w:rsidP="006D60D6">
            <w:pPr>
              <w:spacing w:line="240" w:lineRule="auto"/>
              <w:rPr>
                <w:lang w:val="en-US"/>
              </w:rPr>
            </w:pPr>
            <w:r>
              <w:rPr>
                <w:lang w:val="en-US"/>
              </w:rPr>
              <w:t>Voucher1</w:t>
            </w:r>
          </w:p>
        </w:tc>
        <w:tc>
          <w:tcPr>
            <w:tcW w:w="2318" w:type="dxa"/>
            <w:tcBorders>
              <w:top w:val="single" w:sz="4" w:space="0" w:color="auto"/>
              <w:left w:val="single" w:sz="4" w:space="0" w:color="auto"/>
              <w:bottom w:val="single" w:sz="4" w:space="0" w:color="auto"/>
              <w:right w:val="single" w:sz="4" w:space="0" w:color="auto"/>
            </w:tcBorders>
            <w:hideMark/>
          </w:tcPr>
          <w:p w14:paraId="186401F4" w14:textId="77777777" w:rsidR="006D60D6" w:rsidRDefault="006D60D6" w:rsidP="006D60D6">
            <w:pPr>
              <w:spacing w:line="240" w:lineRule="auto"/>
              <w:rPr>
                <w:lang w:val="en-US"/>
              </w:rPr>
            </w:pPr>
            <w:r>
              <w:rPr>
                <w:lang w:val="en-US"/>
              </w:rPr>
              <w:t>Supplier3</w:t>
            </w:r>
          </w:p>
        </w:tc>
      </w:tr>
      <w:tr w:rsidR="006D60D6" w14:paraId="35F9E169" w14:textId="77777777" w:rsidTr="006D60D6">
        <w:trPr>
          <w:trHeight w:val="283"/>
        </w:trPr>
        <w:tc>
          <w:tcPr>
            <w:tcW w:w="1695" w:type="dxa"/>
            <w:tcBorders>
              <w:top w:val="single" w:sz="4" w:space="0" w:color="auto"/>
              <w:left w:val="single" w:sz="4" w:space="0" w:color="auto"/>
              <w:bottom w:val="single" w:sz="4" w:space="0" w:color="auto"/>
              <w:right w:val="single" w:sz="4" w:space="0" w:color="auto"/>
            </w:tcBorders>
            <w:hideMark/>
          </w:tcPr>
          <w:p w14:paraId="0736C33A" w14:textId="77777777" w:rsidR="006D60D6" w:rsidRDefault="006D60D6" w:rsidP="006D60D6">
            <w:pPr>
              <w:spacing w:line="240" w:lineRule="auto"/>
              <w:rPr>
                <w:lang w:val="en-US"/>
              </w:rPr>
            </w:pPr>
            <w:r>
              <w:rPr>
                <w:lang w:val="en-US"/>
              </w:rPr>
              <w:t>Voucher2</w:t>
            </w:r>
          </w:p>
        </w:tc>
        <w:tc>
          <w:tcPr>
            <w:tcW w:w="2318" w:type="dxa"/>
            <w:tcBorders>
              <w:top w:val="single" w:sz="4" w:space="0" w:color="auto"/>
              <w:left w:val="single" w:sz="4" w:space="0" w:color="auto"/>
              <w:bottom w:val="single" w:sz="4" w:space="0" w:color="auto"/>
              <w:right w:val="single" w:sz="4" w:space="0" w:color="auto"/>
            </w:tcBorders>
            <w:hideMark/>
          </w:tcPr>
          <w:p w14:paraId="5AEC4AAE" w14:textId="77777777" w:rsidR="006D60D6" w:rsidRDefault="006D60D6" w:rsidP="006D60D6">
            <w:pPr>
              <w:spacing w:line="240" w:lineRule="auto"/>
              <w:rPr>
                <w:lang w:val="en-US"/>
              </w:rPr>
            </w:pPr>
            <w:r>
              <w:rPr>
                <w:lang w:val="en-US"/>
              </w:rPr>
              <w:t>Supplier1</w:t>
            </w:r>
          </w:p>
        </w:tc>
      </w:tr>
      <w:tr w:rsidR="006D60D6" w14:paraId="79903087" w14:textId="77777777" w:rsidTr="006D60D6">
        <w:trPr>
          <w:trHeight w:val="283"/>
        </w:trPr>
        <w:tc>
          <w:tcPr>
            <w:tcW w:w="1695" w:type="dxa"/>
            <w:tcBorders>
              <w:top w:val="single" w:sz="4" w:space="0" w:color="auto"/>
              <w:left w:val="single" w:sz="4" w:space="0" w:color="auto"/>
              <w:bottom w:val="single" w:sz="4" w:space="0" w:color="auto"/>
              <w:right w:val="single" w:sz="4" w:space="0" w:color="auto"/>
            </w:tcBorders>
            <w:hideMark/>
          </w:tcPr>
          <w:p w14:paraId="4E4937B6" w14:textId="77777777" w:rsidR="006D60D6" w:rsidRDefault="006D60D6" w:rsidP="006D60D6">
            <w:pPr>
              <w:spacing w:line="240" w:lineRule="auto"/>
              <w:rPr>
                <w:lang w:val="en-US"/>
              </w:rPr>
            </w:pPr>
            <w:r>
              <w:rPr>
                <w:lang w:val="en-US"/>
              </w:rPr>
              <w:t>Voucher3</w:t>
            </w:r>
          </w:p>
        </w:tc>
        <w:tc>
          <w:tcPr>
            <w:tcW w:w="2318" w:type="dxa"/>
            <w:tcBorders>
              <w:top w:val="single" w:sz="4" w:space="0" w:color="auto"/>
              <w:left w:val="single" w:sz="4" w:space="0" w:color="auto"/>
              <w:bottom w:val="single" w:sz="4" w:space="0" w:color="auto"/>
              <w:right w:val="single" w:sz="4" w:space="0" w:color="auto"/>
            </w:tcBorders>
            <w:hideMark/>
          </w:tcPr>
          <w:p w14:paraId="69EB0E4B" w14:textId="77777777" w:rsidR="006D60D6" w:rsidRDefault="006D60D6" w:rsidP="006D60D6">
            <w:pPr>
              <w:spacing w:line="240" w:lineRule="auto"/>
              <w:rPr>
                <w:b/>
                <w:lang w:val="en-US"/>
              </w:rPr>
            </w:pPr>
            <w:r>
              <w:rPr>
                <w:lang w:val="en-US"/>
              </w:rPr>
              <w:t>Supplier3</w:t>
            </w:r>
          </w:p>
        </w:tc>
      </w:tr>
      <w:tr w:rsidR="006D60D6" w14:paraId="220FB65C" w14:textId="77777777" w:rsidTr="006D60D6">
        <w:trPr>
          <w:trHeight w:val="283"/>
        </w:trPr>
        <w:tc>
          <w:tcPr>
            <w:tcW w:w="1695" w:type="dxa"/>
            <w:tcBorders>
              <w:top w:val="single" w:sz="4" w:space="0" w:color="auto"/>
              <w:left w:val="single" w:sz="4" w:space="0" w:color="auto"/>
              <w:bottom w:val="single" w:sz="4" w:space="0" w:color="auto"/>
              <w:right w:val="single" w:sz="4" w:space="0" w:color="auto"/>
            </w:tcBorders>
            <w:hideMark/>
          </w:tcPr>
          <w:p w14:paraId="2BA2B0B7" w14:textId="77777777" w:rsidR="006D60D6" w:rsidRDefault="006D60D6" w:rsidP="006D60D6">
            <w:pPr>
              <w:spacing w:line="240" w:lineRule="auto"/>
              <w:rPr>
                <w:lang w:val="en-US"/>
              </w:rPr>
            </w:pPr>
            <w:r>
              <w:rPr>
                <w:lang w:val="en-US"/>
              </w:rPr>
              <w:t>Voucher4</w:t>
            </w:r>
          </w:p>
        </w:tc>
        <w:tc>
          <w:tcPr>
            <w:tcW w:w="2318" w:type="dxa"/>
            <w:tcBorders>
              <w:top w:val="single" w:sz="4" w:space="0" w:color="auto"/>
              <w:left w:val="single" w:sz="4" w:space="0" w:color="auto"/>
              <w:bottom w:val="single" w:sz="4" w:space="0" w:color="auto"/>
              <w:right w:val="single" w:sz="4" w:space="0" w:color="auto"/>
            </w:tcBorders>
            <w:hideMark/>
          </w:tcPr>
          <w:p w14:paraId="1B62381F" w14:textId="77777777" w:rsidR="006D60D6" w:rsidRDefault="006D60D6" w:rsidP="006D60D6">
            <w:pPr>
              <w:spacing w:line="240" w:lineRule="auto"/>
              <w:rPr>
                <w:lang w:val="en-US"/>
              </w:rPr>
            </w:pPr>
            <w:r>
              <w:rPr>
                <w:lang w:val="en-US"/>
              </w:rPr>
              <w:t>Supplier2</w:t>
            </w:r>
          </w:p>
        </w:tc>
      </w:tr>
      <w:tr w:rsidR="006D60D6" w14:paraId="41B1D680" w14:textId="77777777" w:rsidTr="006D60D6">
        <w:trPr>
          <w:trHeight w:val="283"/>
        </w:trPr>
        <w:tc>
          <w:tcPr>
            <w:tcW w:w="1695" w:type="dxa"/>
            <w:tcBorders>
              <w:top w:val="single" w:sz="4" w:space="0" w:color="auto"/>
              <w:left w:val="single" w:sz="4" w:space="0" w:color="auto"/>
              <w:bottom w:val="single" w:sz="4" w:space="0" w:color="auto"/>
              <w:right w:val="single" w:sz="4" w:space="0" w:color="auto"/>
            </w:tcBorders>
            <w:hideMark/>
          </w:tcPr>
          <w:p w14:paraId="4FD3AAA2" w14:textId="77777777" w:rsidR="006D60D6" w:rsidRDefault="006D60D6" w:rsidP="006D60D6">
            <w:pPr>
              <w:spacing w:line="240" w:lineRule="auto"/>
              <w:rPr>
                <w:lang w:val="en-US"/>
              </w:rPr>
            </w:pPr>
            <w:r>
              <w:rPr>
                <w:lang w:val="en-US"/>
              </w:rPr>
              <w:t>Voucher5</w:t>
            </w:r>
          </w:p>
        </w:tc>
        <w:tc>
          <w:tcPr>
            <w:tcW w:w="2318" w:type="dxa"/>
            <w:tcBorders>
              <w:top w:val="single" w:sz="4" w:space="0" w:color="auto"/>
              <w:left w:val="single" w:sz="4" w:space="0" w:color="auto"/>
              <w:bottom w:val="single" w:sz="4" w:space="0" w:color="auto"/>
              <w:right w:val="single" w:sz="4" w:space="0" w:color="auto"/>
            </w:tcBorders>
            <w:hideMark/>
          </w:tcPr>
          <w:p w14:paraId="0645E012" w14:textId="77777777" w:rsidR="006D60D6" w:rsidRDefault="006D60D6" w:rsidP="006D60D6">
            <w:pPr>
              <w:spacing w:line="240" w:lineRule="auto"/>
              <w:rPr>
                <w:lang w:val="en-US"/>
              </w:rPr>
            </w:pPr>
            <w:r>
              <w:rPr>
                <w:lang w:val="en-US"/>
              </w:rPr>
              <w:t>Supplier2</w:t>
            </w:r>
          </w:p>
        </w:tc>
      </w:tr>
    </w:tbl>
    <w:p w14:paraId="23A977DB" w14:textId="77777777" w:rsidR="001C73E7" w:rsidRDefault="001C73E7" w:rsidP="00215763">
      <w:pPr>
        <w:tabs>
          <w:tab w:val="right" w:pos="7937"/>
        </w:tabs>
        <w:ind w:left="556"/>
      </w:pPr>
    </w:p>
    <w:p w14:paraId="25414849" w14:textId="77777777" w:rsidR="001C73E7" w:rsidRDefault="001C73E7" w:rsidP="00215763">
      <w:pPr>
        <w:tabs>
          <w:tab w:val="right" w:pos="7937"/>
        </w:tabs>
        <w:ind w:left="556"/>
      </w:pPr>
    </w:p>
    <w:p w14:paraId="2089FA1F" w14:textId="77777777" w:rsidR="001C73E7" w:rsidRDefault="001C73E7" w:rsidP="00215763">
      <w:pPr>
        <w:tabs>
          <w:tab w:val="right" w:pos="7937"/>
        </w:tabs>
        <w:ind w:left="556"/>
      </w:pPr>
    </w:p>
    <w:p w14:paraId="4362375E" w14:textId="77777777" w:rsidR="00F224DD" w:rsidRDefault="00F224DD" w:rsidP="00215763">
      <w:pPr>
        <w:tabs>
          <w:tab w:val="right" w:pos="7937"/>
        </w:tabs>
        <w:ind w:left="556"/>
      </w:pPr>
    </w:p>
    <w:p w14:paraId="3297500D" w14:textId="77777777" w:rsidR="00F224DD" w:rsidRDefault="00F224DD" w:rsidP="00215763">
      <w:pPr>
        <w:tabs>
          <w:tab w:val="right" w:pos="7937"/>
        </w:tabs>
        <w:ind w:left="556"/>
      </w:pPr>
    </w:p>
    <w:p w14:paraId="79001671" w14:textId="77777777" w:rsidR="00F224DD" w:rsidRDefault="00F224DD" w:rsidP="00215763">
      <w:pPr>
        <w:tabs>
          <w:tab w:val="right" w:pos="7937"/>
        </w:tabs>
        <w:ind w:left="556"/>
      </w:pPr>
    </w:p>
    <w:p w14:paraId="35DF8540" w14:textId="77777777" w:rsidR="00F224DD" w:rsidRDefault="00F224DD" w:rsidP="00215763">
      <w:pPr>
        <w:tabs>
          <w:tab w:val="right" w:pos="7937"/>
        </w:tabs>
        <w:ind w:left="556"/>
      </w:pPr>
    </w:p>
    <w:p w14:paraId="1D77412A" w14:textId="77777777" w:rsidR="007A433C" w:rsidRDefault="007A433C" w:rsidP="00215763">
      <w:pPr>
        <w:tabs>
          <w:tab w:val="right" w:pos="7937"/>
        </w:tabs>
        <w:ind w:left="556"/>
      </w:pPr>
    </w:p>
    <w:p w14:paraId="12332547" w14:textId="37CFB1AA" w:rsidR="00215763" w:rsidRPr="00215763" w:rsidRDefault="00215763" w:rsidP="00215763">
      <w:pPr>
        <w:tabs>
          <w:tab w:val="right" w:pos="7937"/>
        </w:tabs>
        <w:ind w:left="556"/>
      </w:pPr>
      <w:r w:rsidRPr="00215763">
        <w:t xml:space="preserve">Using the information from the sample data, complete the blank entity-occurrence diagram </w:t>
      </w:r>
      <w:r w:rsidR="00924A93">
        <w:t xml:space="preserve">on the </w:t>
      </w:r>
      <w:r w:rsidR="00A5380D">
        <w:t>following</w:t>
      </w:r>
      <w:r w:rsidR="00924A93">
        <w:t xml:space="preserve"> page</w:t>
      </w:r>
      <w:r w:rsidRPr="00215763">
        <w:t xml:space="preserve"> by:</w:t>
      </w:r>
    </w:p>
    <w:p w14:paraId="4F29D8C1" w14:textId="77777777" w:rsidR="00215763" w:rsidRPr="00215763" w:rsidRDefault="00215763" w:rsidP="00215763">
      <w:pPr>
        <w:tabs>
          <w:tab w:val="right" w:pos="7937"/>
        </w:tabs>
        <w:ind w:left="556"/>
      </w:pPr>
    </w:p>
    <w:p w14:paraId="136D344A" w14:textId="77777777" w:rsidR="00215763" w:rsidRPr="00215763" w:rsidRDefault="00215763" w:rsidP="002406BC">
      <w:pPr>
        <w:pStyle w:val="Bullet0"/>
        <w:ind w:left="938"/>
      </w:pPr>
      <w:r w:rsidRPr="00215763">
        <w:t>naming the entities</w:t>
      </w:r>
    </w:p>
    <w:p w14:paraId="5F7BBBFE" w14:textId="77777777" w:rsidR="00215763" w:rsidRPr="00215763" w:rsidRDefault="00215763" w:rsidP="002406BC">
      <w:pPr>
        <w:pStyle w:val="Bullet0"/>
        <w:ind w:left="938"/>
      </w:pPr>
      <w:r w:rsidRPr="00215763">
        <w:t>completing the sample instances provided for each entity</w:t>
      </w:r>
    </w:p>
    <w:p w14:paraId="28E7F98F" w14:textId="6639667A" w:rsidR="00215763" w:rsidRPr="00215763" w:rsidRDefault="00215763" w:rsidP="002406BC">
      <w:pPr>
        <w:pStyle w:val="Bullet0"/>
        <w:ind w:left="938"/>
        <w:rPr>
          <w:b/>
        </w:rPr>
      </w:pPr>
      <w:r w:rsidRPr="00215763">
        <w:t>showing the association between those instances</w:t>
      </w:r>
    </w:p>
    <w:p w14:paraId="54E2C84E" w14:textId="77777777" w:rsidR="00215763" w:rsidRPr="00215763" w:rsidRDefault="00215763" w:rsidP="002406BC">
      <w:pPr>
        <w:tabs>
          <w:tab w:val="left" w:pos="567"/>
        </w:tabs>
        <w:jc w:val="right"/>
        <w:rPr>
          <w:b/>
          <w:bCs/>
        </w:rPr>
      </w:pPr>
      <w:r w:rsidRPr="00215763">
        <w:rPr>
          <w:b/>
          <w:bCs/>
        </w:rPr>
        <w:t>(3 marks)</w:t>
      </w:r>
    </w:p>
    <w:p w14:paraId="1B2B43B6" w14:textId="3BF01649" w:rsidR="00573BE8" w:rsidRDefault="00573BE8" w:rsidP="00287DD0">
      <w:pPr>
        <w:spacing w:after="60"/>
      </w:pPr>
    </w:p>
    <w:p w14:paraId="65D15BC1" w14:textId="77777777" w:rsidR="00573BE8" w:rsidRPr="00215763" w:rsidRDefault="00573BE8" w:rsidP="00215763">
      <w:pPr>
        <w:spacing w:line="240" w:lineRule="auto"/>
        <w:rPr>
          <w:b/>
        </w:rPr>
        <w:sectPr w:rsidR="00573BE8" w:rsidRPr="00215763" w:rsidSect="00924A93">
          <w:footerReference w:type="default" r:id="rId24"/>
          <w:pgSz w:w="11906" w:h="16838"/>
          <w:pgMar w:top="1135" w:right="1558" w:bottom="1440" w:left="1418" w:header="708" w:footer="708" w:gutter="0"/>
          <w:cols w:space="720"/>
        </w:sectPr>
      </w:pPr>
    </w:p>
    <w:p w14:paraId="349B923C" w14:textId="77777777" w:rsidR="006D60D6" w:rsidRDefault="006D60D6" w:rsidP="006D60D6">
      <w:pPr>
        <w:pStyle w:val="Heading3"/>
        <w:rPr>
          <w:noProof/>
        </w:rPr>
      </w:pPr>
      <w:r w:rsidRPr="00F75D64">
        <w:t>Entity-occurrence diagram</w:t>
      </w:r>
      <w:r w:rsidRPr="00F75D64">
        <w:rPr>
          <w:noProof/>
        </w:rPr>
        <w:t xml:space="preserve"> </w:t>
      </w:r>
    </w:p>
    <w:p w14:paraId="631E6B57" w14:textId="7D6F5EFA" w:rsidR="00215763" w:rsidRPr="00F75D64" w:rsidRDefault="00287DD0" w:rsidP="006D60D6">
      <w:pPr>
        <w:pStyle w:val="Heading3"/>
      </w:pPr>
      <w:r w:rsidRPr="00F75D64">
        <w:rPr>
          <w:noProof/>
        </w:rPr>
        <w:drawing>
          <wp:inline distT="0" distB="0" distL="0" distR="0" wp14:anchorId="1810ADEE" wp14:editId="1DDBA925">
            <wp:extent cx="8886825" cy="4244340"/>
            <wp:effectExtent l="0" t="0" r="9525" b="3810"/>
            <wp:docPr id="9" name="Picture 9" descr="Image of an empty entity-occura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 descr="Image of an empty entity-occurance diagram"/>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86825" cy="4244340"/>
                    </a:xfrm>
                    <a:prstGeom prst="rect">
                      <a:avLst/>
                    </a:prstGeom>
                    <a:noFill/>
                  </pic:spPr>
                </pic:pic>
              </a:graphicData>
            </a:graphic>
          </wp:inline>
        </w:drawing>
      </w:r>
    </w:p>
    <w:p w14:paraId="2108CF09" w14:textId="77777777" w:rsidR="00215763" w:rsidRPr="002406BC" w:rsidRDefault="00215763" w:rsidP="002406BC">
      <w:pPr>
        <w:ind w:left="851"/>
        <w:rPr>
          <w:b/>
        </w:rPr>
      </w:pPr>
    </w:p>
    <w:p w14:paraId="69FB4B5B" w14:textId="77777777" w:rsidR="00215763" w:rsidRPr="00215763" w:rsidRDefault="00215763" w:rsidP="00C632C8">
      <w:pPr>
        <w:numPr>
          <w:ilvl w:val="0"/>
          <w:numId w:val="6"/>
        </w:numPr>
        <w:spacing w:after="60"/>
        <w:ind w:left="850" w:hanging="357"/>
      </w:pPr>
      <w:r w:rsidRPr="00215763">
        <w:t>Check your answers carefully, as you cannot return part A after you hand it in.</w:t>
      </w:r>
    </w:p>
    <w:p w14:paraId="6886E003" w14:textId="77777777" w:rsidR="00215763" w:rsidRPr="00215763" w:rsidRDefault="00215763" w:rsidP="00C632C8">
      <w:pPr>
        <w:numPr>
          <w:ilvl w:val="0"/>
          <w:numId w:val="6"/>
        </w:numPr>
        <w:spacing w:after="60"/>
        <w:ind w:left="850" w:hanging="357"/>
      </w:pPr>
      <w:r w:rsidRPr="00215763">
        <w:t>When you are ready, hand part A to your teacher or lecturer and collect part B.</w:t>
      </w:r>
      <w:r w:rsidRPr="00215763">
        <w:br/>
      </w:r>
    </w:p>
    <w:p w14:paraId="194CB9E5" w14:textId="438C4919" w:rsidR="00215763" w:rsidRPr="00215763" w:rsidRDefault="00215763" w:rsidP="002406BC">
      <w:pPr>
        <w:spacing w:after="60"/>
        <w:ind w:left="426" w:hanging="425"/>
      </w:pPr>
      <w:r w:rsidRPr="00215763">
        <w:t>Candidate name________________________</w:t>
      </w:r>
      <w:r w:rsidR="00924A93">
        <w:t>____________________________</w:t>
      </w:r>
      <w:r w:rsidRPr="00215763">
        <w:t xml:space="preserve"> Candidate number_____________________</w:t>
      </w:r>
      <w:r w:rsidR="00924A93">
        <w:t>_________________</w:t>
      </w:r>
    </w:p>
    <w:p w14:paraId="2F8441C3" w14:textId="77777777" w:rsidR="00215763" w:rsidRPr="00215763" w:rsidRDefault="00215763" w:rsidP="00215763">
      <w:pPr>
        <w:spacing w:line="240" w:lineRule="auto"/>
        <w:sectPr w:rsidR="00215763" w:rsidRPr="00215763">
          <w:pgSz w:w="16840" w:h="11907" w:orient="landscape"/>
          <w:pgMar w:top="1418" w:right="1418" w:bottom="1418" w:left="1418" w:header="720" w:footer="720" w:gutter="0"/>
          <w:cols w:space="720"/>
        </w:sectPr>
      </w:pPr>
    </w:p>
    <w:p w14:paraId="7FDB98D2" w14:textId="77777777" w:rsidR="00215763" w:rsidRPr="00F75D64" w:rsidRDefault="00215763" w:rsidP="003E1BA2">
      <w:pPr>
        <w:pStyle w:val="Heading2"/>
      </w:pPr>
      <w:r w:rsidRPr="00F75D64">
        <w:t>Task 2: database design and development (part B)</w:t>
      </w:r>
    </w:p>
    <w:p w14:paraId="00F2C9EB" w14:textId="5C4E20BF" w:rsidR="00215763" w:rsidRDefault="00215763" w:rsidP="00215763">
      <w:pPr>
        <w:rPr>
          <w:color w:val="000000" w:themeColor="text1"/>
        </w:rPr>
      </w:pPr>
      <w:r w:rsidRPr="00215763">
        <w:t>The entity</w:t>
      </w:r>
      <w:r w:rsidR="00C1781A">
        <w:t>-</w:t>
      </w:r>
      <w:r w:rsidRPr="00215763">
        <w:t xml:space="preserve">relationship diagram for the MyTreat database is </w:t>
      </w:r>
      <w:r w:rsidRPr="00215763">
        <w:rPr>
          <w:color w:val="000000" w:themeColor="text1"/>
        </w:rPr>
        <w:t>shown below.</w:t>
      </w:r>
    </w:p>
    <w:p w14:paraId="4A7834B6" w14:textId="77777777" w:rsidR="006D60D6" w:rsidRPr="00215763" w:rsidRDefault="006D60D6" w:rsidP="00215763"/>
    <w:p w14:paraId="7D38EC06" w14:textId="17EFB60E" w:rsidR="00215763" w:rsidRPr="00215763" w:rsidRDefault="00215763" w:rsidP="006D60D6">
      <w:pPr>
        <w:spacing w:line="240" w:lineRule="auto"/>
      </w:pPr>
      <w:r w:rsidRPr="00215763">
        <w:rPr>
          <w:noProof/>
        </w:rPr>
        <w:drawing>
          <wp:inline distT="0" distB="0" distL="0" distR="0" wp14:anchorId="4F1E9912" wp14:editId="2C2015AA">
            <wp:extent cx="5022214" cy="4415770"/>
            <wp:effectExtent l="0" t="0" r="7620" b="4445"/>
            <wp:docPr id="36" name="Picture 36" descr="Entity-relationship diagram for the MyTreat datab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Entity-relationship diagram for the MyTreat database "/>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022214" cy="4415770"/>
                    </a:xfrm>
                    <a:prstGeom prst="rect">
                      <a:avLst/>
                    </a:prstGeom>
                    <a:noFill/>
                  </pic:spPr>
                </pic:pic>
              </a:graphicData>
            </a:graphic>
          </wp:inline>
        </w:drawing>
      </w:r>
    </w:p>
    <w:p w14:paraId="4533BC47" w14:textId="76496EAC" w:rsidR="00215763" w:rsidRPr="00215763" w:rsidRDefault="00215763" w:rsidP="00215763">
      <w:r w:rsidRPr="00215763">
        <w:t xml:space="preserve">The design is </w:t>
      </w:r>
      <w:r w:rsidR="00924A93">
        <w:t>then</w:t>
      </w:r>
      <w:r w:rsidRPr="00215763">
        <w:t xml:space="preserve"> implemented.</w:t>
      </w:r>
    </w:p>
    <w:p w14:paraId="6CCACCDA" w14:textId="77777777" w:rsidR="00215763" w:rsidRPr="00215763" w:rsidRDefault="00215763" w:rsidP="002406BC">
      <w:pPr>
        <w:spacing w:line="240" w:lineRule="auto"/>
      </w:pPr>
    </w:p>
    <w:p w14:paraId="3B21B7F7" w14:textId="77777777" w:rsidR="00215763" w:rsidRPr="00215763" w:rsidRDefault="00215763" w:rsidP="00215763">
      <w:r w:rsidRPr="00215763">
        <w:t>Your teacher or lecturer will provide you with a completed and populated database file.</w:t>
      </w:r>
    </w:p>
    <w:p w14:paraId="179B4072" w14:textId="77777777" w:rsidR="00215763" w:rsidRPr="00215763" w:rsidRDefault="00215763" w:rsidP="002406BC">
      <w:pPr>
        <w:spacing w:line="240" w:lineRule="auto"/>
      </w:pPr>
    </w:p>
    <w:p w14:paraId="3A04145B" w14:textId="263CA670" w:rsidR="00215763" w:rsidRPr="00215763" w:rsidRDefault="00215763" w:rsidP="00215763">
      <w:pPr>
        <w:tabs>
          <w:tab w:val="left" w:pos="567"/>
        </w:tabs>
        <w:ind w:left="567" w:hanging="567"/>
      </w:pPr>
      <w:r w:rsidRPr="00F75D64">
        <w:rPr>
          <w:bCs/>
        </w:rPr>
        <w:t>2c</w:t>
      </w:r>
      <w:r w:rsidRPr="00215763">
        <w:tab/>
        <w:t xml:space="preserve">MyTreat would like to </w:t>
      </w:r>
      <w:r w:rsidR="00E975CA">
        <w:t>know</w:t>
      </w:r>
      <w:r w:rsidRPr="00215763">
        <w:t xml:space="preserve"> how much money is being spent on the different types of escape room vouchers.</w:t>
      </w:r>
    </w:p>
    <w:p w14:paraId="498DB0B6" w14:textId="77777777" w:rsidR="00215763" w:rsidRPr="00215763" w:rsidRDefault="00215763" w:rsidP="002406BC">
      <w:pPr>
        <w:spacing w:line="240" w:lineRule="auto"/>
      </w:pPr>
    </w:p>
    <w:p w14:paraId="5BC12529" w14:textId="63EAC9CE" w:rsidR="00215763" w:rsidRPr="00215763" w:rsidRDefault="00215763" w:rsidP="00215763">
      <w:pPr>
        <w:ind w:left="567"/>
      </w:pPr>
      <w:r w:rsidRPr="00215763">
        <w:t>A query is required to find customers who have purchased voucher</w:t>
      </w:r>
      <w:r w:rsidR="00D40458">
        <w:t>s</w:t>
      </w:r>
      <w:r w:rsidRPr="00215763">
        <w:t xml:space="preserve"> for an escape room from the </w:t>
      </w:r>
      <w:r w:rsidR="00C573AB">
        <w:t>‘</w:t>
      </w:r>
      <w:r w:rsidRPr="00215763">
        <w:t>Adventure</w:t>
      </w:r>
      <w:r w:rsidR="00C573AB">
        <w:t>’</w:t>
      </w:r>
      <w:r w:rsidRPr="00215763">
        <w:t xml:space="preserve"> category. </w:t>
      </w:r>
      <w:r w:rsidR="00F008A5" w:rsidRPr="00215763">
        <w:t xml:space="preserve">The output should include the amount of money spent by </w:t>
      </w:r>
      <w:r w:rsidR="00D40458">
        <w:t>the</w:t>
      </w:r>
      <w:r w:rsidR="00F008A5">
        <w:t xml:space="preserve"> </w:t>
      </w:r>
      <w:r w:rsidR="00F008A5" w:rsidRPr="00215763">
        <w:t>customer</w:t>
      </w:r>
      <w:r w:rsidR="00D40458">
        <w:t xml:space="preserve"> on</w:t>
      </w:r>
      <w:r w:rsidR="00F008A5" w:rsidRPr="00215763">
        <w:t xml:space="preserve"> </w:t>
      </w:r>
      <w:r w:rsidR="00F008A5">
        <w:t>the</w:t>
      </w:r>
      <w:r w:rsidR="00F008A5" w:rsidRPr="00215763">
        <w:t xml:space="preserve"> voucher.</w:t>
      </w:r>
    </w:p>
    <w:p w14:paraId="79B197BD" w14:textId="77777777" w:rsidR="00A5380D" w:rsidRPr="00215763" w:rsidRDefault="00A5380D" w:rsidP="00215763">
      <w:pPr>
        <w:ind w:left="567"/>
      </w:pPr>
    </w:p>
    <w:p w14:paraId="01D4044D" w14:textId="77777777" w:rsidR="00215763" w:rsidRPr="00215763" w:rsidRDefault="00215763" w:rsidP="00215763">
      <w:pPr>
        <w:ind w:left="567"/>
      </w:pPr>
      <w:r w:rsidRPr="00215763">
        <w:t>Implement the SQL statement to produce the following output.</w:t>
      </w:r>
    </w:p>
    <w:p w14:paraId="2D171AE8" w14:textId="77777777" w:rsidR="0088773A" w:rsidRPr="00215763" w:rsidRDefault="0088773A" w:rsidP="0088773A">
      <w:pPr>
        <w:jc w:val="right"/>
        <w:rPr>
          <w:b/>
          <w:bCs/>
        </w:rPr>
      </w:pPr>
      <w:r w:rsidRPr="00215763">
        <w:rPr>
          <w:b/>
          <w:bCs/>
        </w:rPr>
        <w:t>(3 marks)</w:t>
      </w:r>
    </w:p>
    <w:p w14:paraId="3DB59CC5" w14:textId="77777777" w:rsidR="00215763" w:rsidRPr="00215763" w:rsidRDefault="00215763" w:rsidP="002406BC">
      <w:pPr>
        <w:spacing w:line="240" w:lineRule="auto"/>
      </w:pPr>
    </w:p>
    <w:tbl>
      <w:tblPr>
        <w:tblStyle w:val="TableGrid"/>
        <w:tblW w:w="0" w:type="auto"/>
        <w:tblInd w:w="675" w:type="dxa"/>
        <w:tblLook w:val="04A0" w:firstRow="1" w:lastRow="0" w:firstColumn="1" w:lastColumn="0" w:noHBand="0" w:noVBand="1"/>
      </w:tblPr>
      <w:tblGrid>
        <w:gridCol w:w="1305"/>
        <w:gridCol w:w="1417"/>
        <w:gridCol w:w="1560"/>
        <w:gridCol w:w="4104"/>
      </w:tblGrid>
      <w:tr w:rsidR="00215763" w:rsidRPr="00215763" w14:paraId="224FBC8B" w14:textId="77777777" w:rsidTr="004C3C84">
        <w:trPr>
          <w:trHeight w:val="283"/>
        </w:trPr>
        <w:tc>
          <w:tcPr>
            <w:tcW w:w="13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B4BFE24" w14:textId="77777777" w:rsidR="00215763" w:rsidRPr="00215763" w:rsidRDefault="00215763" w:rsidP="00215763">
            <w:pPr>
              <w:rPr>
                <w:b/>
                <w:lang w:val="en-US"/>
              </w:rPr>
            </w:pPr>
            <w:proofErr w:type="spellStart"/>
            <w:r w:rsidRPr="00573BE8">
              <w:rPr>
                <w:b/>
                <w:lang w:val="en-US"/>
              </w:rPr>
              <w:t>firstName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D61B459" w14:textId="77777777" w:rsidR="00215763" w:rsidRPr="00215763" w:rsidRDefault="00215763" w:rsidP="00215763">
            <w:pPr>
              <w:rPr>
                <w:b/>
                <w:lang w:val="en-US"/>
              </w:rPr>
            </w:pPr>
            <w:r w:rsidRPr="00215763">
              <w:rPr>
                <w:b/>
                <w:lang w:val="en-US"/>
              </w:rPr>
              <w:t>surname</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8508B2F" w14:textId="77777777" w:rsidR="00215763" w:rsidRPr="00215763" w:rsidRDefault="00215763" w:rsidP="00215763">
            <w:pPr>
              <w:rPr>
                <w:b/>
                <w:lang w:val="en-US"/>
              </w:rPr>
            </w:pPr>
            <w:proofErr w:type="spellStart"/>
            <w:r w:rsidRPr="00215763">
              <w:rPr>
                <w:b/>
                <w:lang w:val="en-US"/>
              </w:rPr>
              <w:t>voucherID</w:t>
            </w:r>
            <w:proofErr w:type="spellEnd"/>
          </w:p>
        </w:tc>
        <w:tc>
          <w:tcPr>
            <w:tcW w:w="41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4F83D2C" w14:textId="55E01379" w:rsidR="00215763" w:rsidRPr="00215763" w:rsidRDefault="00D40458" w:rsidP="00215763">
            <w:pPr>
              <w:rPr>
                <w:b/>
                <w:lang w:val="en-US"/>
              </w:rPr>
            </w:pPr>
            <w:r>
              <w:rPr>
                <w:b/>
                <w:lang w:val="en-US"/>
              </w:rPr>
              <w:t>Amount of</w:t>
            </w:r>
            <w:r w:rsidR="00215763" w:rsidRPr="00215763">
              <w:rPr>
                <w:b/>
                <w:lang w:val="en-US"/>
              </w:rPr>
              <w:t xml:space="preserve"> Money Spent </w:t>
            </w:r>
            <w:r>
              <w:rPr>
                <w:b/>
                <w:lang w:val="en-US"/>
              </w:rPr>
              <w:t xml:space="preserve">on Voucher </w:t>
            </w:r>
            <w:r w:rsidR="00215763" w:rsidRPr="00215763">
              <w:rPr>
                <w:b/>
                <w:lang w:val="en-US"/>
              </w:rPr>
              <w:t>£</w:t>
            </w:r>
          </w:p>
        </w:tc>
      </w:tr>
      <w:tr w:rsidR="00215763" w:rsidRPr="00215763" w14:paraId="28ECDA52" w14:textId="77777777" w:rsidTr="004C3C84">
        <w:trPr>
          <w:trHeight w:val="283"/>
        </w:trPr>
        <w:tc>
          <w:tcPr>
            <w:tcW w:w="1305" w:type="dxa"/>
            <w:tcBorders>
              <w:top w:val="single" w:sz="4" w:space="0" w:color="000000"/>
              <w:left w:val="single" w:sz="4" w:space="0" w:color="000000"/>
              <w:bottom w:val="single" w:sz="4" w:space="0" w:color="000000"/>
              <w:right w:val="single" w:sz="4" w:space="0" w:color="000000"/>
            </w:tcBorders>
            <w:hideMark/>
          </w:tcPr>
          <w:p w14:paraId="6800E820" w14:textId="77777777" w:rsidR="00215763" w:rsidRPr="00215763" w:rsidRDefault="00215763" w:rsidP="00215763">
            <w:pPr>
              <w:rPr>
                <w:lang w:val="en-US"/>
              </w:rPr>
            </w:pPr>
            <w:r w:rsidRPr="00215763">
              <w:rPr>
                <w:lang w:val="en-US"/>
              </w:rPr>
              <w:t>Neville</w:t>
            </w:r>
          </w:p>
        </w:tc>
        <w:tc>
          <w:tcPr>
            <w:tcW w:w="1417" w:type="dxa"/>
            <w:tcBorders>
              <w:top w:val="single" w:sz="4" w:space="0" w:color="000000"/>
              <w:left w:val="single" w:sz="4" w:space="0" w:color="000000"/>
              <w:bottom w:val="single" w:sz="4" w:space="0" w:color="000000"/>
              <w:right w:val="single" w:sz="4" w:space="0" w:color="000000"/>
            </w:tcBorders>
            <w:hideMark/>
          </w:tcPr>
          <w:p w14:paraId="05D60658" w14:textId="77777777" w:rsidR="00215763" w:rsidRPr="00215763" w:rsidRDefault="00215763" w:rsidP="00215763">
            <w:pPr>
              <w:rPr>
                <w:lang w:val="en-US"/>
              </w:rPr>
            </w:pPr>
            <w:r w:rsidRPr="00215763">
              <w:rPr>
                <w:lang w:val="en-US"/>
              </w:rPr>
              <w:t>Wilson</w:t>
            </w:r>
          </w:p>
        </w:tc>
        <w:tc>
          <w:tcPr>
            <w:tcW w:w="1560" w:type="dxa"/>
            <w:tcBorders>
              <w:top w:val="single" w:sz="4" w:space="0" w:color="000000"/>
              <w:left w:val="single" w:sz="4" w:space="0" w:color="000000"/>
              <w:bottom w:val="single" w:sz="4" w:space="0" w:color="000000"/>
              <w:right w:val="single" w:sz="4" w:space="0" w:color="000000"/>
            </w:tcBorders>
            <w:hideMark/>
          </w:tcPr>
          <w:p w14:paraId="7EBE14F6" w14:textId="77777777" w:rsidR="00215763" w:rsidRPr="00215763" w:rsidRDefault="00215763" w:rsidP="00215763">
            <w:pPr>
              <w:rPr>
                <w:lang w:val="en-US"/>
              </w:rPr>
            </w:pPr>
            <w:r w:rsidRPr="00215763">
              <w:rPr>
                <w:lang w:val="en-US"/>
              </w:rPr>
              <w:t>V368</w:t>
            </w:r>
          </w:p>
        </w:tc>
        <w:tc>
          <w:tcPr>
            <w:tcW w:w="4104" w:type="dxa"/>
            <w:tcBorders>
              <w:top w:val="single" w:sz="4" w:space="0" w:color="000000"/>
              <w:left w:val="single" w:sz="4" w:space="0" w:color="000000"/>
              <w:bottom w:val="single" w:sz="4" w:space="0" w:color="000000"/>
              <w:right w:val="single" w:sz="4" w:space="0" w:color="000000"/>
            </w:tcBorders>
            <w:hideMark/>
          </w:tcPr>
          <w:p w14:paraId="5D372E02" w14:textId="77777777" w:rsidR="00215763" w:rsidRPr="00215763" w:rsidRDefault="00215763" w:rsidP="00215763">
            <w:pPr>
              <w:rPr>
                <w:lang w:val="en-US"/>
              </w:rPr>
            </w:pPr>
            <w:r w:rsidRPr="00215763">
              <w:rPr>
                <w:lang w:val="en-US"/>
              </w:rPr>
              <w:t>32</w:t>
            </w:r>
          </w:p>
        </w:tc>
      </w:tr>
      <w:tr w:rsidR="00215763" w:rsidRPr="00215763" w14:paraId="7230CC0C" w14:textId="77777777" w:rsidTr="004C3C84">
        <w:trPr>
          <w:trHeight w:val="283"/>
        </w:trPr>
        <w:tc>
          <w:tcPr>
            <w:tcW w:w="1305" w:type="dxa"/>
            <w:tcBorders>
              <w:top w:val="single" w:sz="4" w:space="0" w:color="000000"/>
              <w:left w:val="single" w:sz="4" w:space="0" w:color="000000"/>
              <w:bottom w:val="single" w:sz="4" w:space="0" w:color="000000"/>
              <w:right w:val="single" w:sz="4" w:space="0" w:color="000000"/>
            </w:tcBorders>
            <w:hideMark/>
          </w:tcPr>
          <w:p w14:paraId="21803C3B" w14:textId="77777777" w:rsidR="00215763" w:rsidRPr="00215763" w:rsidRDefault="00215763" w:rsidP="00215763">
            <w:pPr>
              <w:rPr>
                <w:lang w:val="en-US"/>
              </w:rPr>
            </w:pPr>
            <w:r w:rsidRPr="00215763">
              <w:rPr>
                <w:lang w:val="en-US"/>
              </w:rPr>
              <w:t>Bailey</w:t>
            </w:r>
          </w:p>
        </w:tc>
        <w:tc>
          <w:tcPr>
            <w:tcW w:w="1417" w:type="dxa"/>
            <w:tcBorders>
              <w:top w:val="single" w:sz="4" w:space="0" w:color="000000"/>
              <w:left w:val="single" w:sz="4" w:space="0" w:color="000000"/>
              <w:bottom w:val="single" w:sz="4" w:space="0" w:color="000000"/>
              <w:right w:val="single" w:sz="4" w:space="0" w:color="000000"/>
            </w:tcBorders>
            <w:hideMark/>
          </w:tcPr>
          <w:p w14:paraId="4F935F00" w14:textId="77777777" w:rsidR="00215763" w:rsidRPr="00215763" w:rsidRDefault="00215763" w:rsidP="00215763">
            <w:pPr>
              <w:rPr>
                <w:lang w:val="en-US"/>
              </w:rPr>
            </w:pPr>
            <w:r w:rsidRPr="00215763">
              <w:rPr>
                <w:lang w:val="en-US"/>
              </w:rPr>
              <w:t>Donald</w:t>
            </w:r>
          </w:p>
        </w:tc>
        <w:tc>
          <w:tcPr>
            <w:tcW w:w="1560" w:type="dxa"/>
            <w:tcBorders>
              <w:top w:val="single" w:sz="4" w:space="0" w:color="000000"/>
              <w:left w:val="single" w:sz="4" w:space="0" w:color="000000"/>
              <w:bottom w:val="single" w:sz="4" w:space="0" w:color="000000"/>
              <w:right w:val="single" w:sz="4" w:space="0" w:color="000000"/>
            </w:tcBorders>
            <w:hideMark/>
          </w:tcPr>
          <w:p w14:paraId="63B06C59" w14:textId="77777777" w:rsidR="00215763" w:rsidRPr="00215763" w:rsidRDefault="00215763" w:rsidP="00215763">
            <w:pPr>
              <w:rPr>
                <w:lang w:val="en-US"/>
              </w:rPr>
            </w:pPr>
            <w:r w:rsidRPr="00215763">
              <w:rPr>
                <w:lang w:val="en-US"/>
              </w:rPr>
              <w:t>V369</w:t>
            </w:r>
          </w:p>
        </w:tc>
        <w:tc>
          <w:tcPr>
            <w:tcW w:w="4104" w:type="dxa"/>
            <w:tcBorders>
              <w:top w:val="single" w:sz="4" w:space="0" w:color="000000"/>
              <w:left w:val="single" w:sz="4" w:space="0" w:color="000000"/>
              <w:bottom w:val="single" w:sz="4" w:space="0" w:color="000000"/>
              <w:right w:val="single" w:sz="4" w:space="0" w:color="000000"/>
            </w:tcBorders>
            <w:hideMark/>
          </w:tcPr>
          <w:p w14:paraId="02397B03" w14:textId="77777777" w:rsidR="00215763" w:rsidRPr="00215763" w:rsidRDefault="00215763" w:rsidP="00215763">
            <w:pPr>
              <w:rPr>
                <w:lang w:val="en-US"/>
              </w:rPr>
            </w:pPr>
            <w:r w:rsidRPr="00215763">
              <w:rPr>
                <w:lang w:val="en-US"/>
              </w:rPr>
              <w:t>80</w:t>
            </w:r>
          </w:p>
        </w:tc>
      </w:tr>
      <w:tr w:rsidR="00215763" w:rsidRPr="00215763" w14:paraId="74BF3C60" w14:textId="77777777" w:rsidTr="004C3C84">
        <w:trPr>
          <w:trHeight w:val="283"/>
        </w:trPr>
        <w:tc>
          <w:tcPr>
            <w:tcW w:w="1305" w:type="dxa"/>
            <w:tcBorders>
              <w:top w:val="single" w:sz="4" w:space="0" w:color="000000"/>
              <w:left w:val="single" w:sz="4" w:space="0" w:color="000000"/>
              <w:bottom w:val="single" w:sz="4" w:space="0" w:color="000000"/>
              <w:right w:val="single" w:sz="4" w:space="0" w:color="000000"/>
            </w:tcBorders>
            <w:hideMark/>
          </w:tcPr>
          <w:p w14:paraId="5510DDC6" w14:textId="77777777" w:rsidR="00215763" w:rsidRPr="00215763" w:rsidRDefault="00215763" w:rsidP="00215763">
            <w:pPr>
              <w:rPr>
                <w:lang w:val="en-US"/>
              </w:rPr>
            </w:pPr>
            <w:proofErr w:type="spellStart"/>
            <w:r w:rsidRPr="00215763">
              <w:rPr>
                <w:lang w:val="en-US"/>
              </w:rPr>
              <w:t>Aziah</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0318D79D" w14:textId="77777777" w:rsidR="00215763" w:rsidRPr="00215763" w:rsidRDefault="00215763" w:rsidP="00215763">
            <w:pPr>
              <w:rPr>
                <w:lang w:val="en-US"/>
              </w:rPr>
            </w:pPr>
            <w:proofErr w:type="spellStart"/>
            <w:r w:rsidRPr="00215763">
              <w:rPr>
                <w:lang w:val="en-US"/>
              </w:rPr>
              <w:t>Moqsud</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6B145DFA" w14:textId="77777777" w:rsidR="00215763" w:rsidRPr="00215763" w:rsidRDefault="00215763" w:rsidP="00215763">
            <w:pPr>
              <w:rPr>
                <w:lang w:val="en-US"/>
              </w:rPr>
            </w:pPr>
            <w:r w:rsidRPr="00215763">
              <w:rPr>
                <w:lang w:val="en-US"/>
              </w:rPr>
              <w:t>V890</w:t>
            </w:r>
          </w:p>
        </w:tc>
        <w:tc>
          <w:tcPr>
            <w:tcW w:w="4104" w:type="dxa"/>
            <w:tcBorders>
              <w:top w:val="single" w:sz="4" w:space="0" w:color="000000"/>
              <w:left w:val="single" w:sz="4" w:space="0" w:color="000000"/>
              <w:bottom w:val="single" w:sz="4" w:space="0" w:color="000000"/>
              <w:right w:val="single" w:sz="4" w:space="0" w:color="000000"/>
            </w:tcBorders>
            <w:hideMark/>
          </w:tcPr>
          <w:p w14:paraId="076625A7" w14:textId="77777777" w:rsidR="00215763" w:rsidRPr="00215763" w:rsidRDefault="00215763" w:rsidP="00215763">
            <w:pPr>
              <w:rPr>
                <w:lang w:val="en-US"/>
              </w:rPr>
            </w:pPr>
            <w:r w:rsidRPr="00215763">
              <w:rPr>
                <w:lang w:val="en-US"/>
              </w:rPr>
              <w:t>172</w:t>
            </w:r>
          </w:p>
        </w:tc>
      </w:tr>
      <w:tr w:rsidR="00215763" w:rsidRPr="00215763" w14:paraId="1A0C2EBE" w14:textId="77777777" w:rsidTr="004C3C84">
        <w:trPr>
          <w:trHeight w:val="283"/>
        </w:trPr>
        <w:tc>
          <w:tcPr>
            <w:tcW w:w="1305" w:type="dxa"/>
            <w:tcBorders>
              <w:top w:val="single" w:sz="4" w:space="0" w:color="000000"/>
              <w:left w:val="single" w:sz="4" w:space="0" w:color="000000"/>
              <w:bottom w:val="single" w:sz="4" w:space="0" w:color="000000"/>
              <w:right w:val="single" w:sz="4" w:space="0" w:color="000000"/>
            </w:tcBorders>
            <w:hideMark/>
          </w:tcPr>
          <w:p w14:paraId="677C1E5E" w14:textId="77777777" w:rsidR="00215763" w:rsidRPr="00215763" w:rsidRDefault="00215763" w:rsidP="00215763">
            <w:pPr>
              <w:rPr>
                <w:lang w:val="en-US"/>
              </w:rPr>
            </w:pPr>
            <w:r w:rsidRPr="00215763">
              <w:rPr>
                <w:lang w:val="en-US"/>
              </w:rPr>
              <w:t>Chukka</w:t>
            </w:r>
          </w:p>
        </w:tc>
        <w:tc>
          <w:tcPr>
            <w:tcW w:w="1417" w:type="dxa"/>
            <w:tcBorders>
              <w:top w:val="single" w:sz="4" w:space="0" w:color="000000"/>
              <w:left w:val="single" w:sz="4" w:space="0" w:color="000000"/>
              <w:bottom w:val="single" w:sz="4" w:space="0" w:color="000000"/>
              <w:right w:val="single" w:sz="4" w:space="0" w:color="000000"/>
            </w:tcBorders>
            <w:hideMark/>
          </w:tcPr>
          <w:p w14:paraId="1FA5E0C8" w14:textId="77777777" w:rsidR="00215763" w:rsidRPr="00215763" w:rsidRDefault="00215763" w:rsidP="00215763">
            <w:pPr>
              <w:rPr>
                <w:lang w:val="en-US"/>
              </w:rPr>
            </w:pPr>
            <w:r w:rsidRPr="00215763">
              <w:rPr>
                <w:lang w:val="en-US"/>
              </w:rPr>
              <w:t>Radebe</w:t>
            </w:r>
          </w:p>
        </w:tc>
        <w:tc>
          <w:tcPr>
            <w:tcW w:w="1560" w:type="dxa"/>
            <w:tcBorders>
              <w:top w:val="single" w:sz="4" w:space="0" w:color="000000"/>
              <w:left w:val="single" w:sz="4" w:space="0" w:color="000000"/>
              <w:bottom w:val="single" w:sz="4" w:space="0" w:color="000000"/>
              <w:right w:val="single" w:sz="4" w:space="0" w:color="000000"/>
            </w:tcBorders>
            <w:hideMark/>
          </w:tcPr>
          <w:p w14:paraId="39AD09F6" w14:textId="77777777" w:rsidR="00215763" w:rsidRPr="00215763" w:rsidRDefault="00215763" w:rsidP="00215763">
            <w:pPr>
              <w:rPr>
                <w:lang w:val="en-US"/>
              </w:rPr>
            </w:pPr>
            <w:r w:rsidRPr="00215763">
              <w:rPr>
                <w:lang w:val="en-US"/>
              </w:rPr>
              <w:t>V890</w:t>
            </w:r>
          </w:p>
        </w:tc>
        <w:tc>
          <w:tcPr>
            <w:tcW w:w="4104" w:type="dxa"/>
            <w:tcBorders>
              <w:top w:val="single" w:sz="4" w:space="0" w:color="000000"/>
              <w:left w:val="single" w:sz="4" w:space="0" w:color="000000"/>
              <w:bottom w:val="single" w:sz="4" w:space="0" w:color="000000"/>
              <w:right w:val="single" w:sz="4" w:space="0" w:color="000000"/>
            </w:tcBorders>
            <w:hideMark/>
          </w:tcPr>
          <w:p w14:paraId="3E63E9C6" w14:textId="77777777" w:rsidR="00215763" w:rsidRPr="00215763" w:rsidRDefault="00215763" w:rsidP="00215763">
            <w:pPr>
              <w:rPr>
                <w:lang w:val="en-US"/>
              </w:rPr>
            </w:pPr>
            <w:r w:rsidRPr="00215763">
              <w:rPr>
                <w:lang w:val="en-US"/>
              </w:rPr>
              <w:t>86</w:t>
            </w:r>
          </w:p>
        </w:tc>
      </w:tr>
      <w:tr w:rsidR="00215763" w:rsidRPr="00215763" w14:paraId="7E1A136C" w14:textId="77777777" w:rsidTr="004C3C84">
        <w:trPr>
          <w:trHeight w:val="283"/>
        </w:trPr>
        <w:tc>
          <w:tcPr>
            <w:tcW w:w="1305" w:type="dxa"/>
            <w:tcBorders>
              <w:top w:val="single" w:sz="4" w:space="0" w:color="000000"/>
              <w:left w:val="single" w:sz="4" w:space="0" w:color="000000"/>
              <w:bottom w:val="single" w:sz="4" w:space="0" w:color="000000"/>
              <w:right w:val="single" w:sz="4" w:space="0" w:color="000000"/>
            </w:tcBorders>
            <w:hideMark/>
          </w:tcPr>
          <w:p w14:paraId="6069F262" w14:textId="77777777" w:rsidR="00215763" w:rsidRPr="00215763" w:rsidRDefault="00215763" w:rsidP="00215763">
            <w:pPr>
              <w:rPr>
                <w:lang w:val="en-US"/>
              </w:rPr>
            </w:pPr>
            <w:r w:rsidRPr="00215763">
              <w:rPr>
                <w:lang w:val="en-US"/>
              </w:rPr>
              <w:t>Becky</w:t>
            </w:r>
          </w:p>
        </w:tc>
        <w:tc>
          <w:tcPr>
            <w:tcW w:w="1417" w:type="dxa"/>
            <w:tcBorders>
              <w:top w:val="single" w:sz="4" w:space="0" w:color="000000"/>
              <w:left w:val="single" w:sz="4" w:space="0" w:color="000000"/>
              <w:bottom w:val="single" w:sz="4" w:space="0" w:color="000000"/>
              <w:right w:val="single" w:sz="4" w:space="0" w:color="000000"/>
            </w:tcBorders>
            <w:hideMark/>
          </w:tcPr>
          <w:p w14:paraId="5B847EC1" w14:textId="77777777" w:rsidR="00215763" w:rsidRPr="00215763" w:rsidRDefault="00215763" w:rsidP="00215763">
            <w:pPr>
              <w:rPr>
                <w:lang w:val="en-US"/>
              </w:rPr>
            </w:pPr>
            <w:r w:rsidRPr="00215763">
              <w:rPr>
                <w:lang w:val="en-US"/>
              </w:rPr>
              <w:t>Bennett</w:t>
            </w:r>
          </w:p>
        </w:tc>
        <w:tc>
          <w:tcPr>
            <w:tcW w:w="1560" w:type="dxa"/>
            <w:tcBorders>
              <w:top w:val="single" w:sz="4" w:space="0" w:color="000000"/>
              <w:left w:val="single" w:sz="4" w:space="0" w:color="000000"/>
              <w:bottom w:val="single" w:sz="4" w:space="0" w:color="000000"/>
              <w:right w:val="single" w:sz="4" w:space="0" w:color="000000"/>
            </w:tcBorders>
            <w:hideMark/>
          </w:tcPr>
          <w:p w14:paraId="04FF9433" w14:textId="77777777" w:rsidR="00215763" w:rsidRPr="00215763" w:rsidRDefault="00215763" w:rsidP="00215763">
            <w:pPr>
              <w:rPr>
                <w:lang w:val="en-US"/>
              </w:rPr>
            </w:pPr>
            <w:r w:rsidRPr="00215763">
              <w:rPr>
                <w:lang w:val="en-US"/>
              </w:rPr>
              <w:t>V890</w:t>
            </w:r>
          </w:p>
        </w:tc>
        <w:tc>
          <w:tcPr>
            <w:tcW w:w="4104" w:type="dxa"/>
            <w:tcBorders>
              <w:top w:val="single" w:sz="4" w:space="0" w:color="000000"/>
              <w:left w:val="single" w:sz="4" w:space="0" w:color="000000"/>
              <w:bottom w:val="single" w:sz="4" w:space="0" w:color="000000"/>
              <w:right w:val="single" w:sz="4" w:space="0" w:color="000000"/>
            </w:tcBorders>
            <w:hideMark/>
          </w:tcPr>
          <w:p w14:paraId="5BE51316" w14:textId="77777777" w:rsidR="00215763" w:rsidRPr="00215763" w:rsidRDefault="00215763" w:rsidP="00215763">
            <w:pPr>
              <w:rPr>
                <w:lang w:val="en-US"/>
              </w:rPr>
            </w:pPr>
            <w:r w:rsidRPr="00215763">
              <w:rPr>
                <w:lang w:val="en-US"/>
              </w:rPr>
              <w:t>344</w:t>
            </w:r>
          </w:p>
        </w:tc>
      </w:tr>
    </w:tbl>
    <w:p w14:paraId="49680DAB" w14:textId="433E652A" w:rsidR="00215763" w:rsidRPr="00215763" w:rsidRDefault="00215763" w:rsidP="002406BC">
      <w:pPr>
        <w:tabs>
          <w:tab w:val="left" w:pos="567"/>
        </w:tabs>
        <w:ind w:left="567" w:hanging="567"/>
      </w:pPr>
      <w:bookmarkStart w:id="19" w:name="_Hlk57214771"/>
      <w:r w:rsidRPr="00F75D64">
        <w:rPr>
          <w:bCs/>
        </w:rPr>
        <w:t>2d</w:t>
      </w:r>
      <w:r w:rsidRPr="00215763">
        <w:tab/>
        <w:t xml:space="preserve">MyTreat would like to </w:t>
      </w:r>
      <w:r w:rsidR="00550AEE">
        <w:t>know</w:t>
      </w:r>
      <w:r w:rsidRPr="00215763">
        <w:t xml:space="preserve"> how many vouchers are still available for voucher </w:t>
      </w:r>
      <w:r w:rsidR="00343879">
        <w:br/>
      </w:r>
      <w:r w:rsidRPr="00215763">
        <w:t>ID V543.</w:t>
      </w:r>
    </w:p>
    <w:bookmarkEnd w:id="19"/>
    <w:p w14:paraId="37E147A4" w14:textId="77777777" w:rsidR="00215763" w:rsidRPr="00215763" w:rsidRDefault="00215763" w:rsidP="002406BC">
      <w:pPr>
        <w:tabs>
          <w:tab w:val="left" w:pos="567"/>
        </w:tabs>
        <w:spacing w:line="240" w:lineRule="auto"/>
        <w:ind w:left="567" w:hanging="567"/>
      </w:pPr>
      <w:r w:rsidRPr="00215763">
        <w:tab/>
      </w:r>
    </w:p>
    <w:p w14:paraId="58863558" w14:textId="378864A5" w:rsidR="00215763" w:rsidRPr="00215763" w:rsidRDefault="00215763" w:rsidP="00215763">
      <w:pPr>
        <w:tabs>
          <w:tab w:val="left" w:pos="567"/>
        </w:tabs>
        <w:ind w:left="567" w:hanging="567"/>
      </w:pPr>
      <w:r w:rsidRPr="00215763">
        <w:tab/>
        <w:t xml:space="preserve">Implement </w:t>
      </w:r>
      <w:r w:rsidR="000F2BA1">
        <w:t xml:space="preserve">the </w:t>
      </w:r>
      <w:r w:rsidRPr="00215763">
        <w:t>SQL statement(s) to produce the following output.</w:t>
      </w:r>
    </w:p>
    <w:p w14:paraId="2FB957D9" w14:textId="77777777" w:rsidR="00215763" w:rsidRPr="00215763" w:rsidRDefault="00215763" w:rsidP="00215763">
      <w:pPr>
        <w:tabs>
          <w:tab w:val="left" w:pos="567"/>
        </w:tabs>
        <w:ind w:left="567" w:hanging="567"/>
        <w:jc w:val="right"/>
        <w:rPr>
          <w:b/>
          <w:bCs/>
        </w:rPr>
      </w:pPr>
      <w:r w:rsidRPr="00215763">
        <w:rPr>
          <w:b/>
          <w:bCs/>
        </w:rPr>
        <w:tab/>
        <w:t>(4 marks)</w:t>
      </w:r>
    </w:p>
    <w:p w14:paraId="746BE25E" w14:textId="77777777" w:rsidR="00215763" w:rsidRPr="00215763" w:rsidRDefault="00215763" w:rsidP="002406BC">
      <w:pPr>
        <w:tabs>
          <w:tab w:val="left" w:pos="567"/>
        </w:tabs>
        <w:spacing w:line="240" w:lineRule="auto"/>
        <w:ind w:left="567" w:hanging="567"/>
      </w:pPr>
    </w:p>
    <w:tbl>
      <w:tblPr>
        <w:tblStyle w:val="TableGrid"/>
        <w:tblpPr w:leftFromText="180" w:rightFromText="180" w:vertAnchor="text" w:horzAnchor="margin" w:tblpX="670" w:tblpY="-26"/>
        <w:tblW w:w="8436" w:type="dxa"/>
        <w:tblLook w:val="04A0" w:firstRow="1" w:lastRow="0" w:firstColumn="1" w:lastColumn="0" w:noHBand="0" w:noVBand="1"/>
      </w:tblPr>
      <w:tblGrid>
        <w:gridCol w:w="2077"/>
        <w:gridCol w:w="2186"/>
        <w:gridCol w:w="2308"/>
        <w:gridCol w:w="1865"/>
      </w:tblGrid>
      <w:tr w:rsidR="00215763" w:rsidRPr="00215763" w14:paraId="5EA5718A" w14:textId="77777777" w:rsidTr="002406BC">
        <w:trPr>
          <w:trHeight w:val="78"/>
        </w:trPr>
        <w:tc>
          <w:tcPr>
            <w:tcW w:w="20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9D81560" w14:textId="77777777" w:rsidR="00215763" w:rsidRPr="00215763" w:rsidRDefault="00215763" w:rsidP="00215763">
            <w:pPr>
              <w:rPr>
                <w:b/>
                <w:bCs/>
                <w:lang w:val="en-US"/>
              </w:rPr>
            </w:pPr>
            <w:proofErr w:type="spellStart"/>
            <w:r w:rsidRPr="00215763">
              <w:rPr>
                <w:b/>
                <w:bCs/>
                <w:lang w:val="en-US"/>
              </w:rPr>
              <w:t>voucherID</w:t>
            </w:r>
            <w:proofErr w:type="spellEnd"/>
          </w:p>
        </w:tc>
        <w:tc>
          <w:tcPr>
            <w:tcW w:w="21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1B8ED00" w14:textId="77777777" w:rsidR="00215763" w:rsidRPr="00215763" w:rsidRDefault="00215763" w:rsidP="00215763">
            <w:pPr>
              <w:rPr>
                <w:b/>
                <w:bCs/>
                <w:lang w:val="en-US"/>
              </w:rPr>
            </w:pPr>
            <w:proofErr w:type="spellStart"/>
            <w:r w:rsidRPr="00215763">
              <w:rPr>
                <w:b/>
                <w:bCs/>
                <w:lang w:val="en-US"/>
              </w:rPr>
              <w:t>supplierName</w:t>
            </w:r>
            <w:proofErr w:type="spellEnd"/>
            <w:r w:rsidRPr="00215763">
              <w:rPr>
                <w:b/>
                <w:bCs/>
                <w:lang w:val="en-US"/>
              </w:rPr>
              <w:t xml:space="preserve"> </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E68ECC5" w14:textId="77777777" w:rsidR="00215763" w:rsidRPr="00215763" w:rsidRDefault="00215763" w:rsidP="00215763">
            <w:pPr>
              <w:rPr>
                <w:b/>
                <w:bCs/>
                <w:lang w:val="en-US"/>
              </w:rPr>
            </w:pPr>
            <w:proofErr w:type="spellStart"/>
            <w:r w:rsidRPr="00215763">
              <w:rPr>
                <w:b/>
                <w:bCs/>
                <w:lang w:val="en-US"/>
              </w:rPr>
              <w:t>voucherName</w:t>
            </w:r>
            <w:proofErr w:type="spellEnd"/>
          </w:p>
        </w:tc>
        <w:tc>
          <w:tcPr>
            <w:tcW w:w="18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A501E41" w14:textId="40C16F4B" w:rsidR="00215763" w:rsidRPr="00215763" w:rsidRDefault="00215763" w:rsidP="00215763">
            <w:pPr>
              <w:rPr>
                <w:b/>
                <w:bCs/>
                <w:lang w:val="en-US"/>
              </w:rPr>
            </w:pPr>
            <w:r w:rsidRPr="00215763">
              <w:rPr>
                <w:b/>
                <w:bCs/>
                <w:lang w:val="en-US"/>
              </w:rPr>
              <w:t>Still Available</w:t>
            </w:r>
          </w:p>
        </w:tc>
      </w:tr>
      <w:tr w:rsidR="00215763" w:rsidRPr="00215763" w14:paraId="4606BB45" w14:textId="77777777" w:rsidTr="00215763">
        <w:trPr>
          <w:trHeight w:val="304"/>
        </w:trPr>
        <w:tc>
          <w:tcPr>
            <w:tcW w:w="2077" w:type="dxa"/>
            <w:tcBorders>
              <w:top w:val="single" w:sz="4" w:space="0" w:color="000000"/>
              <w:left w:val="single" w:sz="4" w:space="0" w:color="000000"/>
              <w:bottom w:val="single" w:sz="4" w:space="0" w:color="000000"/>
              <w:right w:val="single" w:sz="4" w:space="0" w:color="000000"/>
            </w:tcBorders>
            <w:hideMark/>
          </w:tcPr>
          <w:p w14:paraId="0C019161" w14:textId="77777777" w:rsidR="00215763" w:rsidRPr="00215763" w:rsidRDefault="00215763" w:rsidP="00215763">
            <w:pPr>
              <w:rPr>
                <w:lang w:val="en-US"/>
              </w:rPr>
            </w:pPr>
            <w:r w:rsidRPr="00215763">
              <w:rPr>
                <w:lang w:val="en-US"/>
              </w:rPr>
              <w:t>V543</w:t>
            </w:r>
          </w:p>
        </w:tc>
        <w:tc>
          <w:tcPr>
            <w:tcW w:w="2186" w:type="dxa"/>
            <w:tcBorders>
              <w:top w:val="single" w:sz="4" w:space="0" w:color="000000"/>
              <w:left w:val="single" w:sz="4" w:space="0" w:color="000000"/>
              <w:bottom w:val="single" w:sz="4" w:space="0" w:color="000000"/>
              <w:right w:val="single" w:sz="4" w:space="0" w:color="000000"/>
            </w:tcBorders>
            <w:hideMark/>
          </w:tcPr>
          <w:p w14:paraId="3332EC56" w14:textId="77777777" w:rsidR="00215763" w:rsidRPr="00215763" w:rsidRDefault="00215763" w:rsidP="00215763">
            <w:pPr>
              <w:rPr>
                <w:lang w:val="en-US"/>
              </w:rPr>
            </w:pPr>
            <w:proofErr w:type="spellStart"/>
            <w:r w:rsidRPr="00215763">
              <w:rPr>
                <w:lang w:val="en-US"/>
              </w:rPr>
              <w:t>SkatePark</w:t>
            </w:r>
            <w:proofErr w:type="spellEnd"/>
          </w:p>
        </w:tc>
        <w:tc>
          <w:tcPr>
            <w:tcW w:w="2308" w:type="dxa"/>
            <w:tcBorders>
              <w:top w:val="single" w:sz="4" w:space="0" w:color="000000"/>
              <w:left w:val="single" w:sz="4" w:space="0" w:color="000000"/>
              <w:bottom w:val="single" w:sz="4" w:space="0" w:color="000000"/>
              <w:right w:val="single" w:sz="4" w:space="0" w:color="000000"/>
            </w:tcBorders>
            <w:hideMark/>
          </w:tcPr>
          <w:p w14:paraId="43A17EA0" w14:textId="77777777" w:rsidR="00215763" w:rsidRPr="00215763" w:rsidRDefault="00215763" w:rsidP="00215763">
            <w:pPr>
              <w:rPr>
                <w:lang w:val="en-US"/>
              </w:rPr>
            </w:pPr>
            <w:proofErr w:type="gramStart"/>
            <w:r w:rsidRPr="00215763">
              <w:rPr>
                <w:lang w:val="en-US"/>
              </w:rPr>
              <w:t>Skate park</w:t>
            </w:r>
            <w:proofErr w:type="gramEnd"/>
            <w:r w:rsidRPr="00215763">
              <w:rPr>
                <w:lang w:val="en-US"/>
              </w:rPr>
              <w:t xml:space="preserve"> and lunch</w:t>
            </w:r>
          </w:p>
        </w:tc>
        <w:tc>
          <w:tcPr>
            <w:tcW w:w="1865" w:type="dxa"/>
            <w:tcBorders>
              <w:top w:val="single" w:sz="4" w:space="0" w:color="000000"/>
              <w:left w:val="single" w:sz="4" w:space="0" w:color="000000"/>
              <w:bottom w:val="single" w:sz="4" w:space="0" w:color="000000"/>
              <w:right w:val="single" w:sz="4" w:space="0" w:color="000000"/>
            </w:tcBorders>
            <w:hideMark/>
          </w:tcPr>
          <w:p w14:paraId="2583A2BC" w14:textId="77777777" w:rsidR="00215763" w:rsidRPr="00215763" w:rsidRDefault="00215763" w:rsidP="00215763">
            <w:pPr>
              <w:rPr>
                <w:lang w:val="en-US"/>
              </w:rPr>
            </w:pPr>
            <w:r w:rsidRPr="00215763">
              <w:rPr>
                <w:lang w:val="en-US"/>
              </w:rPr>
              <w:t>198</w:t>
            </w:r>
          </w:p>
        </w:tc>
      </w:tr>
    </w:tbl>
    <w:p w14:paraId="5057971C" w14:textId="77777777" w:rsidR="00D54D67" w:rsidRDefault="00D54D67" w:rsidP="00215763">
      <w:pPr>
        <w:ind w:left="567"/>
      </w:pPr>
    </w:p>
    <w:p w14:paraId="62E211C2" w14:textId="77777777" w:rsidR="00D54D67" w:rsidRDefault="00D54D67" w:rsidP="00215763">
      <w:pPr>
        <w:ind w:left="567"/>
      </w:pPr>
    </w:p>
    <w:p w14:paraId="1D99D086" w14:textId="6BC9C5B3" w:rsidR="00215763" w:rsidRPr="00215763" w:rsidRDefault="00D54D67" w:rsidP="00215763">
      <w:pPr>
        <w:ind w:left="567"/>
      </w:pPr>
      <w:r>
        <w:t xml:space="preserve">For 2c and 2d print evidence of: </w:t>
      </w:r>
    </w:p>
    <w:p w14:paraId="59845BFE" w14:textId="77777777" w:rsidR="00550AEE" w:rsidRPr="00215763" w:rsidRDefault="00550AEE" w:rsidP="00B55D59">
      <w:pPr>
        <w:spacing w:line="240" w:lineRule="auto"/>
        <w:ind w:left="567"/>
      </w:pPr>
    </w:p>
    <w:p w14:paraId="30E176BA" w14:textId="13E7CFD1" w:rsidR="00215763" w:rsidRPr="00215763" w:rsidRDefault="001C3AD4" w:rsidP="002406BC">
      <w:pPr>
        <w:pStyle w:val="Bullet0"/>
        <w:ind w:left="966"/>
      </w:pPr>
      <w:r>
        <w:t>the</w:t>
      </w:r>
      <w:r w:rsidR="00215763" w:rsidRPr="00215763">
        <w:t xml:space="preserve"> implemented SQL statement(s)</w:t>
      </w:r>
    </w:p>
    <w:p w14:paraId="54949370" w14:textId="032D2EB3" w:rsidR="00215763" w:rsidRPr="00215763" w:rsidRDefault="001C3AD4" w:rsidP="002406BC">
      <w:pPr>
        <w:pStyle w:val="Bullet0"/>
        <w:ind w:left="966"/>
      </w:pPr>
      <w:r>
        <w:t>the</w:t>
      </w:r>
      <w:r w:rsidR="00215763" w:rsidRPr="00215763">
        <w:t xml:space="preserve"> output produced</w:t>
      </w:r>
    </w:p>
    <w:p w14:paraId="1C1C9DE8" w14:textId="77777777" w:rsidR="00215763" w:rsidRPr="00215763" w:rsidRDefault="00215763" w:rsidP="002406BC">
      <w:pPr>
        <w:spacing w:line="240" w:lineRule="auto"/>
        <w:ind w:left="567"/>
      </w:pPr>
    </w:p>
    <w:p w14:paraId="66B8DF0E" w14:textId="77777777" w:rsidR="00256BB6" w:rsidRPr="00215763" w:rsidRDefault="00256BB6" w:rsidP="00B55D59">
      <w:pPr>
        <w:spacing w:line="240" w:lineRule="auto"/>
        <w:ind w:left="567"/>
      </w:pPr>
    </w:p>
    <w:p w14:paraId="10E293DE" w14:textId="12CE38BE" w:rsidR="00215763" w:rsidRPr="00215763" w:rsidRDefault="00215763" w:rsidP="00215763">
      <w:pPr>
        <w:tabs>
          <w:tab w:val="left" w:pos="567"/>
        </w:tabs>
        <w:ind w:left="567" w:hanging="567"/>
      </w:pPr>
      <w:r w:rsidRPr="00F75D64">
        <w:rPr>
          <w:bCs/>
        </w:rPr>
        <w:t>2e</w:t>
      </w:r>
      <w:r w:rsidRPr="00215763">
        <w:tab/>
        <w:t xml:space="preserve">A query is designed to find the number of customers who bought a voucher from the </w:t>
      </w:r>
      <w:r w:rsidR="00C573AB">
        <w:t>‘</w:t>
      </w:r>
      <w:r w:rsidRPr="00215763">
        <w:t>Family</w:t>
      </w:r>
      <w:r w:rsidR="00C573AB">
        <w:t>’</w:t>
      </w:r>
      <w:r w:rsidRPr="00215763">
        <w:t xml:space="preserve"> category that costs less than £15.00.</w:t>
      </w:r>
    </w:p>
    <w:p w14:paraId="5F4F632B" w14:textId="77777777" w:rsidR="00215763" w:rsidRPr="00215763" w:rsidRDefault="00215763" w:rsidP="002406BC">
      <w:pPr>
        <w:spacing w:line="240" w:lineRule="auto"/>
        <w:ind w:left="567"/>
      </w:pPr>
    </w:p>
    <w:p w14:paraId="039C5951" w14:textId="77777777" w:rsidR="00215763" w:rsidRDefault="00215763" w:rsidP="00215763">
      <w:pPr>
        <w:ind w:firstLine="567"/>
      </w:pPr>
      <w:r w:rsidRPr="00215763">
        <w:t>The expected output from the query is shown below.</w:t>
      </w:r>
    </w:p>
    <w:p w14:paraId="48665D46" w14:textId="77777777" w:rsidR="00687229" w:rsidRPr="00215763" w:rsidRDefault="00687229" w:rsidP="00215763">
      <w:pPr>
        <w:ind w:firstLine="567"/>
      </w:pPr>
    </w:p>
    <w:p w14:paraId="201B3319" w14:textId="77777777" w:rsidR="00215763" w:rsidRPr="00215763" w:rsidRDefault="00215763" w:rsidP="002406BC">
      <w:pPr>
        <w:spacing w:line="240" w:lineRule="auto"/>
        <w:ind w:left="567"/>
      </w:pPr>
    </w:p>
    <w:tbl>
      <w:tblPr>
        <w:tblStyle w:val="TableGrid"/>
        <w:tblW w:w="0" w:type="auto"/>
        <w:tblInd w:w="675" w:type="dxa"/>
        <w:tblLook w:val="04A0" w:firstRow="1" w:lastRow="0" w:firstColumn="1" w:lastColumn="0" w:noHBand="0" w:noVBand="1"/>
      </w:tblPr>
      <w:tblGrid>
        <w:gridCol w:w="1872"/>
        <w:gridCol w:w="2664"/>
        <w:gridCol w:w="1276"/>
        <w:gridCol w:w="2552"/>
      </w:tblGrid>
      <w:tr w:rsidR="00215763" w:rsidRPr="00215763" w14:paraId="2F1C54F4" w14:textId="77777777" w:rsidTr="002406BC">
        <w:trPr>
          <w:trHeight w:val="283"/>
        </w:trPr>
        <w:tc>
          <w:tcPr>
            <w:tcW w:w="18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E84022D" w14:textId="77777777" w:rsidR="00215763" w:rsidRPr="00215763" w:rsidRDefault="00215763" w:rsidP="00215763">
            <w:pPr>
              <w:rPr>
                <w:b/>
                <w:bCs/>
                <w:lang w:val="en-US"/>
              </w:rPr>
            </w:pPr>
            <w:proofErr w:type="spellStart"/>
            <w:r w:rsidRPr="00215763">
              <w:rPr>
                <w:b/>
                <w:bCs/>
                <w:lang w:val="en-US"/>
              </w:rPr>
              <w:t>supplierName</w:t>
            </w:r>
            <w:proofErr w:type="spellEnd"/>
          </w:p>
        </w:tc>
        <w:tc>
          <w:tcPr>
            <w:tcW w:w="26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95445C0" w14:textId="77777777" w:rsidR="00215763" w:rsidRPr="00215763" w:rsidRDefault="00215763" w:rsidP="00215763">
            <w:pPr>
              <w:rPr>
                <w:b/>
                <w:bCs/>
                <w:lang w:val="en-US"/>
              </w:rPr>
            </w:pPr>
            <w:proofErr w:type="spellStart"/>
            <w:r w:rsidRPr="00215763">
              <w:rPr>
                <w:b/>
                <w:bCs/>
                <w:lang w:val="en-US"/>
              </w:rPr>
              <w:t>voucherName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104A293" w14:textId="77777777" w:rsidR="00215763" w:rsidRPr="00215763" w:rsidRDefault="00215763" w:rsidP="00215763">
            <w:pPr>
              <w:rPr>
                <w:b/>
                <w:bCs/>
                <w:lang w:val="en-US"/>
              </w:rPr>
            </w:pPr>
            <w:r w:rsidRPr="00215763">
              <w:rPr>
                <w:b/>
                <w:bCs/>
                <w:lang w:val="en-US"/>
              </w:rPr>
              <w:t>price£</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9DDDAB6" w14:textId="30CDEE43" w:rsidR="00215763" w:rsidRPr="00215763" w:rsidRDefault="00215763" w:rsidP="00215763">
            <w:pPr>
              <w:rPr>
                <w:b/>
                <w:bCs/>
                <w:lang w:val="en-US"/>
              </w:rPr>
            </w:pPr>
            <w:r w:rsidRPr="00215763">
              <w:rPr>
                <w:b/>
                <w:bCs/>
                <w:lang w:val="en-US"/>
              </w:rPr>
              <w:t xml:space="preserve">Number of Customers </w:t>
            </w:r>
          </w:p>
        </w:tc>
      </w:tr>
      <w:tr w:rsidR="00215763" w:rsidRPr="00215763" w14:paraId="6E8A9EF8" w14:textId="77777777" w:rsidTr="002406BC">
        <w:trPr>
          <w:trHeight w:val="283"/>
        </w:trPr>
        <w:tc>
          <w:tcPr>
            <w:tcW w:w="1872" w:type="dxa"/>
            <w:tcBorders>
              <w:top w:val="single" w:sz="4" w:space="0" w:color="000000"/>
              <w:left w:val="single" w:sz="4" w:space="0" w:color="000000"/>
              <w:bottom w:val="single" w:sz="4" w:space="0" w:color="000000"/>
              <w:right w:val="single" w:sz="4" w:space="0" w:color="000000"/>
            </w:tcBorders>
            <w:hideMark/>
          </w:tcPr>
          <w:p w14:paraId="6CF3F080" w14:textId="77777777" w:rsidR="00215763" w:rsidRPr="00215763" w:rsidRDefault="00215763" w:rsidP="00215763">
            <w:pPr>
              <w:rPr>
                <w:lang w:val="en-US"/>
              </w:rPr>
            </w:pPr>
            <w:r w:rsidRPr="00215763">
              <w:rPr>
                <w:lang w:val="en-US"/>
              </w:rPr>
              <w:t>Cuddle World</w:t>
            </w:r>
          </w:p>
        </w:tc>
        <w:tc>
          <w:tcPr>
            <w:tcW w:w="2664" w:type="dxa"/>
            <w:tcBorders>
              <w:top w:val="single" w:sz="4" w:space="0" w:color="000000"/>
              <w:left w:val="single" w:sz="4" w:space="0" w:color="000000"/>
              <w:bottom w:val="single" w:sz="4" w:space="0" w:color="000000"/>
              <w:right w:val="single" w:sz="4" w:space="0" w:color="000000"/>
            </w:tcBorders>
            <w:hideMark/>
          </w:tcPr>
          <w:p w14:paraId="655E52DD" w14:textId="77777777" w:rsidR="00215763" w:rsidRPr="00215763" w:rsidRDefault="00215763" w:rsidP="00215763">
            <w:pPr>
              <w:rPr>
                <w:lang w:val="en-US"/>
              </w:rPr>
            </w:pPr>
            <w:proofErr w:type="spellStart"/>
            <w:r w:rsidRPr="00215763">
              <w:rPr>
                <w:lang w:val="en-US"/>
              </w:rPr>
              <w:t>Teady</w:t>
            </w:r>
            <w:proofErr w:type="spellEnd"/>
            <w:r w:rsidRPr="00215763">
              <w:rPr>
                <w:lang w:val="en-US"/>
              </w:rPr>
              <w:t xml:space="preserve"> Bears’ Picnic</w:t>
            </w:r>
          </w:p>
        </w:tc>
        <w:tc>
          <w:tcPr>
            <w:tcW w:w="1276" w:type="dxa"/>
            <w:tcBorders>
              <w:top w:val="single" w:sz="4" w:space="0" w:color="000000"/>
              <w:left w:val="single" w:sz="4" w:space="0" w:color="000000"/>
              <w:bottom w:val="single" w:sz="4" w:space="0" w:color="000000"/>
              <w:right w:val="single" w:sz="4" w:space="0" w:color="000000"/>
            </w:tcBorders>
            <w:hideMark/>
          </w:tcPr>
          <w:p w14:paraId="6E9DC592" w14:textId="77777777" w:rsidR="00215763" w:rsidRPr="00215763" w:rsidRDefault="00215763" w:rsidP="00215763">
            <w:pPr>
              <w:jc w:val="right"/>
              <w:rPr>
                <w:lang w:val="en-US"/>
              </w:rPr>
            </w:pPr>
            <w:r w:rsidRPr="00215763">
              <w:rPr>
                <w:lang w:val="en-US"/>
              </w:rPr>
              <w:t>10.00</w:t>
            </w:r>
          </w:p>
        </w:tc>
        <w:tc>
          <w:tcPr>
            <w:tcW w:w="2552" w:type="dxa"/>
            <w:tcBorders>
              <w:top w:val="single" w:sz="4" w:space="0" w:color="000000"/>
              <w:left w:val="single" w:sz="4" w:space="0" w:color="000000"/>
              <w:bottom w:val="single" w:sz="4" w:space="0" w:color="000000"/>
              <w:right w:val="single" w:sz="4" w:space="0" w:color="000000"/>
            </w:tcBorders>
            <w:hideMark/>
          </w:tcPr>
          <w:p w14:paraId="35B15159" w14:textId="77777777" w:rsidR="00215763" w:rsidRPr="00215763" w:rsidRDefault="00215763" w:rsidP="00215763">
            <w:pPr>
              <w:jc w:val="right"/>
              <w:rPr>
                <w:lang w:val="en-US"/>
              </w:rPr>
            </w:pPr>
            <w:r w:rsidRPr="00215763">
              <w:rPr>
                <w:lang w:val="en-US"/>
              </w:rPr>
              <w:t>4</w:t>
            </w:r>
          </w:p>
        </w:tc>
      </w:tr>
      <w:tr w:rsidR="00215763" w:rsidRPr="00215763" w14:paraId="4F386CA4" w14:textId="77777777" w:rsidTr="002406BC">
        <w:trPr>
          <w:trHeight w:val="283"/>
        </w:trPr>
        <w:tc>
          <w:tcPr>
            <w:tcW w:w="1872" w:type="dxa"/>
            <w:tcBorders>
              <w:top w:val="single" w:sz="4" w:space="0" w:color="000000"/>
              <w:left w:val="single" w:sz="4" w:space="0" w:color="000000"/>
              <w:bottom w:val="single" w:sz="4" w:space="0" w:color="000000"/>
              <w:right w:val="single" w:sz="4" w:space="0" w:color="000000"/>
            </w:tcBorders>
            <w:hideMark/>
          </w:tcPr>
          <w:p w14:paraId="57016F8D" w14:textId="77777777" w:rsidR="00215763" w:rsidRPr="00215763" w:rsidRDefault="00215763" w:rsidP="00215763">
            <w:pPr>
              <w:rPr>
                <w:lang w:val="en-US"/>
              </w:rPr>
            </w:pPr>
            <w:proofErr w:type="spellStart"/>
            <w:r w:rsidRPr="00215763">
              <w:rPr>
                <w:lang w:val="en-US"/>
              </w:rPr>
              <w:t>WonderPlay</w:t>
            </w:r>
            <w:proofErr w:type="spellEnd"/>
          </w:p>
        </w:tc>
        <w:tc>
          <w:tcPr>
            <w:tcW w:w="2664" w:type="dxa"/>
            <w:tcBorders>
              <w:top w:val="single" w:sz="4" w:space="0" w:color="000000"/>
              <w:left w:val="single" w:sz="4" w:space="0" w:color="000000"/>
              <w:bottom w:val="single" w:sz="4" w:space="0" w:color="000000"/>
              <w:right w:val="single" w:sz="4" w:space="0" w:color="000000"/>
            </w:tcBorders>
            <w:hideMark/>
          </w:tcPr>
          <w:p w14:paraId="6D215DF2" w14:textId="77777777" w:rsidR="00215763" w:rsidRPr="00215763" w:rsidRDefault="00215763" w:rsidP="00215763">
            <w:pPr>
              <w:rPr>
                <w:lang w:val="en-US"/>
              </w:rPr>
            </w:pPr>
            <w:r w:rsidRPr="00215763">
              <w:rPr>
                <w:lang w:val="en-US"/>
              </w:rPr>
              <w:t>Trampoline</w:t>
            </w:r>
          </w:p>
        </w:tc>
        <w:tc>
          <w:tcPr>
            <w:tcW w:w="1276" w:type="dxa"/>
            <w:tcBorders>
              <w:top w:val="single" w:sz="4" w:space="0" w:color="000000"/>
              <w:left w:val="single" w:sz="4" w:space="0" w:color="000000"/>
              <w:bottom w:val="single" w:sz="4" w:space="0" w:color="000000"/>
              <w:right w:val="single" w:sz="4" w:space="0" w:color="000000"/>
            </w:tcBorders>
            <w:hideMark/>
          </w:tcPr>
          <w:p w14:paraId="341DF211" w14:textId="77777777" w:rsidR="00215763" w:rsidRPr="00215763" w:rsidRDefault="00215763" w:rsidP="00215763">
            <w:pPr>
              <w:jc w:val="right"/>
              <w:rPr>
                <w:lang w:val="en-US"/>
              </w:rPr>
            </w:pPr>
            <w:r w:rsidRPr="00215763">
              <w:rPr>
                <w:lang w:val="en-US"/>
              </w:rPr>
              <w:t>4.00</w:t>
            </w:r>
          </w:p>
        </w:tc>
        <w:tc>
          <w:tcPr>
            <w:tcW w:w="2552" w:type="dxa"/>
            <w:tcBorders>
              <w:top w:val="single" w:sz="4" w:space="0" w:color="000000"/>
              <w:left w:val="single" w:sz="4" w:space="0" w:color="000000"/>
              <w:bottom w:val="single" w:sz="4" w:space="0" w:color="000000"/>
              <w:right w:val="single" w:sz="4" w:space="0" w:color="000000"/>
            </w:tcBorders>
            <w:hideMark/>
          </w:tcPr>
          <w:p w14:paraId="7BDC5867" w14:textId="77777777" w:rsidR="00215763" w:rsidRPr="00215763" w:rsidRDefault="00215763" w:rsidP="00215763">
            <w:pPr>
              <w:jc w:val="right"/>
              <w:rPr>
                <w:lang w:val="en-US"/>
              </w:rPr>
            </w:pPr>
            <w:r w:rsidRPr="00215763">
              <w:rPr>
                <w:lang w:val="en-US"/>
              </w:rPr>
              <w:t>3</w:t>
            </w:r>
          </w:p>
        </w:tc>
      </w:tr>
      <w:tr w:rsidR="00215763" w:rsidRPr="00215763" w14:paraId="6DC6B88B" w14:textId="77777777" w:rsidTr="002406BC">
        <w:trPr>
          <w:trHeight w:val="283"/>
        </w:trPr>
        <w:tc>
          <w:tcPr>
            <w:tcW w:w="1872" w:type="dxa"/>
            <w:tcBorders>
              <w:top w:val="single" w:sz="4" w:space="0" w:color="000000"/>
              <w:left w:val="single" w:sz="4" w:space="0" w:color="000000"/>
              <w:bottom w:val="single" w:sz="4" w:space="0" w:color="000000"/>
              <w:right w:val="single" w:sz="4" w:space="0" w:color="000000"/>
            </w:tcBorders>
            <w:hideMark/>
          </w:tcPr>
          <w:p w14:paraId="42ACA7EB" w14:textId="77777777" w:rsidR="00215763" w:rsidRPr="00215763" w:rsidRDefault="00215763" w:rsidP="00215763">
            <w:pPr>
              <w:rPr>
                <w:lang w:val="en-US"/>
              </w:rPr>
            </w:pPr>
            <w:proofErr w:type="spellStart"/>
            <w:r w:rsidRPr="00215763">
              <w:rPr>
                <w:lang w:val="en-US"/>
              </w:rPr>
              <w:t>WonderPlay</w:t>
            </w:r>
            <w:proofErr w:type="spellEnd"/>
          </w:p>
        </w:tc>
        <w:tc>
          <w:tcPr>
            <w:tcW w:w="2664" w:type="dxa"/>
            <w:tcBorders>
              <w:top w:val="single" w:sz="4" w:space="0" w:color="000000"/>
              <w:left w:val="single" w:sz="4" w:space="0" w:color="000000"/>
              <w:bottom w:val="single" w:sz="4" w:space="0" w:color="000000"/>
              <w:right w:val="single" w:sz="4" w:space="0" w:color="000000"/>
            </w:tcBorders>
            <w:hideMark/>
          </w:tcPr>
          <w:p w14:paraId="74B2C220" w14:textId="0AD8F820" w:rsidR="00215763" w:rsidRPr="00215763" w:rsidRDefault="00215763" w:rsidP="00215763">
            <w:pPr>
              <w:rPr>
                <w:lang w:val="en-US"/>
              </w:rPr>
            </w:pPr>
            <w:proofErr w:type="spellStart"/>
            <w:r w:rsidRPr="00215763">
              <w:rPr>
                <w:lang w:val="en-US"/>
              </w:rPr>
              <w:t>Softplay</w:t>
            </w:r>
            <w:proofErr w:type="spellEnd"/>
            <w:r w:rsidRPr="00215763">
              <w:rPr>
                <w:lang w:val="en-US"/>
              </w:rPr>
              <w:t xml:space="preserve"> and lunch for </w:t>
            </w:r>
            <w:r w:rsidRPr="00215763" w:rsidDel="002262F5">
              <w:rPr>
                <w:lang w:val="en-US"/>
              </w:rPr>
              <w:t>2</w:t>
            </w:r>
          </w:p>
        </w:tc>
        <w:tc>
          <w:tcPr>
            <w:tcW w:w="1276" w:type="dxa"/>
            <w:tcBorders>
              <w:top w:val="single" w:sz="4" w:space="0" w:color="000000"/>
              <w:left w:val="single" w:sz="4" w:space="0" w:color="000000"/>
              <w:bottom w:val="single" w:sz="4" w:space="0" w:color="000000"/>
              <w:right w:val="single" w:sz="4" w:space="0" w:color="000000"/>
            </w:tcBorders>
            <w:hideMark/>
          </w:tcPr>
          <w:p w14:paraId="08CE4B13" w14:textId="77777777" w:rsidR="00215763" w:rsidRPr="00215763" w:rsidRDefault="00215763" w:rsidP="00215763">
            <w:pPr>
              <w:jc w:val="right"/>
              <w:rPr>
                <w:lang w:val="en-US"/>
              </w:rPr>
            </w:pPr>
            <w:r w:rsidRPr="00215763">
              <w:rPr>
                <w:lang w:val="en-US"/>
              </w:rPr>
              <w:t>12.00</w:t>
            </w:r>
          </w:p>
        </w:tc>
        <w:tc>
          <w:tcPr>
            <w:tcW w:w="2552" w:type="dxa"/>
            <w:tcBorders>
              <w:top w:val="single" w:sz="4" w:space="0" w:color="000000"/>
              <w:left w:val="single" w:sz="4" w:space="0" w:color="000000"/>
              <w:bottom w:val="single" w:sz="4" w:space="0" w:color="000000"/>
              <w:right w:val="single" w:sz="4" w:space="0" w:color="000000"/>
            </w:tcBorders>
            <w:hideMark/>
          </w:tcPr>
          <w:p w14:paraId="6D22DEB5" w14:textId="77777777" w:rsidR="00215763" w:rsidRPr="00215763" w:rsidRDefault="00215763" w:rsidP="00215763">
            <w:pPr>
              <w:jc w:val="right"/>
              <w:rPr>
                <w:lang w:val="en-US"/>
              </w:rPr>
            </w:pPr>
            <w:r w:rsidRPr="00215763">
              <w:rPr>
                <w:lang w:val="en-US"/>
              </w:rPr>
              <w:t>2</w:t>
            </w:r>
          </w:p>
        </w:tc>
      </w:tr>
      <w:tr w:rsidR="00215763" w:rsidRPr="00215763" w14:paraId="0B5916AA" w14:textId="77777777" w:rsidTr="002406BC">
        <w:trPr>
          <w:trHeight w:val="283"/>
        </w:trPr>
        <w:tc>
          <w:tcPr>
            <w:tcW w:w="1872" w:type="dxa"/>
            <w:tcBorders>
              <w:top w:val="single" w:sz="4" w:space="0" w:color="000000"/>
              <w:left w:val="single" w:sz="4" w:space="0" w:color="000000"/>
              <w:bottom w:val="single" w:sz="4" w:space="0" w:color="000000"/>
              <w:right w:val="single" w:sz="4" w:space="0" w:color="000000"/>
            </w:tcBorders>
            <w:hideMark/>
          </w:tcPr>
          <w:p w14:paraId="7BA290D2" w14:textId="77777777" w:rsidR="00215763" w:rsidRPr="00215763" w:rsidRDefault="00215763" w:rsidP="00215763">
            <w:pPr>
              <w:rPr>
                <w:lang w:val="en-US"/>
              </w:rPr>
            </w:pPr>
            <w:r w:rsidRPr="00215763">
              <w:rPr>
                <w:lang w:val="en-US"/>
              </w:rPr>
              <w:t>Family Fun Club</w:t>
            </w:r>
          </w:p>
        </w:tc>
        <w:tc>
          <w:tcPr>
            <w:tcW w:w="2664" w:type="dxa"/>
            <w:tcBorders>
              <w:top w:val="single" w:sz="4" w:space="0" w:color="000000"/>
              <w:left w:val="single" w:sz="4" w:space="0" w:color="000000"/>
              <w:bottom w:val="single" w:sz="4" w:space="0" w:color="000000"/>
              <w:right w:val="single" w:sz="4" w:space="0" w:color="000000"/>
            </w:tcBorders>
            <w:hideMark/>
          </w:tcPr>
          <w:p w14:paraId="269AD0E3" w14:textId="77777777" w:rsidR="00215763" w:rsidRPr="00215763" w:rsidRDefault="00215763" w:rsidP="00215763">
            <w:pPr>
              <w:rPr>
                <w:lang w:val="en-US"/>
              </w:rPr>
            </w:pPr>
            <w:proofErr w:type="spellStart"/>
            <w:r w:rsidRPr="00215763">
              <w:rPr>
                <w:lang w:val="en-US"/>
              </w:rPr>
              <w:t>Softplay</w:t>
            </w:r>
            <w:proofErr w:type="spellEnd"/>
            <w:r w:rsidRPr="00215763">
              <w:rPr>
                <w:lang w:val="en-US"/>
              </w:rPr>
              <w:t xml:space="preserve"> and cake</w:t>
            </w:r>
          </w:p>
        </w:tc>
        <w:tc>
          <w:tcPr>
            <w:tcW w:w="1276" w:type="dxa"/>
            <w:tcBorders>
              <w:top w:val="single" w:sz="4" w:space="0" w:color="000000"/>
              <w:left w:val="single" w:sz="4" w:space="0" w:color="000000"/>
              <w:bottom w:val="single" w:sz="4" w:space="0" w:color="000000"/>
              <w:right w:val="single" w:sz="4" w:space="0" w:color="000000"/>
            </w:tcBorders>
            <w:hideMark/>
          </w:tcPr>
          <w:p w14:paraId="1C4C4D0A" w14:textId="77777777" w:rsidR="00215763" w:rsidRPr="00215763" w:rsidRDefault="00215763" w:rsidP="00215763">
            <w:pPr>
              <w:jc w:val="right"/>
              <w:rPr>
                <w:lang w:val="en-US"/>
              </w:rPr>
            </w:pPr>
            <w:r w:rsidRPr="00215763">
              <w:rPr>
                <w:lang w:val="en-US"/>
              </w:rPr>
              <w:t>6.00</w:t>
            </w:r>
          </w:p>
        </w:tc>
        <w:tc>
          <w:tcPr>
            <w:tcW w:w="2552" w:type="dxa"/>
            <w:tcBorders>
              <w:top w:val="single" w:sz="4" w:space="0" w:color="000000"/>
              <w:left w:val="single" w:sz="4" w:space="0" w:color="000000"/>
              <w:bottom w:val="single" w:sz="4" w:space="0" w:color="000000"/>
              <w:right w:val="single" w:sz="4" w:space="0" w:color="000000"/>
            </w:tcBorders>
            <w:hideMark/>
          </w:tcPr>
          <w:p w14:paraId="3634316E" w14:textId="77777777" w:rsidR="00215763" w:rsidRPr="00215763" w:rsidRDefault="00215763" w:rsidP="00215763">
            <w:pPr>
              <w:jc w:val="right"/>
              <w:rPr>
                <w:lang w:val="en-US"/>
              </w:rPr>
            </w:pPr>
            <w:r w:rsidRPr="00215763">
              <w:rPr>
                <w:lang w:val="en-US"/>
              </w:rPr>
              <w:t>1</w:t>
            </w:r>
          </w:p>
        </w:tc>
      </w:tr>
    </w:tbl>
    <w:p w14:paraId="73C73918" w14:textId="77777777" w:rsidR="00215763" w:rsidRDefault="00215763" w:rsidP="002406BC">
      <w:pPr>
        <w:spacing w:line="240" w:lineRule="auto"/>
        <w:ind w:left="567"/>
      </w:pPr>
    </w:p>
    <w:p w14:paraId="4E667729" w14:textId="77777777" w:rsidR="00687229" w:rsidRPr="00215763" w:rsidRDefault="00687229" w:rsidP="002406BC">
      <w:pPr>
        <w:spacing w:line="240" w:lineRule="auto"/>
        <w:ind w:left="567"/>
      </w:pPr>
    </w:p>
    <w:p w14:paraId="3CE6368B" w14:textId="77777777" w:rsidR="00215763" w:rsidRPr="00215763" w:rsidRDefault="00215763" w:rsidP="00215763">
      <w:pPr>
        <w:ind w:left="426" w:firstLine="141"/>
      </w:pPr>
      <w:r w:rsidRPr="00215763">
        <w:t xml:space="preserve">The SQL statement shown below was implemented. </w:t>
      </w:r>
    </w:p>
    <w:p w14:paraId="66C750D4" w14:textId="77777777" w:rsidR="00215763" w:rsidRPr="00215763" w:rsidRDefault="00215763" w:rsidP="002406BC">
      <w:pPr>
        <w:spacing w:line="240" w:lineRule="auto"/>
        <w:ind w:left="567"/>
      </w:pPr>
    </w:p>
    <w:p w14:paraId="0774C929" w14:textId="6B62D1BB" w:rsidR="00215763" w:rsidRPr="00215763" w:rsidRDefault="00215763" w:rsidP="00421E0C">
      <w:pPr>
        <w:spacing w:line="360" w:lineRule="auto"/>
        <w:ind w:left="709"/>
        <w:rPr>
          <w:rFonts w:ascii="Courier New" w:hAnsi="Courier New" w:cs="Courier New"/>
        </w:rPr>
      </w:pPr>
      <w:r w:rsidRPr="00215763">
        <w:rPr>
          <w:rFonts w:ascii="Courier New" w:hAnsi="Courier New" w:cs="Courier New"/>
        </w:rPr>
        <w:t xml:space="preserve">SELECT </w:t>
      </w:r>
      <w:proofErr w:type="spellStart"/>
      <w:r w:rsidRPr="00215763">
        <w:rPr>
          <w:rFonts w:ascii="Courier New" w:hAnsi="Courier New" w:cs="Courier New"/>
        </w:rPr>
        <w:t>Supplier.supplierName</w:t>
      </w:r>
      <w:proofErr w:type="spellEnd"/>
      <w:r w:rsidRPr="00215763">
        <w:rPr>
          <w:rFonts w:ascii="Courier New" w:hAnsi="Courier New" w:cs="Courier New"/>
        </w:rPr>
        <w:t xml:space="preserve">, </w:t>
      </w:r>
      <w:proofErr w:type="spellStart"/>
      <w:r w:rsidRPr="00215763">
        <w:rPr>
          <w:rFonts w:ascii="Courier New" w:hAnsi="Courier New" w:cs="Courier New"/>
        </w:rPr>
        <w:t>Voucher.voucherName</w:t>
      </w:r>
      <w:proofErr w:type="spellEnd"/>
      <w:r w:rsidRPr="00215763">
        <w:rPr>
          <w:rFonts w:ascii="Courier New" w:hAnsi="Courier New" w:cs="Courier New"/>
        </w:rPr>
        <w:t xml:space="preserve">, </w:t>
      </w:r>
      <w:proofErr w:type="spellStart"/>
      <w:r w:rsidRPr="00215763">
        <w:rPr>
          <w:rFonts w:ascii="Courier New" w:hAnsi="Courier New" w:cs="Courier New"/>
        </w:rPr>
        <w:t>Voucher.price</w:t>
      </w:r>
      <w:proofErr w:type="spellEnd"/>
      <w:r w:rsidRPr="00215763">
        <w:rPr>
          <w:rFonts w:ascii="Courier New" w:hAnsi="Courier New" w:cs="Courier New"/>
        </w:rPr>
        <w:t xml:space="preserve">£, </w:t>
      </w:r>
      <w:proofErr w:type="gramStart"/>
      <w:r w:rsidR="004506D1">
        <w:rPr>
          <w:rFonts w:ascii="Courier New" w:hAnsi="Courier New" w:cs="Courier New"/>
        </w:rPr>
        <w:t>S</w:t>
      </w:r>
      <w:r w:rsidRPr="00215763">
        <w:rPr>
          <w:rFonts w:ascii="Courier New" w:hAnsi="Courier New" w:cs="Courier New"/>
        </w:rPr>
        <w:t>um(</w:t>
      </w:r>
      <w:proofErr w:type="spellStart"/>
      <w:proofErr w:type="gramEnd"/>
      <w:r w:rsidRPr="00215763">
        <w:rPr>
          <w:rFonts w:ascii="Courier New" w:hAnsi="Courier New" w:cs="Courier New"/>
        </w:rPr>
        <w:t>Voucher.price</w:t>
      </w:r>
      <w:proofErr w:type="spellEnd"/>
      <w:r w:rsidRPr="00215763">
        <w:rPr>
          <w:rFonts w:ascii="Courier New" w:hAnsi="Courier New" w:cs="Courier New"/>
        </w:rPr>
        <w:t>£) AS [Number of Customers]</w:t>
      </w:r>
    </w:p>
    <w:p w14:paraId="2655CBD7" w14:textId="77777777" w:rsidR="00215763" w:rsidRPr="00215763" w:rsidRDefault="00215763" w:rsidP="00421E0C">
      <w:pPr>
        <w:spacing w:line="360" w:lineRule="auto"/>
        <w:ind w:left="709"/>
        <w:rPr>
          <w:rFonts w:ascii="Courier New" w:hAnsi="Courier New" w:cs="Courier New"/>
        </w:rPr>
      </w:pPr>
      <w:r w:rsidRPr="00215763">
        <w:rPr>
          <w:rFonts w:ascii="Courier New" w:hAnsi="Courier New" w:cs="Courier New"/>
        </w:rPr>
        <w:t xml:space="preserve">FROM </w:t>
      </w:r>
      <w:proofErr w:type="spellStart"/>
      <w:r w:rsidRPr="00215763">
        <w:rPr>
          <w:rFonts w:ascii="Courier New" w:hAnsi="Courier New" w:cs="Courier New"/>
        </w:rPr>
        <w:t>CustomerOrder</w:t>
      </w:r>
      <w:proofErr w:type="spellEnd"/>
      <w:r w:rsidRPr="00215763">
        <w:rPr>
          <w:rFonts w:ascii="Courier New" w:hAnsi="Courier New" w:cs="Courier New"/>
        </w:rPr>
        <w:t>, Supplier, Voucher</w:t>
      </w:r>
    </w:p>
    <w:p w14:paraId="4479B572" w14:textId="19D77FE7" w:rsidR="00215763" w:rsidRPr="00215763" w:rsidRDefault="00215763" w:rsidP="00421E0C">
      <w:pPr>
        <w:spacing w:line="360" w:lineRule="auto"/>
        <w:ind w:left="709"/>
        <w:rPr>
          <w:rFonts w:ascii="Courier New" w:hAnsi="Courier New" w:cs="Courier New"/>
        </w:rPr>
      </w:pPr>
      <w:r w:rsidRPr="00215763">
        <w:rPr>
          <w:rFonts w:ascii="Courier New" w:hAnsi="Courier New" w:cs="Courier New"/>
        </w:rPr>
        <w:t xml:space="preserve">WHERE </w:t>
      </w:r>
      <w:proofErr w:type="spellStart"/>
      <w:r w:rsidRPr="00215763">
        <w:rPr>
          <w:rFonts w:ascii="Courier New" w:hAnsi="Courier New" w:cs="Courier New"/>
        </w:rPr>
        <w:t>CustomerOrder.voucherID</w:t>
      </w:r>
      <w:proofErr w:type="spellEnd"/>
      <w:r w:rsidRPr="00215763">
        <w:rPr>
          <w:rFonts w:ascii="Courier New" w:hAnsi="Courier New" w:cs="Courier New"/>
        </w:rPr>
        <w:t>=</w:t>
      </w:r>
      <w:proofErr w:type="spellStart"/>
      <w:r w:rsidRPr="00215763">
        <w:rPr>
          <w:rFonts w:ascii="Courier New" w:hAnsi="Courier New" w:cs="Courier New"/>
        </w:rPr>
        <w:t>Voucher.voucherID</w:t>
      </w:r>
      <w:proofErr w:type="spellEnd"/>
      <w:r w:rsidRPr="00215763">
        <w:rPr>
          <w:rFonts w:ascii="Courier New" w:hAnsi="Courier New" w:cs="Courier New"/>
        </w:rPr>
        <w:t xml:space="preserve"> AND </w:t>
      </w:r>
      <w:proofErr w:type="spellStart"/>
      <w:r w:rsidRPr="00215763">
        <w:rPr>
          <w:rFonts w:ascii="Courier New" w:hAnsi="Courier New" w:cs="Courier New"/>
        </w:rPr>
        <w:t>Supplier.supplierCode</w:t>
      </w:r>
      <w:proofErr w:type="spellEnd"/>
      <w:r w:rsidRPr="00215763">
        <w:rPr>
          <w:rFonts w:ascii="Courier New" w:hAnsi="Courier New" w:cs="Courier New"/>
        </w:rPr>
        <w:t>=</w:t>
      </w:r>
      <w:proofErr w:type="spellStart"/>
      <w:r w:rsidRPr="00215763">
        <w:rPr>
          <w:rFonts w:ascii="Courier New" w:hAnsi="Courier New" w:cs="Courier New"/>
        </w:rPr>
        <w:t>Voucher.supplierCode</w:t>
      </w:r>
      <w:proofErr w:type="spellEnd"/>
      <w:r w:rsidRPr="00215763">
        <w:rPr>
          <w:rFonts w:ascii="Courier New" w:hAnsi="Courier New" w:cs="Courier New"/>
        </w:rPr>
        <w:t xml:space="preserve"> AND </w:t>
      </w:r>
      <w:proofErr w:type="spellStart"/>
      <w:r w:rsidRPr="00215763">
        <w:rPr>
          <w:rFonts w:ascii="Courier New" w:hAnsi="Courier New" w:cs="Courier New"/>
        </w:rPr>
        <w:t>Voucher.price</w:t>
      </w:r>
      <w:proofErr w:type="spellEnd"/>
      <w:r w:rsidRPr="00215763">
        <w:rPr>
          <w:rFonts w:ascii="Courier New" w:hAnsi="Courier New" w:cs="Courier New"/>
        </w:rPr>
        <w:t>£&lt;15</w:t>
      </w:r>
      <w:r w:rsidR="004506D1">
        <w:rPr>
          <w:rFonts w:ascii="Courier New" w:hAnsi="Courier New" w:cs="Courier New"/>
        </w:rPr>
        <w:t xml:space="preserve"> </w:t>
      </w:r>
      <w:r w:rsidRPr="00215763">
        <w:rPr>
          <w:rFonts w:ascii="Courier New" w:hAnsi="Courier New" w:cs="Courier New"/>
        </w:rPr>
        <w:t xml:space="preserve">AND </w:t>
      </w:r>
      <w:proofErr w:type="spellStart"/>
      <w:r w:rsidRPr="00215763">
        <w:rPr>
          <w:rFonts w:ascii="Courier New" w:hAnsi="Courier New" w:cs="Courier New"/>
        </w:rPr>
        <w:t>Voucher.category</w:t>
      </w:r>
      <w:proofErr w:type="spellEnd"/>
      <w:r w:rsidRPr="00215763">
        <w:rPr>
          <w:rFonts w:ascii="Courier New" w:hAnsi="Courier New" w:cs="Courier New"/>
        </w:rPr>
        <w:t>="Family"</w:t>
      </w:r>
    </w:p>
    <w:p w14:paraId="5A095CE1" w14:textId="77777777" w:rsidR="002F55FC" w:rsidRDefault="00215763" w:rsidP="002406BC">
      <w:pPr>
        <w:spacing w:line="360" w:lineRule="auto"/>
        <w:ind w:left="709"/>
        <w:rPr>
          <w:rFonts w:ascii="Courier New" w:hAnsi="Courier New" w:cs="Courier New"/>
        </w:rPr>
      </w:pPr>
      <w:r w:rsidRPr="00215763">
        <w:rPr>
          <w:rFonts w:ascii="Courier New" w:hAnsi="Courier New" w:cs="Courier New"/>
        </w:rPr>
        <w:t xml:space="preserve">GROUP BY </w:t>
      </w:r>
      <w:proofErr w:type="spellStart"/>
      <w:r w:rsidRPr="00215763">
        <w:rPr>
          <w:rFonts w:ascii="Courier New" w:hAnsi="Courier New" w:cs="Courier New"/>
        </w:rPr>
        <w:t>Supplier.supplierName</w:t>
      </w:r>
      <w:proofErr w:type="spellEnd"/>
      <w:r w:rsidRPr="00215763">
        <w:rPr>
          <w:rFonts w:ascii="Courier New" w:hAnsi="Courier New" w:cs="Courier New"/>
        </w:rPr>
        <w:t xml:space="preserve">, </w:t>
      </w:r>
      <w:proofErr w:type="spellStart"/>
      <w:r w:rsidRPr="00215763">
        <w:rPr>
          <w:rFonts w:ascii="Courier New" w:hAnsi="Courier New" w:cs="Courier New"/>
        </w:rPr>
        <w:t>Voucher.voucherName</w:t>
      </w:r>
      <w:proofErr w:type="spellEnd"/>
      <w:r w:rsidRPr="00215763">
        <w:rPr>
          <w:rFonts w:ascii="Courier New" w:hAnsi="Courier New" w:cs="Courier New"/>
        </w:rPr>
        <w:t xml:space="preserve">, </w:t>
      </w:r>
      <w:proofErr w:type="spellStart"/>
      <w:r w:rsidRPr="00215763">
        <w:rPr>
          <w:rFonts w:ascii="Courier New" w:hAnsi="Courier New" w:cs="Courier New"/>
        </w:rPr>
        <w:t>Voucher.price</w:t>
      </w:r>
      <w:proofErr w:type="spellEnd"/>
      <w:proofErr w:type="gramStart"/>
      <w:r w:rsidRPr="00215763">
        <w:rPr>
          <w:rFonts w:ascii="Courier New" w:hAnsi="Courier New" w:cs="Courier New"/>
        </w:rPr>
        <w:t>£;</w:t>
      </w:r>
      <w:proofErr w:type="gramEnd"/>
    </w:p>
    <w:p w14:paraId="2CDA65EA" w14:textId="62BBCF37" w:rsidR="00215763" w:rsidRPr="002406BC" w:rsidRDefault="00287DD0" w:rsidP="002406BC">
      <w:pPr>
        <w:spacing w:line="360" w:lineRule="auto"/>
        <w:ind w:left="709"/>
        <w:rPr>
          <w:rFonts w:ascii="Courier New" w:hAnsi="Courier New"/>
        </w:rPr>
      </w:pPr>
      <w:r>
        <w:rPr>
          <w:rFonts w:ascii="Courier New" w:hAnsi="Courier New" w:cs="Courier New"/>
        </w:rPr>
        <w:br w:type="page"/>
      </w:r>
    </w:p>
    <w:p w14:paraId="518481D9" w14:textId="77777777" w:rsidR="00215763" w:rsidRPr="00215763" w:rsidRDefault="00215763" w:rsidP="00421E0C">
      <w:pPr>
        <w:spacing w:line="240" w:lineRule="auto"/>
        <w:ind w:left="709" w:hanging="142"/>
      </w:pPr>
      <w:r w:rsidRPr="00215763">
        <w:t>The query to test the above SQL statement is provided with the database.</w:t>
      </w:r>
    </w:p>
    <w:p w14:paraId="63763261" w14:textId="77777777" w:rsidR="00215763" w:rsidRPr="00215763" w:rsidRDefault="00215763" w:rsidP="002406BC">
      <w:pPr>
        <w:spacing w:line="240" w:lineRule="auto"/>
        <w:ind w:left="567"/>
      </w:pPr>
    </w:p>
    <w:p w14:paraId="48779731" w14:textId="77777777" w:rsidR="00215763" w:rsidRPr="00215763" w:rsidRDefault="00215763" w:rsidP="00421E0C">
      <w:pPr>
        <w:spacing w:line="240" w:lineRule="auto"/>
        <w:ind w:left="709" w:hanging="142"/>
      </w:pPr>
      <w:r w:rsidRPr="00215763">
        <w:t>Test the SQL statement by running the query.</w:t>
      </w:r>
    </w:p>
    <w:p w14:paraId="2EF0187B" w14:textId="77777777" w:rsidR="00215763" w:rsidRPr="00215763" w:rsidRDefault="00215763" w:rsidP="00421E0C">
      <w:pPr>
        <w:spacing w:line="240" w:lineRule="auto"/>
        <w:ind w:left="709" w:hanging="142"/>
      </w:pPr>
    </w:p>
    <w:p w14:paraId="4BE7ECD1" w14:textId="1A60E351" w:rsidR="00215763" w:rsidRPr="00215763" w:rsidRDefault="00215763" w:rsidP="002406BC">
      <w:pPr>
        <w:spacing w:line="240" w:lineRule="auto"/>
        <w:ind w:left="567"/>
      </w:pPr>
      <w:r w:rsidRPr="00215763">
        <w:t>Amend the query to produce the expected output</w:t>
      </w:r>
      <w:r w:rsidR="005963BE">
        <w:t xml:space="preserve"> as shown above</w:t>
      </w:r>
      <w:r w:rsidRPr="00215763">
        <w:t>.</w:t>
      </w:r>
    </w:p>
    <w:p w14:paraId="1B74E85E" w14:textId="77777777" w:rsidR="00215763" w:rsidRPr="00215763" w:rsidRDefault="00215763" w:rsidP="00421E0C">
      <w:pPr>
        <w:spacing w:line="240" w:lineRule="auto"/>
        <w:ind w:left="709" w:hanging="142"/>
        <w:jc w:val="right"/>
        <w:rPr>
          <w:b/>
          <w:bCs/>
        </w:rPr>
      </w:pPr>
      <w:r w:rsidRPr="00215763">
        <w:rPr>
          <w:b/>
          <w:bCs/>
        </w:rPr>
        <w:t>(2 marks)</w:t>
      </w:r>
    </w:p>
    <w:p w14:paraId="0CDCC97D" w14:textId="77777777" w:rsidR="002406BC" w:rsidRDefault="002406BC" w:rsidP="00421E0C">
      <w:pPr>
        <w:spacing w:line="240" w:lineRule="auto"/>
        <w:ind w:left="709" w:hanging="142"/>
      </w:pPr>
      <w:bookmarkStart w:id="20" w:name="_Hlk58431973"/>
    </w:p>
    <w:p w14:paraId="6F031AD6" w14:textId="58A6AA36" w:rsidR="00215763" w:rsidRPr="00215763" w:rsidRDefault="00215763" w:rsidP="00421E0C">
      <w:pPr>
        <w:spacing w:line="240" w:lineRule="auto"/>
        <w:ind w:left="709" w:hanging="142"/>
      </w:pPr>
      <w:r w:rsidRPr="00215763">
        <w:t>Print evidence of the amended SQL statement.</w:t>
      </w:r>
    </w:p>
    <w:bookmarkEnd w:id="20"/>
    <w:p w14:paraId="05756421" w14:textId="77777777" w:rsidR="00215763" w:rsidRPr="00215763" w:rsidRDefault="00215763" w:rsidP="002406BC">
      <w:pPr>
        <w:ind w:left="709" w:hanging="142"/>
      </w:pPr>
    </w:p>
    <w:p w14:paraId="506CC433" w14:textId="77777777" w:rsidR="00B972C6" w:rsidRPr="00215763" w:rsidRDefault="00B972C6" w:rsidP="00421E0C">
      <w:pPr>
        <w:ind w:left="709" w:hanging="142"/>
      </w:pPr>
    </w:p>
    <w:p w14:paraId="038EFC8A" w14:textId="77777777" w:rsidR="00215763" w:rsidRPr="00215763" w:rsidRDefault="00215763" w:rsidP="00421E0C">
      <w:pPr>
        <w:tabs>
          <w:tab w:val="left" w:pos="567"/>
        </w:tabs>
        <w:ind w:left="567" w:hanging="567"/>
      </w:pPr>
      <w:r w:rsidRPr="00F75D64">
        <w:rPr>
          <w:bCs/>
        </w:rPr>
        <w:t>2f</w:t>
      </w:r>
      <w:r w:rsidRPr="00215763">
        <w:tab/>
        <w:t xml:space="preserve">The </w:t>
      </w:r>
      <w:r w:rsidRPr="002406BC">
        <w:rPr>
          <w:rFonts w:ascii="Courier New" w:hAnsi="Courier New"/>
        </w:rPr>
        <w:t>Voucher</w:t>
      </w:r>
      <w:r w:rsidRPr="00215763">
        <w:t xml:space="preserve"> table has no validation. </w:t>
      </w:r>
    </w:p>
    <w:p w14:paraId="1F7AF69A" w14:textId="77777777" w:rsidR="00215763" w:rsidRPr="00215763" w:rsidRDefault="00215763" w:rsidP="00215763">
      <w:pPr>
        <w:tabs>
          <w:tab w:val="left" w:pos="567"/>
        </w:tabs>
        <w:ind w:left="567" w:hanging="567"/>
      </w:pPr>
    </w:p>
    <w:p w14:paraId="4B533BD3" w14:textId="050A8673" w:rsidR="00215763" w:rsidRPr="00215763" w:rsidRDefault="00215763" w:rsidP="00215763">
      <w:pPr>
        <w:tabs>
          <w:tab w:val="left" w:pos="567"/>
        </w:tabs>
        <w:ind w:left="567" w:hanging="567"/>
      </w:pPr>
      <w:r w:rsidRPr="00215763">
        <w:tab/>
        <w:t>Evaluate one potential problem that may occur when adding new data to th</w:t>
      </w:r>
      <w:r w:rsidR="00C573AB">
        <w:t>is</w:t>
      </w:r>
      <w:r w:rsidRPr="00215763">
        <w:t xml:space="preserve"> table. </w:t>
      </w:r>
    </w:p>
    <w:p w14:paraId="2B578671" w14:textId="77777777" w:rsidR="00C573AB" w:rsidRPr="00215763" w:rsidRDefault="00C573AB" w:rsidP="00215763">
      <w:pPr>
        <w:tabs>
          <w:tab w:val="left" w:pos="567"/>
        </w:tabs>
        <w:ind w:left="567" w:hanging="567"/>
      </w:pPr>
    </w:p>
    <w:p w14:paraId="532AEB3D" w14:textId="77777777" w:rsidR="00215763" w:rsidRPr="00215763" w:rsidRDefault="00215763" w:rsidP="00215763">
      <w:pPr>
        <w:tabs>
          <w:tab w:val="left" w:pos="567"/>
        </w:tabs>
        <w:ind w:left="567" w:hanging="567"/>
        <w:jc w:val="right"/>
      </w:pPr>
      <w:r w:rsidRPr="00215763">
        <w:tab/>
      </w:r>
      <w:r w:rsidRPr="00215763">
        <w:rPr>
          <w:b/>
        </w:rPr>
        <w:t>(1 mark)</w:t>
      </w:r>
    </w:p>
    <w:p w14:paraId="308F57FB" w14:textId="77777777" w:rsidR="00215763" w:rsidRPr="00215763" w:rsidRDefault="00215763" w:rsidP="00215763"/>
    <w:tbl>
      <w:tblPr>
        <w:tblStyle w:val="TableGrid"/>
        <w:tblW w:w="8505" w:type="dxa"/>
        <w:tblInd w:w="562" w:type="dxa"/>
        <w:tblLook w:val="04A0" w:firstRow="1" w:lastRow="0" w:firstColumn="1" w:lastColumn="0" w:noHBand="0" w:noVBand="1"/>
      </w:tblPr>
      <w:tblGrid>
        <w:gridCol w:w="8505"/>
      </w:tblGrid>
      <w:tr w:rsidR="00215763" w:rsidRPr="00215763" w14:paraId="4FF91BB8" w14:textId="77777777" w:rsidTr="00215763">
        <w:tc>
          <w:tcPr>
            <w:tcW w:w="8505" w:type="dxa"/>
            <w:tcBorders>
              <w:top w:val="single" w:sz="4" w:space="0" w:color="000000"/>
              <w:left w:val="single" w:sz="4" w:space="0" w:color="000000"/>
              <w:bottom w:val="single" w:sz="4" w:space="0" w:color="000000"/>
              <w:right w:val="single" w:sz="4" w:space="0" w:color="000000"/>
            </w:tcBorders>
          </w:tcPr>
          <w:p w14:paraId="062F0357" w14:textId="77777777" w:rsidR="00215763" w:rsidRPr="00215763" w:rsidRDefault="00215763" w:rsidP="00215763">
            <w:pPr>
              <w:spacing w:line="240" w:lineRule="auto"/>
              <w:rPr>
                <w:b/>
                <w:bCs/>
                <w:lang w:val="en-US"/>
              </w:rPr>
            </w:pPr>
          </w:p>
          <w:p w14:paraId="549FDB33" w14:textId="77777777" w:rsidR="00215763" w:rsidRPr="00215763" w:rsidRDefault="00215763" w:rsidP="00215763">
            <w:pPr>
              <w:spacing w:line="240" w:lineRule="auto"/>
              <w:rPr>
                <w:b/>
                <w:bCs/>
                <w:lang w:val="en-US"/>
              </w:rPr>
            </w:pPr>
          </w:p>
          <w:p w14:paraId="13A90F05" w14:textId="77777777" w:rsidR="00215763" w:rsidRPr="00215763" w:rsidRDefault="00215763" w:rsidP="00215763">
            <w:pPr>
              <w:spacing w:line="240" w:lineRule="auto"/>
              <w:rPr>
                <w:b/>
                <w:bCs/>
                <w:lang w:val="en-US"/>
              </w:rPr>
            </w:pPr>
          </w:p>
          <w:p w14:paraId="57B1DDF9" w14:textId="77777777" w:rsidR="00215763" w:rsidRPr="00215763" w:rsidRDefault="00215763" w:rsidP="00215763">
            <w:pPr>
              <w:spacing w:line="240" w:lineRule="auto"/>
              <w:rPr>
                <w:b/>
                <w:bCs/>
                <w:lang w:val="en-US"/>
              </w:rPr>
            </w:pPr>
          </w:p>
          <w:p w14:paraId="5D9D8B46" w14:textId="77777777" w:rsidR="00215763" w:rsidRPr="00215763" w:rsidRDefault="00215763" w:rsidP="00215763">
            <w:pPr>
              <w:spacing w:line="240" w:lineRule="auto"/>
              <w:rPr>
                <w:b/>
                <w:bCs/>
                <w:lang w:val="en-US"/>
              </w:rPr>
            </w:pPr>
          </w:p>
          <w:p w14:paraId="7FF4D2E5" w14:textId="77777777" w:rsidR="00215763" w:rsidRPr="00215763" w:rsidRDefault="00215763" w:rsidP="00215763">
            <w:pPr>
              <w:spacing w:line="240" w:lineRule="auto"/>
              <w:rPr>
                <w:b/>
                <w:bCs/>
                <w:lang w:val="en-US"/>
              </w:rPr>
            </w:pPr>
          </w:p>
          <w:p w14:paraId="6E4B8C8E" w14:textId="77777777" w:rsidR="00215763" w:rsidRPr="00215763" w:rsidRDefault="00215763" w:rsidP="00215763">
            <w:pPr>
              <w:spacing w:line="240" w:lineRule="auto"/>
              <w:rPr>
                <w:b/>
                <w:bCs/>
                <w:lang w:val="en-US"/>
              </w:rPr>
            </w:pPr>
          </w:p>
          <w:p w14:paraId="635C1D0B" w14:textId="77777777" w:rsidR="00215763" w:rsidRPr="00215763" w:rsidRDefault="00215763" w:rsidP="00215763">
            <w:pPr>
              <w:spacing w:line="240" w:lineRule="auto"/>
              <w:rPr>
                <w:b/>
                <w:bCs/>
                <w:lang w:val="en-US"/>
              </w:rPr>
            </w:pPr>
          </w:p>
          <w:p w14:paraId="5FD319C4" w14:textId="77777777" w:rsidR="00215763" w:rsidRPr="00215763" w:rsidRDefault="00215763" w:rsidP="00215763">
            <w:pPr>
              <w:spacing w:line="240" w:lineRule="auto"/>
              <w:rPr>
                <w:b/>
                <w:bCs/>
                <w:lang w:val="en-US"/>
              </w:rPr>
            </w:pPr>
          </w:p>
          <w:p w14:paraId="40906E30" w14:textId="77777777" w:rsidR="00215763" w:rsidRPr="00215763" w:rsidRDefault="00215763" w:rsidP="00215763">
            <w:pPr>
              <w:spacing w:line="240" w:lineRule="auto"/>
              <w:rPr>
                <w:b/>
                <w:bCs/>
                <w:lang w:val="en-US"/>
              </w:rPr>
            </w:pPr>
          </w:p>
          <w:p w14:paraId="7FDFF62F" w14:textId="77777777" w:rsidR="00215763" w:rsidRPr="00215763" w:rsidRDefault="00215763" w:rsidP="00215763">
            <w:pPr>
              <w:spacing w:line="240" w:lineRule="auto"/>
              <w:rPr>
                <w:b/>
                <w:bCs/>
                <w:lang w:val="en-US"/>
              </w:rPr>
            </w:pPr>
          </w:p>
          <w:p w14:paraId="4DF4659B" w14:textId="77777777" w:rsidR="00215763" w:rsidRPr="00215763" w:rsidRDefault="00215763" w:rsidP="00215763">
            <w:pPr>
              <w:spacing w:line="240" w:lineRule="auto"/>
              <w:rPr>
                <w:b/>
                <w:bCs/>
                <w:lang w:val="en-US"/>
              </w:rPr>
            </w:pPr>
          </w:p>
          <w:p w14:paraId="33EAC0F4" w14:textId="77777777" w:rsidR="00215763" w:rsidRPr="00215763" w:rsidRDefault="00215763" w:rsidP="00215763">
            <w:pPr>
              <w:spacing w:line="240" w:lineRule="auto"/>
              <w:rPr>
                <w:b/>
                <w:bCs/>
                <w:lang w:val="en-US"/>
              </w:rPr>
            </w:pPr>
          </w:p>
        </w:tc>
      </w:tr>
    </w:tbl>
    <w:p w14:paraId="4C9B3FD4" w14:textId="77777777" w:rsidR="00215763" w:rsidRPr="00215763" w:rsidRDefault="00215763" w:rsidP="00215763"/>
    <w:p w14:paraId="7AEC8CA4" w14:textId="77777777" w:rsidR="00215763" w:rsidRPr="00215763" w:rsidRDefault="00215763" w:rsidP="00215763"/>
    <w:p w14:paraId="5FDC6D9B" w14:textId="77777777" w:rsidR="00215763" w:rsidRDefault="00215763" w:rsidP="00215763"/>
    <w:p w14:paraId="58957979" w14:textId="77777777" w:rsidR="002262F5" w:rsidRDefault="002262F5" w:rsidP="00215763"/>
    <w:p w14:paraId="2B5C3531" w14:textId="77777777" w:rsidR="002262F5" w:rsidRDefault="002262F5" w:rsidP="00215763"/>
    <w:p w14:paraId="15AD4447" w14:textId="77777777" w:rsidR="002262F5" w:rsidRDefault="002262F5" w:rsidP="00215763"/>
    <w:p w14:paraId="61445F31" w14:textId="77777777" w:rsidR="002262F5" w:rsidRDefault="002262F5" w:rsidP="00215763"/>
    <w:p w14:paraId="2B843E63" w14:textId="77777777" w:rsidR="002262F5" w:rsidRDefault="002262F5" w:rsidP="00215763"/>
    <w:p w14:paraId="4E6594F9" w14:textId="77777777" w:rsidR="002262F5" w:rsidRDefault="002262F5" w:rsidP="00215763"/>
    <w:p w14:paraId="3CD700B0" w14:textId="77777777" w:rsidR="002262F5" w:rsidRDefault="002262F5" w:rsidP="00215763"/>
    <w:p w14:paraId="27CDCC6A" w14:textId="77777777" w:rsidR="002262F5" w:rsidRDefault="002262F5" w:rsidP="00215763"/>
    <w:p w14:paraId="35ED08A8" w14:textId="77777777" w:rsidR="002262F5" w:rsidRPr="00215763" w:rsidRDefault="002262F5" w:rsidP="00215763"/>
    <w:p w14:paraId="2665C13B" w14:textId="77777777" w:rsidR="00215763" w:rsidRDefault="00215763" w:rsidP="00215763"/>
    <w:p w14:paraId="174DC189" w14:textId="77777777" w:rsidR="002262F5" w:rsidRDefault="002262F5" w:rsidP="00215763"/>
    <w:p w14:paraId="2DC686C5" w14:textId="77777777" w:rsidR="002262F5" w:rsidRDefault="002262F5" w:rsidP="00215763"/>
    <w:p w14:paraId="487D4502" w14:textId="77777777" w:rsidR="002262F5" w:rsidRDefault="002262F5" w:rsidP="00215763"/>
    <w:p w14:paraId="4BB4CEED" w14:textId="77777777" w:rsidR="002262F5" w:rsidRDefault="002262F5" w:rsidP="00215763"/>
    <w:p w14:paraId="7CE91525" w14:textId="77777777" w:rsidR="002262F5" w:rsidRPr="00215763" w:rsidRDefault="002262F5" w:rsidP="00215763"/>
    <w:p w14:paraId="28B2B9D2" w14:textId="77777777" w:rsidR="00215763" w:rsidRPr="00215763" w:rsidRDefault="00215763" w:rsidP="00215763"/>
    <w:p w14:paraId="6B8F6868" w14:textId="77777777" w:rsidR="00215763" w:rsidRPr="00215763" w:rsidRDefault="00215763" w:rsidP="00215763"/>
    <w:p w14:paraId="77A543AE" w14:textId="77777777" w:rsidR="00215763" w:rsidRPr="00215763" w:rsidRDefault="00215763" w:rsidP="00215763">
      <w:r w:rsidRPr="00215763">
        <w:t>Candidate name___________________________ Candidate number____________________</w:t>
      </w:r>
    </w:p>
    <w:p w14:paraId="1A226B9D" w14:textId="77777777" w:rsidR="00215763" w:rsidRPr="00215763" w:rsidRDefault="00215763" w:rsidP="00215763">
      <w:r w:rsidRPr="00215763">
        <w:br w:type="page"/>
      </w:r>
    </w:p>
    <w:p w14:paraId="35873430" w14:textId="705A3583" w:rsidR="00215763" w:rsidRPr="002262F5" w:rsidRDefault="00215763" w:rsidP="002262F5">
      <w:pPr>
        <w:pStyle w:val="Heading2"/>
      </w:pPr>
      <w:bookmarkStart w:id="21" w:name="_Toc325030706"/>
      <w:r w:rsidRPr="002262F5">
        <w:t>Task 3: web design and development</w:t>
      </w:r>
    </w:p>
    <w:p w14:paraId="0C658CCF" w14:textId="1D30BCC1" w:rsidR="00215763" w:rsidRPr="00215763" w:rsidRDefault="00215763" w:rsidP="00215763">
      <w:r w:rsidRPr="00215763">
        <w:t xml:space="preserve">Springfield Zoo </w:t>
      </w:r>
      <w:r w:rsidR="00BC279E">
        <w:t>wants</w:t>
      </w:r>
      <w:r w:rsidRPr="00215763">
        <w:t xml:space="preserve"> to create a website to provide information about the zoo and </w:t>
      </w:r>
      <w:r w:rsidR="00BC279E">
        <w:t xml:space="preserve">to </w:t>
      </w:r>
      <w:r w:rsidRPr="00215763">
        <w:t>attract new visitors.</w:t>
      </w:r>
    </w:p>
    <w:p w14:paraId="2ED79B58" w14:textId="77777777" w:rsidR="00215763" w:rsidRPr="00215763" w:rsidRDefault="00215763" w:rsidP="00215763"/>
    <w:p w14:paraId="206F5703" w14:textId="1F86E539" w:rsidR="00215763" w:rsidRPr="00215763" w:rsidRDefault="00CE28E3" w:rsidP="00215763">
      <w:r>
        <w:t xml:space="preserve">They </w:t>
      </w:r>
      <w:r w:rsidRPr="00215763">
        <w:t xml:space="preserve">commissioned </w:t>
      </w:r>
      <w:r>
        <w:t>a</w:t>
      </w:r>
      <w:r w:rsidR="00215763" w:rsidRPr="00215763">
        <w:t xml:space="preserve"> web developer to create the website.</w:t>
      </w:r>
    </w:p>
    <w:p w14:paraId="6A69D1F9" w14:textId="77777777" w:rsidR="00215763" w:rsidRPr="00215763" w:rsidRDefault="00215763" w:rsidP="00215763"/>
    <w:p w14:paraId="78A92D06" w14:textId="08A401F6" w:rsidR="00215763" w:rsidRPr="00215763" w:rsidRDefault="00215763" w:rsidP="00215763">
      <w:r w:rsidRPr="00215763">
        <w:t xml:space="preserve">After discussions with users, the following end-user </w:t>
      </w:r>
      <w:r w:rsidR="00BC279E">
        <w:t xml:space="preserve">requirements </w:t>
      </w:r>
      <w:r w:rsidRPr="00215763">
        <w:t xml:space="preserve">and functional requirements were </w:t>
      </w:r>
      <w:r w:rsidR="00CE28E3">
        <w:t>identified</w:t>
      </w:r>
      <w:r w:rsidRPr="00215763">
        <w:t>.</w:t>
      </w:r>
    </w:p>
    <w:p w14:paraId="0D312AC8" w14:textId="77777777" w:rsidR="00215763" w:rsidRPr="00215763" w:rsidRDefault="00215763" w:rsidP="00215763"/>
    <w:p w14:paraId="3242E7D7" w14:textId="77777777" w:rsidR="00215763" w:rsidRPr="002406BC" w:rsidRDefault="00215763" w:rsidP="002262F5">
      <w:pPr>
        <w:pStyle w:val="Heading3"/>
      </w:pPr>
      <w:r w:rsidRPr="002406BC">
        <w:t>End-user requirements</w:t>
      </w:r>
    </w:p>
    <w:p w14:paraId="5C73E0C1" w14:textId="77777777" w:rsidR="00215763" w:rsidRPr="00215763" w:rsidRDefault="00215763" w:rsidP="00215763">
      <w:r w:rsidRPr="00215763">
        <w:t>Users want to:</w:t>
      </w:r>
    </w:p>
    <w:p w14:paraId="6CDE11EC" w14:textId="77777777" w:rsidR="00BC279E" w:rsidRPr="00215763" w:rsidRDefault="00BC279E" w:rsidP="00215763"/>
    <w:p w14:paraId="6482213B" w14:textId="77777777" w:rsidR="00215763" w:rsidRPr="00215763" w:rsidRDefault="00215763" w:rsidP="002406BC">
      <w:pPr>
        <w:pStyle w:val="Bullet0"/>
      </w:pPr>
      <w:r w:rsidRPr="00215763">
        <w:t>see pictures of the animals in the zoo</w:t>
      </w:r>
    </w:p>
    <w:p w14:paraId="6F41BB75" w14:textId="77777777" w:rsidR="00215763" w:rsidRPr="00215763" w:rsidRDefault="00215763" w:rsidP="002406BC">
      <w:pPr>
        <w:pStyle w:val="Bullet0"/>
      </w:pPr>
      <w:r w:rsidRPr="00215763">
        <w:t>watch real-time footage of animals</w:t>
      </w:r>
    </w:p>
    <w:p w14:paraId="47C16E57" w14:textId="77777777" w:rsidR="00215763" w:rsidRPr="00215763" w:rsidRDefault="00215763" w:rsidP="002406BC">
      <w:pPr>
        <w:pStyle w:val="Bullet0"/>
      </w:pPr>
      <w:r w:rsidRPr="00215763">
        <w:t xml:space="preserve">read a daily animal profile </w:t>
      </w:r>
    </w:p>
    <w:p w14:paraId="62B2DCBD" w14:textId="77777777" w:rsidR="00215763" w:rsidRPr="00215763" w:rsidRDefault="00215763" w:rsidP="002406BC">
      <w:pPr>
        <w:pStyle w:val="Bullet0"/>
      </w:pPr>
      <w:r w:rsidRPr="00215763">
        <w:t>apply to adopt an animal</w:t>
      </w:r>
    </w:p>
    <w:p w14:paraId="02CB3666" w14:textId="77777777" w:rsidR="00215763" w:rsidRPr="00215763" w:rsidRDefault="00215763" w:rsidP="002406BC">
      <w:pPr>
        <w:pStyle w:val="Bullet0"/>
      </w:pPr>
      <w:r w:rsidRPr="00215763">
        <w:t>donate money to the zoo</w:t>
      </w:r>
    </w:p>
    <w:p w14:paraId="48F2A492" w14:textId="1E627A28" w:rsidR="00215763" w:rsidRPr="00215763" w:rsidRDefault="00215763" w:rsidP="002406BC">
      <w:pPr>
        <w:pStyle w:val="Bullet0"/>
      </w:pPr>
      <w:r w:rsidRPr="00215763">
        <w:t xml:space="preserve">find information on educational excursions and booking </w:t>
      </w:r>
      <w:r w:rsidR="00804B20">
        <w:t xml:space="preserve">birthday </w:t>
      </w:r>
      <w:r w:rsidRPr="00215763">
        <w:t>parties</w:t>
      </w:r>
    </w:p>
    <w:p w14:paraId="1FA053C1" w14:textId="77777777" w:rsidR="00215763" w:rsidRPr="00215763" w:rsidRDefault="00215763" w:rsidP="002406BC">
      <w:pPr>
        <w:pStyle w:val="Bullet0"/>
      </w:pPr>
      <w:r w:rsidRPr="00215763">
        <w:t>read about the history of the zoo</w:t>
      </w:r>
    </w:p>
    <w:p w14:paraId="64B9CE01" w14:textId="42F507E7" w:rsidR="00215763" w:rsidRPr="00215763" w:rsidRDefault="00215763" w:rsidP="002406BC">
      <w:pPr>
        <w:pStyle w:val="Bullet0"/>
      </w:pPr>
      <w:r w:rsidRPr="00215763">
        <w:t xml:space="preserve">find contact </w:t>
      </w:r>
      <w:r w:rsidR="00865FD7">
        <w:t xml:space="preserve">information </w:t>
      </w:r>
      <w:r w:rsidRPr="00215763">
        <w:t>and location details</w:t>
      </w:r>
    </w:p>
    <w:p w14:paraId="4720F3B9" w14:textId="77777777" w:rsidR="00215763" w:rsidRPr="00215763" w:rsidRDefault="00215763" w:rsidP="002262F5"/>
    <w:p w14:paraId="5632E79B" w14:textId="77777777" w:rsidR="00215763" w:rsidRPr="002406BC" w:rsidRDefault="00215763" w:rsidP="002262F5">
      <w:pPr>
        <w:pStyle w:val="Heading3"/>
      </w:pPr>
      <w:r w:rsidRPr="002406BC">
        <w:t>Functional requirements</w:t>
      </w:r>
    </w:p>
    <w:p w14:paraId="71797A81" w14:textId="3B4D9D1A" w:rsidR="00215763" w:rsidRPr="00215763" w:rsidRDefault="00215763" w:rsidP="002406BC">
      <w:r w:rsidRPr="00215763">
        <w:t xml:space="preserve">The </w:t>
      </w:r>
      <w:r w:rsidR="00865FD7">
        <w:t>‘</w:t>
      </w:r>
      <w:r w:rsidRPr="00215763">
        <w:t>Home</w:t>
      </w:r>
      <w:r w:rsidR="00C96B83">
        <w:t>’</w:t>
      </w:r>
      <w:r w:rsidRPr="00215763">
        <w:t xml:space="preserve">, </w:t>
      </w:r>
      <w:r w:rsidR="00865FD7">
        <w:t>‘</w:t>
      </w:r>
      <w:r w:rsidRPr="00215763">
        <w:t>History</w:t>
      </w:r>
      <w:r w:rsidR="00865FD7">
        <w:t>’</w:t>
      </w:r>
      <w:r w:rsidRPr="00215763">
        <w:t xml:space="preserve">, </w:t>
      </w:r>
      <w:r w:rsidR="00865FD7">
        <w:t>‘</w:t>
      </w:r>
      <w:r w:rsidRPr="00215763">
        <w:t>Animals</w:t>
      </w:r>
      <w:r w:rsidR="00865FD7">
        <w:t>’</w:t>
      </w:r>
      <w:r w:rsidRPr="00215763">
        <w:t xml:space="preserve"> and </w:t>
      </w:r>
      <w:r w:rsidR="00865FD7">
        <w:t>‘</w:t>
      </w:r>
      <w:r w:rsidRPr="00215763">
        <w:t>Events</w:t>
      </w:r>
      <w:r w:rsidR="00865FD7">
        <w:t>’</w:t>
      </w:r>
      <w:r w:rsidRPr="00215763">
        <w:t xml:space="preserve"> pages should contain:</w:t>
      </w:r>
    </w:p>
    <w:p w14:paraId="5C5D92AF" w14:textId="77777777" w:rsidR="00215763" w:rsidRPr="00A75CD1" w:rsidRDefault="00215763" w:rsidP="00A75CD1">
      <w:pPr>
        <w:pStyle w:val="Secondorderbullet"/>
      </w:pPr>
      <w:r w:rsidRPr="00A75CD1">
        <w:t>text displaying relevant information to the user</w:t>
      </w:r>
    </w:p>
    <w:p w14:paraId="0CD12C1A" w14:textId="77777777" w:rsidR="00215763" w:rsidRPr="00A75CD1" w:rsidRDefault="00215763" w:rsidP="00A75CD1">
      <w:pPr>
        <w:pStyle w:val="Secondorderbullet"/>
      </w:pPr>
      <w:r w:rsidRPr="00A75CD1">
        <w:t>appropriate images</w:t>
      </w:r>
    </w:p>
    <w:p w14:paraId="4F95A3D5" w14:textId="213E2A2F" w:rsidR="00215763" w:rsidRPr="00A75CD1" w:rsidRDefault="00215763" w:rsidP="00A75CD1">
      <w:pPr>
        <w:pStyle w:val="Secondorderbullet"/>
      </w:pPr>
      <w:r w:rsidRPr="00A75CD1">
        <w:t xml:space="preserve">contact </w:t>
      </w:r>
      <w:r w:rsidR="00865FD7" w:rsidRPr="00A75CD1">
        <w:t>information</w:t>
      </w:r>
      <w:r w:rsidRPr="00A75CD1">
        <w:t xml:space="preserve"> and location details</w:t>
      </w:r>
    </w:p>
    <w:p w14:paraId="00A2B1E5" w14:textId="77777777" w:rsidR="00A75CD1" w:rsidRDefault="00A75CD1" w:rsidP="002406BC"/>
    <w:p w14:paraId="3ABAF9AC" w14:textId="4D138358" w:rsidR="00215763" w:rsidRPr="00215763" w:rsidRDefault="00215763" w:rsidP="002406BC">
      <w:r w:rsidRPr="00215763">
        <w:t>The ‘Profile’ page should:</w:t>
      </w:r>
    </w:p>
    <w:p w14:paraId="3209066A" w14:textId="7229A5C3" w:rsidR="00215763" w:rsidRPr="00A75CD1" w:rsidRDefault="00215763" w:rsidP="00A75CD1">
      <w:pPr>
        <w:pStyle w:val="Secondorderbullet"/>
      </w:pPr>
      <w:r w:rsidRPr="00A75CD1">
        <w:t>display an introductory paragraph and a fun fact about the daily animal</w:t>
      </w:r>
      <w:r w:rsidR="00B90F15" w:rsidRPr="00A75CD1">
        <w:t>,</w:t>
      </w:r>
      <w:r w:rsidRPr="00A75CD1">
        <w:t xml:space="preserve"> when an image button is </w:t>
      </w:r>
      <w:r w:rsidR="001163FC" w:rsidRPr="00A75CD1">
        <w:t>selected</w:t>
      </w:r>
    </w:p>
    <w:p w14:paraId="1F47DC90" w14:textId="77777777" w:rsidR="00215763" w:rsidRPr="00A75CD1" w:rsidRDefault="00215763" w:rsidP="00A75CD1">
      <w:pPr>
        <w:pStyle w:val="Secondorderbullet"/>
      </w:pPr>
      <w:r w:rsidRPr="00A75CD1">
        <w:t>have a video showing the animals in real-time</w:t>
      </w:r>
    </w:p>
    <w:p w14:paraId="662A3CC7" w14:textId="77777777" w:rsidR="00A75CD1" w:rsidRDefault="00A75CD1" w:rsidP="002406BC"/>
    <w:p w14:paraId="22E541CD" w14:textId="1590917E" w:rsidR="00215763" w:rsidRPr="00215763" w:rsidRDefault="00215763" w:rsidP="002406BC">
      <w:r w:rsidRPr="00215763">
        <w:t>The ‘Donate’ page should:</w:t>
      </w:r>
    </w:p>
    <w:p w14:paraId="501A25DF" w14:textId="77777777" w:rsidR="00215763" w:rsidRPr="00A75CD1" w:rsidRDefault="00215763" w:rsidP="00A75CD1">
      <w:pPr>
        <w:pStyle w:val="Secondorderbullet"/>
      </w:pPr>
      <w:r w:rsidRPr="00A75CD1">
        <w:t>contain a form that allows users to submit a donation to the zoo</w:t>
      </w:r>
    </w:p>
    <w:p w14:paraId="0D9EBB17" w14:textId="77777777" w:rsidR="00A75CD1" w:rsidRDefault="00A75CD1" w:rsidP="002406BC"/>
    <w:p w14:paraId="162BB208" w14:textId="02BFA80D" w:rsidR="00215763" w:rsidRPr="00215763" w:rsidRDefault="00215763" w:rsidP="002406BC">
      <w:r w:rsidRPr="00215763">
        <w:t>The ‘Adopt’ page should:</w:t>
      </w:r>
    </w:p>
    <w:p w14:paraId="2559A477" w14:textId="77777777" w:rsidR="00215763" w:rsidRPr="00A75CD1" w:rsidRDefault="00215763" w:rsidP="00A75CD1">
      <w:pPr>
        <w:pStyle w:val="Secondorderbullet"/>
      </w:pPr>
      <w:r w:rsidRPr="00A75CD1">
        <w:t>provide users with information on how to adopt a tiger</w:t>
      </w:r>
    </w:p>
    <w:p w14:paraId="7B072E9C" w14:textId="379B0146" w:rsidR="00215763" w:rsidRPr="00A75CD1" w:rsidRDefault="00215763" w:rsidP="00A75CD1">
      <w:pPr>
        <w:pStyle w:val="Secondorderbullet"/>
      </w:pPr>
      <w:r w:rsidRPr="00A75CD1">
        <w:t>allow users to submit their email address to request an information pack</w:t>
      </w:r>
    </w:p>
    <w:p w14:paraId="7158BB3C" w14:textId="77777777" w:rsidR="00A75CD1" w:rsidRDefault="00A75CD1" w:rsidP="002406BC"/>
    <w:p w14:paraId="5D941E84" w14:textId="451FD5C5" w:rsidR="00215763" w:rsidRPr="00215763" w:rsidRDefault="00215763" w:rsidP="002406BC">
      <w:r w:rsidRPr="00215763">
        <w:t>The ‘Part</w:t>
      </w:r>
      <w:r w:rsidR="00000EB9">
        <w:t>ies</w:t>
      </w:r>
      <w:r w:rsidRPr="00215763">
        <w:t>’ page should:</w:t>
      </w:r>
    </w:p>
    <w:p w14:paraId="166393EF" w14:textId="5B14A72B" w:rsidR="00215763" w:rsidRPr="00A75CD1" w:rsidRDefault="00215763" w:rsidP="00A75CD1">
      <w:pPr>
        <w:pStyle w:val="Secondorderbullet"/>
      </w:pPr>
      <w:r w:rsidRPr="00A75CD1">
        <w:t xml:space="preserve">contain information about booking a </w:t>
      </w:r>
      <w:r w:rsidR="00000EB9" w:rsidRPr="00A75CD1">
        <w:t>birthday</w:t>
      </w:r>
      <w:r w:rsidRPr="00A75CD1">
        <w:t xml:space="preserve"> party at the zoo</w:t>
      </w:r>
    </w:p>
    <w:p w14:paraId="052278E9" w14:textId="77777777" w:rsidR="00A75CD1" w:rsidRDefault="00A75CD1" w:rsidP="002406BC"/>
    <w:p w14:paraId="052EF379" w14:textId="75637F95" w:rsidR="00215763" w:rsidRPr="00215763" w:rsidRDefault="00215763" w:rsidP="002406BC">
      <w:r w:rsidRPr="00215763">
        <w:t>The ‘Excursions’ page should:</w:t>
      </w:r>
    </w:p>
    <w:p w14:paraId="425E0260" w14:textId="0E072160" w:rsidR="00215763" w:rsidRPr="00BC279E" w:rsidRDefault="00215763" w:rsidP="009040D9">
      <w:pPr>
        <w:pStyle w:val="Secondorderbullet"/>
      </w:pPr>
      <w:r w:rsidRPr="00A75CD1">
        <w:t xml:space="preserve">provide information on how to book educational excursions </w:t>
      </w:r>
      <w:r w:rsidRPr="00BC279E">
        <w:br w:type="page"/>
      </w:r>
    </w:p>
    <w:p w14:paraId="5631FE74" w14:textId="40CE2F95" w:rsidR="00AF2993" w:rsidRDefault="00AF2993" w:rsidP="009040D9">
      <w:pPr>
        <w:pStyle w:val="Heading2"/>
      </w:pPr>
      <w:r w:rsidRPr="009040D9">
        <w:t>Task 3: web design and development (part A)</w:t>
      </w:r>
    </w:p>
    <w:p w14:paraId="04B0E3F7" w14:textId="77777777" w:rsidR="009040D9" w:rsidRPr="009040D9" w:rsidRDefault="009040D9" w:rsidP="009040D9"/>
    <w:p w14:paraId="6319AEA6" w14:textId="66AC5D01" w:rsidR="00C11E2F" w:rsidRPr="002406BC" w:rsidRDefault="00215763" w:rsidP="00A06905">
      <w:pPr>
        <w:tabs>
          <w:tab w:val="left" w:pos="567"/>
        </w:tabs>
        <w:spacing w:line="240" w:lineRule="auto"/>
        <w:ind w:left="567" w:hanging="567"/>
      </w:pPr>
      <w:r w:rsidRPr="00F75D64">
        <w:rPr>
          <w:bCs/>
        </w:rPr>
        <w:t>3a</w:t>
      </w:r>
      <w:r w:rsidRPr="00215763">
        <w:rPr>
          <w:b/>
        </w:rPr>
        <w:tab/>
      </w:r>
      <w:r w:rsidR="00C11E2F" w:rsidRPr="00A06905">
        <w:t>The website will have a multi-level navigation structure</w:t>
      </w:r>
      <w:r w:rsidR="0082632C">
        <w:t>.</w:t>
      </w:r>
      <w:r w:rsidR="003D1CD2">
        <w:t xml:space="preserve"> </w:t>
      </w:r>
      <w:r w:rsidR="00227099">
        <w:t>This will</w:t>
      </w:r>
      <w:r w:rsidR="00C11E2F" w:rsidRPr="00A06905">
        <w:t xml:space="preserve"> </w:t>
      </w:r>
      <w:r w:rsidR="00832BBF">
        <w:t>have</w:t>
      </w:r>
      <w:r w:rsidR="00C11E2F" w:rsidRPr="00A06905">
        <w:t xml:space="preserve"> a </w:t>
      </w:r>
      <w:r w:rsidR="00816C9A" w:rsidRPr="00A06905">
        <w:t>‘</w:t>
      </w:r>
      <w:r w:rsidR="00C11E2F" w:rsidRPr="00A06905">
        <w:t>Home</w:t>
      </w:r>
      <w:r w:rsidR="00816C9A" w:rsidRPr="00A06905">
        <w:t>’</w:t>
      </w:r>
      <w:r w:rsidR="00C11E2F" w:rsidRPr="00A06905">
        <w:t xml:space="preserve"> page with a horizontal navigation bar that links three main web pages: </w:t>
      </w:r>
      <w:r w:rsidR="00816C9A" w:rsidRPr="00A06905">
        <w:t>‘</w:t>
      </w:r>
      <w:r w:rsidR="00C11E2F" w:rsidRPr="00A06905">
        <w:t>History</w:t>
      </w:r>
      <w:r w:rsidR="00816C9A" w:rsidRPr="00A06905">
        <w:t>’</w:t>
      </w:r>
      <w:r w:rsidR="00C11E2F" w:rsidRPr="00A06905">
        <w:t xml:space="preserve">, </w:t>
      </w:r>
      <w:r w:rsidR="00816C9A" w:rsidRPr="00A06905">
        <w:t>‘</w:t>
      </w:r>
      <w:r w:rsidR="00C11E2F" w:rsidRPr="00A06905">
        <w:t>Animals</w:t>
      </w:r>
      <w:r w:rsidR="00816C9A" w:rsidRPr="00A06905">
        <w:t>’</w:t>
      </w:r>
      <w:r w:rsidR="00C11E2F" w:rsidRPr="00A06905">
        <w:t xml:space="preserve"> and </w:t>
      </w:r>
      <w:r w:rsidR="00816C9A" w:rsidRPr="00A06905">
        <w:t>‘</w:t>
      </w:r>
      <w:r w:rsidR="00C11E2F" w:rsidRPr="00A06905">
        <w:t>Events</w:t>
      </w:r>
      <w:r w:rsidR="00816C9A" w:rsidRPr="00A06905">
        <w:t>’</w:t>
      </w:r>
      <w:r w:rsidR="00C11E2F" w:rsidRPr="00A06905">
        <w:t>.</w:t>
      </w:r>
    </w:p>
    <w:p w14:paraId="0BE1225C" w14:textId="77777777" w:rsidR="00215763" w:rsidRPr="00215763" w:rsidRDefault="00215763" w:rsidP="00215763">
      <w:pPr>
        <w:spacing w:line="240" w:lineRule="auto"/>
      </w:pPr>
    </w:p>
    <w:p w14:paraId="56EFD686" w14:textId="31202596" w:rsidR="00215763" w:rsidRPr="00215763" w:rsidRDefault="00215763" w:rsidP="002406BC">
      <w:pPr>
        <w:tabs>
          <w:tab w:val="left" w:pos="567"/>
        </w:tabs>
        <w:spacing w:line="240" w:lineRule="auto"/>
      </w:pPr>
      <w:r w:rsidRPr="00215763">
        <w:tab/>
        <w:t xml:space="preserve">The ‘Animals’ page will have links to three sub-pages: Profile, Donate </w:t>
      </w:r>
      <w:r w:rsidR="00C06BC8">
        <w:t>and Adopt</w:t>
      </w:r>
      <w:r w:rsidRPr="00215763">
        <w:t>.</w:t>
      </w:r>
    </w:p>
    <w:p w14:paraId="4A05A7DF" w14:textId="77777777" w:rsidR="00215763" w:rsidRPr="00215763" w:rsidRDefault="00215763" w:rsidP="00215763">
      <w:pPr>
        <w:spacing w:line="240" w:lineRule="auto"/>
      </w:pPr>
    </w:p>
    <w:p w14:paraId="56060401" w14:textId="5513FAB1" w:rsidR="00215763" w:rsidRPr="00215763" w:rsidRDefault="00215763" w:rsidP="002406BC">
      <w:pPr>
        <w:tabs>
          <w:tab w:val="left" w:pos="567"/>
        </w:tabs>
        <w:spacing w:line="240" w:lineRule="auto"/>
      </w:pPr>
      <w:r w:rsidRPr="00215763">
        <w:tab/>
        <w:t xml:space="preserve">The ‘Events’ page will have links to two sub-pages: </w:t>
      </w:r>
      <w:r w:rsidR="00C06BC8">
        <w:t>Parties and</w:t>
      </w:r>
      <w:r w:rsidRPr="00215763">
        <w:t xml:space="preserve"> Excursions.</w:t>
      </w:r>
    </w:p>
    <w:p w14:paraId="3FD48D14" w14:textId="77777777" w:rsidR="00215763" w:rsidRPr="00215763" w:rsidRDefault="00215763" w:rsidP="00215763">
      <w:pPr>
        <w:spacing w:line="240" w:lineRule="auto"/>
      </w:pPr>
    </w:p>
    <w:p w14:paraId="583515A0" w14:textId="77777777" w:rsidR="00215763" w:rsidRPr="00215763" w:rsidRDefault="00215763" w:rsidP="00215763">
      <w:pPr>
        <w:spacing w:line="240" w:lineRule="auto"/>
        <w:ind w:left="567"/>
      </w:pPr>
      <w:r w:rsidRPr="00215763">
        <w:t>Design a multi-level navigation structure for this website, clearly showing the navigation bar and associated pages.</w:t>
      </w:r>
    </w:p>
    <w:p w14:paraId="0DF023F0" w14:textId="77777777" w:rsidR="00215763" w:rsidRPr="00215763" w:rsidRDefault="00215763" w:rsidP="00215763">
      <w:pPr>
        <w:tabs>
          <w:tab w:val="right" w:pos="8931"/>
        </w:tabs>
        <w:spacing w:line="240" w:lineRule="auto"/>
        <w:rPr>
          <w:b/>
        </w:rPr>
      </w:pPr>
      <w:r w:rsidRPr="00215763">
        <w:tab/>
      </w:r>
      <w:r w:rsidRPr="00215763">
        <w:rPr>
          <w:b/>
        </w:rPr>
        <w:t>(3 marks)</w:t>
      </w:r>
    </w:p>
    <w:p w14:paraId="509F67A8" w14:textId="77777777" w:rsidR="00215763" w:rsidRPr="00215763" w:rsidRDefault="00215763" w:rsidP="00215763">
      <w:pPr>
        <w:spacing w:line="240" w:lineRule="auto"/>
        <w:rPr>
          <w:b/>
        </w:rPr>
      </w:pPr>
    </w:p>
    <w:tbl>
      <w:tblPr>
        <w:tblStyle w:val="TableGrid"/>
        <w:tblW w:w="0" w:type="auto"/>
        <w:tblInd w:w="562" w:type="dxa"/>
        <w:tblLook w:val="04A0" w:firstRow="1" w:lastRow="0" w:firstColumn="1" w:lastColumn="0" w:noHBand="0" w:noVBand="1"/>
      </w:tblPr>
      <w:tblGrid>
        <w:gridCol w:w="8419"/>
      </w:tblGrid>
      <w:tr w:rsidR="00215763" w:rsidRPr="00215763" w14:paraId="24A03F8D" w14:textId="77777777" w:rsidTr="00F75D64">
        <w:trPr>
          <w:trHeight w:val="7993"/>
        </w:trPr>
        <w:tc>
          <w:tcPr>
            <w:tcW w:w="8419" w:type="dxa"/>
            <w:tcBorders>
              <w:top w:val="single" w:sz="4" w:space="0" w:color="000000"/>
              <w:left w:val="single" w:sz="4" w:space="0" w:color="000000"/>
              <w:bottom w:val="single" w:sz="4" w:space="0" w:color="000000"/>
              <w:right w:val="single" w:sz="4" w:space="0" w:color="000000"/>
            </w:tcBorders>
          </w:tcPr>
          <w:p w14:paraId="0E587E16" w14:textId="77777777" w:rsidR="00215763" w:rsidRPr="00215763" w:rsidRDefault="00215763" w:rsidP="00215763">
            <w:pPr>
              <w:spacing w:line="240" w:lineRule="auto"/>
              <w:rPr>
                <w:b/>
                <w:lang w:val="en-US"/>
              </w:rPr>
            </w:pPr>
          </w:p>
          <w:p w14:paraId="73E9D49A" w14:textId="77777777" w:rsidR="00215763" w:rsidRPr="00215763" w:rsidRDefault="00215763" w:rsidP="00215763">
            <w:pPr>
              <w:spacing w:line="240" w:lineRule="auto"/>
              <w:rPr>
                <w:b/>
                <w:lang w:val="en-US"/>
              </w:rPr>
            </w:pPr>
          </w:p>
          <w:p w14:paraId="6C8E0424" w14:textId="77777777" w:rsidR="00215763" w:rsidRPr="00215763" w:rsidRDefault="00215763" w:rsidP="00215763">
            <w:pPr>
              <w:spacing w:line="240" w:lineRule="auto"/>
              <w:rPr>
                <w:b/>
                <w:lang w:val="en-US"/>
              </w:rPr>
            </w:pPr>
          </w:p>
          <w:p w14:paraId="1F41BE02" w14:textId="77777777" w:rsidR="00215763" w:rsidRPr="00215763" w:rsidRDefault="00215763" w:rsidP="00215763">
            <w:pPr>
              <w:spacing w:line="240" w:lineRule="auto"/>
              <w:rPr>
                <w:b/>
                <w:lang w:val="en-US"/>
              </w:rPr>
            </w:pPr>
          </w:p>
          <w:p w14:paraId="38231FFA" w14:textId="77777777" w:rsidR="00215763" w:rsidRPr="00215763" w:rsidRDefault="00215763" w:rsidP="00215763">
            <w:pPr>
              <w:spacing w:line="240" w:lineRule="auto"/>
              <w:rPr>
                <w:b/>
                <w:lang w:val="en-US"/>
              </w:rPr>
            </w:pPr>
          </w:p>
          <w:p w14:paraId="368E9E13" w14:textId="77777777" w:rsidR="00215763" w:rsidRPr="00215763" w:rsidRDefault="00215763" w:rsidP="00215763">
            <w:pPr>
              <w:spacing w:line="240" w:lineRule="auto"/>
              <w:rPr>
                <w:b/>
                <w:lang w:val="en-US"/>
              </w:rPr>
            </w:pPr>
          </w:p>
          <w:p w14:paraId="18531A18" w14:textId="77777777" w:rsidR="00215763" w:rsidRPr="00215763" w:rsidRDefault="00215763" w:rsidP="00215763">
            <w:pPr>
              <w:spacing w:line="240" w:lineRule="auto"/>
              <w:rPr>
                <w:b/>
                <w:lang w:val="en-US"/>
              </w:rPr>
            </w:pPr>
          </w:p>
          <w:p w14:paraId="471CC05E" w14:textId="77777777" w:rsidR="00215763" w:rsidRPr="00215763" w:rsidRDefault="00215763" w:rsidP="00215763">
            <w:pPr>
              <w:spacing w:line="240" w:lineRule="auto"/>
              <w:rPr>
                <w:b/>
                <w:lang w:val="en-US"/>
              </w:rPr>
            </w:pPr>
          </w:p>
          <w:p w14:paraId="350CB216" w14:textId="77777777" w:rsidR="00215763" w:rsidRPr="00215763" w:rsidRDefault="00215763" w:rsidP="00215763">
            <w:pPr>
              <w:spacing w:line="240" w:lineRule="auto"/>
              <w:rPr>
                <w:b/>
                <w:lang w:val="en-US"/>
              </w:rPr>
            </w:pPr>
          </w:p>
          <w:p w14:paraId="4318CAF6" w14:textId="77777777" w:rsidR="00215763" w:rsidRPr="00215763" w:rsidRDefault="00215763" w:rsidP="00215763">
            <w:pPr>
              <w:spacing w:line="240" w:lineRule="auto"/>
              <w:rPr>
                <w:b/>
                <w:lang w:val="en-US"/>
              </w:rPr>
            </w:pPr>
          </w:p>
          <w:p w14:paraId="292F1875" w14:textId="77777777" w:rsidR="00215763" w:rsidRPr="00215763" w:rsidRDefault="00215763" w:rsidP="00215763">
            <w:pPr>
              <w:spacing w:line="240" w:lineRule="auto"/>
              <w:rPr>
                <w:b/>
                <w:lang w:val="en-US"/>
              </w:rPr>
            </w:pPr>
          </w:p>
          <w:p w14:paraId="0ECA1939" w14:textId="77777777" w:rsidR="00215763" w:rsidRPr="00215763" w:rsidRDefault="00215763" w:rsidP="00215763">
            <w:pPr>
              <w:spacing w:line="240" w:lineRule="auto"/>
              <w:rPr>
                <w:b/>
                <w:lang w:val="en-US"/>
              </w:rPr>
            </w:pPr>
          </w:p>
          <w:p w14:paraId="7A365594" w14:textId="77777777" w:rsidR="00215763" w:rsidRPr="00215763" w:rsidRDefault="00215763" w:rsidP="00215763">
            <w:pPr>
              <w:spacing w:line="240" w:lineRule="auto"/>
              <w:rPr>
                <w:b/>
                <w:lang w:val="en-US"/>
              </w:rPr>
            </w:pPr>
          </w:p>
          <w:p w14:paraId="117DFF9C" w14:textId="77777777" w:rsidR="00215763" w:rsidRPr="00215763" w:rsidRDefault="00215763" w:rsidP="00215763">
            <w:pPr>
              <w:spacing w:line="240" w:lineRule="auto"/>
              <w:rPr>
                <w:b/>
                <w:lang w:val="en-US"/>
              </w:rPr>
            </w:pPr>
          </w:p>
          <w:p w14:paraId="29C3CC6E" w14:textId="77777777" w:rsidR="00215763" w:rsidRPr="00215763" w:rsidRDefault="00215763" w:rsidP="00215763">
            <w:pPr>
              <w:spacing w:line="240" w:lineRule="auto"/>
              <w:rPr>
                <w:b/>
                <w:lang w:val="en-US"/>
              </w:rPr>
            </w:pPr>
          </w:p>
          <w:p w14:paraId="578659BF" w14:textId="77777777" w:rsidR="00215763" w:rsidRPr="00215763" w:rsidRDefault="00215763" w:rsidP="00215763">
            <w:pPr>
              <w:spacing w:line="240" w:lineRule="auto"/>
              <w:rPr>
                <w:b/>
                <w:lang w:val="en-US"/>
              </w:rPr>
            </w:pPr>
          </w:p>
          <w:p w14:paraId="582DE0A8" w14:textId="77777777" w:rsidR="00215763" w:rsidRPr="00215763" w:rsidRDefault="00215763" w:rsidP="00215763">
            <w:pPr>
              <w:spacing w:line="240" w:lineRule="auto"/>
              <w:rPr>
                <w:b/>
                <w:lang w:val="en-US"/>
              </w:rPr>
            </w:pPr>
          </w:p>
          <w:p w14:paraId="731078ED" w14:textId="77777777" w:rsidR="00215763" w:rsidRPr="00215763" w:rsidRDefault="00215763" w:rsidP="00215763">
            <w:pPr>
              <w:spacing w:line="240" w:lineRule="auto"/>
              <w:rPr>
                <w:b/>
                <w:lang w:val="en-US"/>
              </w:rPr>
            </w:pPr>
          </w:p>
          <w:p w14:paraId="59FC0B84" w14:textId="77777777" w:rsidR="00215763" w:rsidRPr="00215763" w:rsidRDefault="00215763" w:rsidP="00215763">
            <w:pPr>
              <w:spacing w:line="240" w:lineRule="auto"/>
              <w:rPr>
                <w:b/>
                <w:lang w:val="en-US"/>
              </w:rPr>
            </w:pPr>
          </w:p>
          <w:p w14:paraId="3552A4B0" w14:textId="77777777" w:rsidR="00215763" w:rsidRPr="00215763" w:rsidRDefault="00215763" w:rsidP="00215763">
            <w:pPr>
              <w:spacing w:line="240" w:lineRule="auto"/>
              <w:rPr>
                <w:b/>
                <w:lang w:val="en-US"/>
              </w:rPr>
            </w:pPr>
          </w:p>
          <w:p w14:paraId="3E84D6B2" w14:textId="77777777" w:rsidR="00215763" w:rsidRPr="00215763" w:rsidRDefault="00215763" w:rsidP="00215763">
            <w:pPr>
              <w:spacing w:line="240" w:lineRule="auto"/>
              <w:rPr>
                <w:b/>
                <w:lang w:val="en-US"/>
              </w:rPr>
            </w:pPr>
          </w:p>
          <w:p w14:paraId="092D2D94" w14:textId="77777777" w:rsidR="00215763" w:rsidRPr="00215763" w:rsidRDefault="00215763" w:rsidP="00215763">
            <w:pPr>
              <w:spacing w:line="240" w:lineRule="auto"/>
              <w:rPr>
                <w:b/>
                <w:lang w:val="en-US"/>
              </w:rPr>
            </w:pPr>
          </w:p>
          <w:p w14:paraId="253A421C" w14:textId="77777777" w:rsidR="00215763" w:rsidRPr="00215763" w:rsidRDefault="00215763" w:rsidP="00215763">
            <w:pPr>
              <w:spacing w:line="240" w:lineRule="auto"/>
              <w:rPr>
                <w:b/>
                <w:lang w:val="en-US"/>
              </w:rPr>
            </w:pPr>
          </w:p>
          <w:p w14:paraId="4707009E" w14:textId="77777777" w:rsidR="00215763" w:rsidRPr="00215763" w:rsidRDefault="00215763" w:rsidP="00215763">
            <w:pPr>
              <w:spacing w:line="240" w:lineRule="auto"/>
              <w:rPr>
                <w:b/>
                <w:lang w:val="en-US"/>
              </w:rPr>
            </w:pPr>
          </w:p>
          <w:p w14:paraId="72AF7C12" w14:textId="77777777" w:rsidR="00215763" w:rsidRPr="00215763" w:rsidRDefault="00215763" w:rsidP="00215763">
            <w:pPr>
              <w:spacing w:line="240" w:lineRule="auto"/>
              <w:rPr>
                <w:b/>
                <w:lang w:val="en-US"/>
              </w:rPr>
            </w:pPr>
          </w:p>
          <w:p w14:paraId="5137B41A" w14:textId="77777777" w:rsidR="00215763" w:rsidRPr="00215763" w:rsidRDefault="00215763" w:rsidP="00215763">
            <w:pPr>
              <w:spacing w:line="240" w:lineRule="auto"/>
              <w:rPr>
                <w:b/>
                <w:lang w:val="en-US"/>
              </w:rPr>
            </w:pPr>
          </w:p>
          <w:p w14:paraId="61052322" w14:textId="77777777" w:rsidR="00215763" w:rsidRPr="00215763" w:rsidRDefault="00215763" w:rsidP="00215763">
            <w:pPr>
              <w:spacing w:line="240" w:lineRule="auto"/>
              <w:rPr>
                <w:b/>
                <w:lang w:val="en-US"/>
              </w:rPr>
            </w:pPr>
          </w:p>
          <w:p w14:paraId="1D21B974" w14:textId="77777777" w:rsidR="00215763" w:rsidRPr="00215763" w:rsidRDefault="00215763" w:rsidP="00215763">
            <w:pPr>
              <w:spacing w:line="240" w:lineRule="auto"/>
              <w:rPr>
                <w:b/>
                <w:lang w:val="en-US"/>
              </w:rPr>
            </w:pPr>
          </w:p>
          <w:p w14:paraId="31D45269" w14:textId="77777777" w:rsidR="00215763" w:rsidRPr="00215763" w:rsidRDefault="00215763" w:rsidP="00215763">
            <w:pPr>
              <w:spacing w:line="240" w:lineRule="auto"/>
              <w:rPr>
                <w:b/>
                <w:lang w:val="en-US"/>
              </w:rPr>
            </w:pPr>
          </w:p>
          <w:p w14:paraId="396A539F" w14:textId="77777777" w:rsidR="00215763" w:rsidRPr="00215763" w:rsidRDefault="00215763" w:rsidP="00215763">
            <w:pPr>
              <w:spacing w:line="240" w:lineRule="auto"/>
              <w:rPr>
                <w:b/>
                <w:lang w:val="en-US"/>
              </w:rPr>
            </w:pPr>
          </w:p>
          <w:p w14:paraId="3F16CD8F" w14:textId="77777777" w:rsidR="00215763" w:rsidRPr="00215763" w:rsidRDefault="00215763" w:rsidP="00215763">
            <w:pPr>
              <w:spacing w:line="240" w:lineRule="auto"/>
              <w:rPr>
                <w:b/>
                <w:lang w:val="en-US"/>
              </w:rPr>
            </w:pPr>
          </w:p>
          <w:p w14:paraId="68D8B5C6" w14:textId="77777777" w:rsidR="00215763" w:rsidRPr="00215763" w:rsidRDefault="00215763" w:rsidP="00215763">
            <w:pPr>
              <w:spacing w:line="240" w:lineRule="auto"/>
              <w:rPr>
                <w:b/>
                <w:lang w:val="en-US"/>
              </w:rPr>
            </w:pPr>
          </w:p>
          <w:p w14:paraId="5CC24A10" w14:textId="77777777" w:rsidR="00215763" w:rsidRPr="00215763" w:rsidRDefault="00215763" w:rsidP="00215763">
            <w:pPr>
              <w:spacing w:line="240" w:lineRule="auto"/>
              <w:rPr>
                <w:b/>
                <w:lang w:val="en-US"/>
              </w:rPr>
            </w:pPr>
          </w:p>
        </w:tc>
      </w:tr>
    </w:tbl>
    <w:p w14:paraId="32B2C1BD" w14:textId="77777777" w:rsidR="00215763" w:rsidRPr="00215763" w:rsidRDefault="00215763" w:rsidP="00215763">
      <w:pPr>
        <w:spacing w:line="240" w:lineRule="auto"/>
        <w:rPr>
          <w:b/>
        </w:rPr>
      </w:pPr>
    </w:p>
    <w:p w14:paraId="0EBF4E5F" w14:textId="77777777" w:rsidR="00215763" w:rsidRPr="00215763" w:rsidRDefault="00215763" w:rsidP="005A0B23">
      <w:pPr>
        <w:pStyle w:val="Bullet0"/>
      </w:pPr>
      <w:r w:rsidRPr="00215763">
        <w:t>Check your design carefully. You cannot return to part A after you hand it in.</w:t>
      </w:r>
    </w:p>
    <w:p w14:paraId="5C2E5CC4" w14:textId="77777777" w:rsidR="00215763" w:rsidRPr="00215763" w:rsidRDefault="00215763" w:rsidP="005A0B23">
      <w:pPr>
        <w:pStyle w:val="Bullet0"/>
      </w:pPr>
      <w:r w:rsidRPr="00215763">
        <w:t>When you are ready, hand part A to your teacher or lecturer and collect part B.</w:t>
      </w:r>
    </w:p>
    <w:p w14:paraId="79A9A544" w14:textId="77777777" w:rsidR="00215763" w:rsidRPr="00215763" w:rsidRDefault="00215763" w:rsidP="00215763"/>
    <w:p w14:paraId="084B9119" w14:textId="5EF2C0BB" w:rsidR="002F55FC" w:rsidRDefault="00215763" w:rsidP="002F55FC">
      <w:r w:rsidRPr="00215763">
        <w:t>Candidate name___________________________ Candidate number____________________</w:t>
      </w:r>
      <w:r w:rsidR="002F55FC">
        <w:br w:type="page"/>
      </w:r>
    </w:p>
    <w:p w14:paraId="6647498B" w14:textId="77777777" w:rsidR="00215763" w:rsidRPr="002556EF" w:rsidRDefault="00215763" w:rsidP="00B600E7">
      <w:pPr>
        <w:pStyle w:val="Heading2"/>
      </w:pPr>
      <w:r w:rsidRPr="002556EF">
        <w:t>Task 3: web design and development (part B)</w:t>
      </w:r>
    </w:p>
    <w:p w14:paraId="277F3D5B" w14:textId="67154DCE" w:rsidR="00215763" w:rsidRDefault="00215763" w:rsidP="005C5D08">
      <w:r w:rsidRPr="00215763">
        <w:t>Below is the navigation structure for the Springfield Zoo website.</w:t>
      </w:r>
    </w:p>
    <w:p w14:paraId="3756CDB3" w14:textId="5F499B11" w:rsidR="00421E0C" w:rsidRDefault="00421E0C" w:rsidP="00215763">
      <w:pPr>
        <w:spacing w:line="240" w:lineRule="auto"/>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2"/>
        <w:gridCol w:w="1743"/>
      </w:tblGrid>
      <w:tr w:rsidR="009C62C9" w14:paraId="6819EA0F" w14:textId="77777777" w:rsidTr="009176D6">
        <w:trPr>
          <w:trHeight w:val="5400"/>
        </w:trPr>
        <w:tc>
          <w:tcPr>
            <w:tcW w:w="6972" w:type="dxa"/>
          </w:tcPr>
          <w:p w14:paraId="55ADA9B2" w14:textId="5097F763" w:rsidR="009C62C9" w:rsidRDefault="009C62C9" w:rsidP="007309A1">
            <w:pPr>
              <w:spacing w:line="240" w:lineRule="auto"/>
            </w:pPr>
            <w:r w:rsidRPr="00215763">
              <w:rPr>
                <w:noProof/>
              </w:rPr>
              <w:drawing>
                <wp:inline distT="0" distB="0" distL="0" distR="0" wp14:anchorId="272DDD7E" wp14:editId="11F5FFF5">
                  <wp:extent cx="3642995" cy="3215005"/>
                  <wp:effectExtent l="0" t="0" r="0" b="4445"/>
                  <wp:docPr id="11" name="Picture 11" descr="Navigation structure for the Springfield Zoo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avigation structure for the Springfield Zoo websit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42995" cy="3215005"/>
                          </a:xfrm>
                          <a:prstGeom prst="rect">
                            <a:avLst/>
                          </a:prstGeom>
                          <a:noFill/>
                        </pic:spPr>
                      </pic:pic>
                    </a:graphicData>
                  </a:graphic>
                </wp:inline>
              </w:drawing>
            </w:r>
          </w:p>
        </w:tc>
        <w:tc>
          <w:tcPr>
            <w:tcW w:w="1743" w:type="dxa"/>
            <w:vAlign w:val="center"/>
          </w:tcPr>
          <w:p w14:paraId="65E310FF" w14:textId="36EF86BD" w:rsidR="009C62C9" w:rsidRPr="00215763" w:rsidRDefault="009C62C9" w:rsidP="00421E0C">
            <w:pPr>
              <w:spacing w:line="240" w:lineRule="auto"/>
            </w:pPr>
            <w:r w:rsidRPr="00215763">
              <w:t>Level 1</w:t>
            </w:r>
          </w:p>
          <w:p w14:paraId="2F997858" w14:textId="77777777" w:rsidR="009C62C9" w:rsidRDefault="009C62C9" w:rsidP="00421E0C">
            <w:pPr>
              <w:spacing w:line="240" w:lineRule="auto"/>
            </w:pPr>
          </w:p>
          <w:p w14:paraId="3CE2B34C" w14:textId="77777777" w:rsidR="00B2612E" w:rsidRDefault="00B2612E" w:rsidP="00421E0C">
            <w:pPr>
              <w:spacing w:line="240" w:lineRule="auto"/>
            </w:pPr>
          </w:p>
          <w:p w14:paraId="465073BE" w14:textId="77777777" w:rsidR="00B2612E" w:rsidRDefault="00B2612E" w:rsidP="00421E0C">
            <w:pPr>
              <w:spacing w:line="240" w:lineRule="auto"/>
            </w:pPr>
          </w:p>
          <w:p w14:paraId="00239F58" w14:textId="77777777" w:rsidR="00B2612E" w:rsidRDefault="00B2612E" w:rsidP="00421E0C">
            <w:pPr>
              <w:spacing w:line="240" w:lineRule="auto"/>
            </w:pPr>
          </w:p>
          <w:p w14:paraId="54027B8E" w14:textId="77777777" w:rsidR="00B2612E" w:rsidRDefault="00B2612E" w:rsidP="00421E0C">
            <w:pPr>
              <w:spacing w:line="240" w:lineRule="auto"/>
            </w:pPr>
          </w:p>
          <w:p w14:paraId="2DAAA6C1" w14:textId="77777777" w:rsidR="009C62C9" w:rsidRDefault="009C62C9" w:rsidP="00421E0C">
            <w:pPr>
              <w:spacing w:line="240" w:lineRule="auto"/>
            </w:pPr>
            <w:r w:rsidRPr="00215763">
              <w:t>Level 2</w:t>
            </w:r>
          </w:p>
          <w:p w14:paraId="06CC0B57" w14:textId="77777777" w:rsidR="009C62C9" w:rsidRDefault="009C62C9" w:rsidP="00421E0C">
            <w:pPr>
              <w:spacing w:line="240" w:lineRule="auto"/>
              <w:jc w:val="center"/>
            </w:pPr>
          </w:p>
          <w:p w14:paraId="5CDBB82F" w14:textId="77777777" w:rsidR="009C62C9" w:rsidRDefault="009C62C9" w:rsidP="00421E0C">
            <w:pPr>
              <w:spacing w:line="240" w:lineRule="auto"/>
              <w:jc w:val="center"/>
            </w:pPr>
          </w:p>
          <w:p w14:paraId="7435CA06" w14:textId="77777777" w:rsidR="009C62C9" w:rsidRPr="00215763" w:rsidRDefault="009C62C9" w:rsidP="00421E0C">
            <w:pPr>
              <w:spacing w:line="240" w:lineRule="auto"/>
              <w:jc w:val="center"/>
            </w:pPr>
          </w:p>
          <w:p w14:paraId="0253E8E2" w14:textId="77777777" w:rsidR="009C62C9" w:rsidRDefault="009C62C9" w:rsidP="00421E0C">
            <w:pPr>
              <w:spacing w:line="240" w:lineRule="auto"/>
              <w:jc w:val="center"/>
            </w:pPr>
          </w:p>
        </w:tc>
      </w:tr>
    </w:tbl>
    <w:p w14:paraId="560479D0" w14:textId="77777777" w:rsidR="00421E0C" w:rsidRPr="00215763" w:rsidRDefault="00421E0C" w:rsidP="00215763">
      <w:pPr>
        <w:spacing w:line="240" w:lineRule="auto"/>
      </w:pPr>
    </w:p>
    <w:p w14:paraId="6081EA80" w14:textId="247F1658" w:rsidR="00215763" w:rsidRPr="00215763" w:rsidRDefault="00215763" w:rsidP="005C5D08">
      <w:r w:rsidRPr="00215763">
        <w:t xml:space="preserve">Below is a wireframe design for the </w:t>
      </w:r>
      <w:r w:rsidR="00C06BC8">
        <w:t>h</w:t>
      </w:r>
      <w:r w:rsidRPr="00215763">
        <w:t>ome page of the website.</w:t>
      </w:r>
    </w:p>
    <w:p w14:paraId="730E083D" w14:textId="77777777" w:rsidR="00215763" w:rsidRPr="00215763" w:rsidRDefault="00215763" w:rsidP="00215763">
      <w:pPr>
        <w:spacing w:line="240" w:lineRule="auto"/>
      </w:pPr>
    </w:p>
    <w:p w14:paraId="30BBB1ED" w14:textId="77777777" w:rsidR="00215763" w:rsidRPr="00215763" w:rsidRDefault="00215763" w:rsidP="00215763">
      <w:pPr>
        <w:spacing w:line="240" w:lineRule="auto"/>
      </w:pPr>
    </w:p>
    <w:p w14:paraId="2BA59EEA" w14:textId="77777777" w:rsidR="00215763" w:rsidRPr="00215763" w:rsidRDefault="00215763" w:rsidP="00215763">
      <w:pPr>
        <w:spacing w:line="240" w:lineRule="auto"/>
        <w:jc w:val="center"/>
      </w:pPr>
      <w:r w:rsidRPr="00215763">
        <w:rPr>
          <w:noProof/>
        </w:rPr>
        <w:drawing>
          <wp:inline distT="0" distB="0" distL="0" distR="0" wp14:anchorId="706CC9BE" wp14:editId="52BB4ACD">
            <wp:extent cx="5759311" cy="3681428"/>
            <wp:effectExtent l="0" t="0" r="0" b="0"/>
            <wp:docPr id="12" name="Picture 12" descr="Wireframe design for the home page of the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Wireframe design for the home page of the website"/>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5759311" cy="3681428"/>
                    </a:xfrm>
                    <a:prstGeom prst="rect">
                      <a:avLst/>
                    </a:prstGeom>
                    <a:noFill/>
                    <a:ln>
                      <a:noFill/>
                    </a:ln>
                  </pic:spPr>
                </pic:pic>
              </a:graphicData>
            </a:graphic>
          </wp:inline>
        </w:drawing>
      </w:r>
    </w:p>
    <w:p w14:paraId="0BCE2F9F" w14:textId="77777777" w:rsidR="00215763" w:rsidRDefault="00215763" w:rsidP="00215763">
      <w:pPr>
        <w:spacing w:line="240" w:lineRule="auto"/>
      </w:pPr>
    </w:p>
    <w:p w14:paraId="764BE60B" w14:textId="4721DC6B" w:rsidR="00215763" w:rsidRPr="00215763" w:rsidRDefault="00215763" w:rsidP="005C5D08">
      <w:r w:rsidRPr="00215763">
        <w:br w:type="page"/>
        <w:t>Your teacher or lecturer will provide you with the incomplete website</w:t>
      </w:r>
      <w:r w:rsidR="008978F2" w:rsidRPr="008978F2">
        <w:t xml:space="preserve"> </w:t>
      </w:r>
      <w:r w:rsidR="008978F2">
        <w:t xml:space="preserve">for </w:t>
      </w:r>
      <w:r w:rsidR="008978F2" w:rsidRPr="00215763">
        <w:t>Springfield Zoo</w:t>
      </w:r>
      <w:r w:rsidRPr="00215763">
        <w:t>.</w:t>
      </w:r>
    </w:p>
    <w:p w14:paraId="58C52476" w14:textId="77777777" w:rsidR="00215763" w:rsidRPr="00215763" w:rsidRDefault="00215763" w:rsidP="005C5D08"/>
    <w:p w14:paraId="1E14B56F" w14:textId="2F87F4DC" w:rsidR="00215763" w:rsidRPr="00215763" w:rsidRDefault="00215763" w:rsidP="005C5D08">
      <w:r w:rsidRPr="00215763">
        <w:t xml:space="preserve">Open the ‘Home’ page in a browser. Examine the home page and each of the other pages </w:t>
      </w:r>
      <w:r w:rsidR="003E23A1">
        <w:t>o</w:t>
      </w:r>
      <w:r w:rsidRPr="00215763">
        <w:t>n the website.</w:t>
      </w:r>
    </w:p>
    <w:p w14:paraId="1B8132C0" w14:textId="77777777" w:rsidR="00215763" w:rsidRPr="00215763" w:rsidRDefault="00215763" w:rsidP="005C5D08"/>
    <w:p w14:paraId="4684B7E8" w14:textId="12C384C9" w:rsidR="00215763" w:rsidRPr="00215763" w:rsidRDefault="00215763" w:rsidP="00215763">
      <w:pPr>
        <w:tabs>
          <w:tab w:val="left" w:pos="567"/>
        </w:tabs>
        <w:spacing w:line="240" w:lineRule="auto"/>
      </w:pPr>
      <w:r w:rsidRPr="00F75D64">
        <w:rPr>
          <w:bCs/>
        </w:rPr>
        <w:t>3b</w:t>
      </w:r>
      <w:r w:rsidRPr="00215763">
        <w:tab/>
        <w:t xml:space="preserve">Locate the ‘Navigation Bar’ section in the </w:t>
      </w:r>
      <w:r w:rsidR="004E1027">
        <w:t>‘</w:t>
      </w:r>
      <w:r w:rsidR="000C7965">
        <w:t>styles.css</w:t>
      </w:r>
      <w:r w:rsidR="004E1027">
        <w:t>’</w:t>
      </w:r>
      <w:r w:rsidRPr="00215763">
        <w:t xml:space="preserve"> file.</w:t>
      </w:r>
    </w:p>
    <w:p w14:paraId="6C90160C" w14:textId="77777777" w:rsidR="00215763" w:rsidRPr="00215763" w:rsidRDefault="00215763" w:rsidP="00215763">
      <w:pPr>
        <w:spacing w:line="240" w:lineRule="auto"/>
        <w:ind w:left="720"/>
      </w:pPr>
    </w:p>
    <w:p w14:paraId="6EAAB13C" w14:textId="3B2D582C" w:rsidR="00215763" w:rsidRPr="00215763" w:rsidRDefault="00215763" w:rsidP="00A613DC">
      <w:pPr>
        <w:ind w:left="567"/>
      </w:pPr>
      <w:r w:rsidRPr="00215763">
        <w:t xml:space="preserve">Edit the CSS and HTML files to match the wireframe. Implement the navigation bar as shown below to appear on the </w:t>
      </w:r>
      <w:r w:rsidR="003E23A1">
        <w:t>‘</w:t>
      </w:r>
      <w:r w:rsidRPr="00215763">
        <w:t>Home</w:t>
      </w:r>
      <w:r w:rsidR="003E23A1">
        <w:t>’</w:t>
      </w:r>
      <w:r w:rsidRPr="00215763">
        <w:t xml:space="preserve">, </w:t>
      </w:r>
      <w:r w:rsidR="003E23A1">
        <w:t>‘</w:t>
      </w:r>
      <w:r w:rsidRPr="00215763">
        <w:t>History</w:t>
      </w:r>
      <w:r w:rsidR="003E23A1">
        <w:t>’</w:t>
      </w:r>
      <w:r w:rsidRPr="00215763">
        <w:t xml:space="preserve">, </w:t>
      </w:r>
      <w:r w:rsidR="003E23A1">
        <w:t>‘</w:t>
      </w:r>
      <w:r w:rsidRPr="00215763">
        <w:t>Animal</w:t>
      </w:r>
      <w:r w:rsidR="003E23A1">
        <w:t>’</w:t>
      </w:r>
      <w:r w:rsidRPr="00215763">
        <w:t xml:space="preserve"> and </w:t>
      </w:r>
      <w:r w:rsidR="003E23A1">
        <w:t>‘</w:t>
      </w:r>
      <w:r w:rsidRPr="00215763">
        <w:t>Events</w:t>
      </w:r>
      <w:r w:rsidR="003E23A1">
        <w:t>’</w:t>
      </w:r>
      <w:r w:rsidRPr="00215763">
        <w:t xml:space="preserve"> pages of the website.</w:t>
      </w:r>
    </w:p>
    <w:p w14:paraId="29F4F8D7" w14:textId="24626AAC" w:rsidR="00215763" w:rsidRDefault="00215763" w:rsidP="00215763">
      <w:pPr>
        <w:spacing w:line="240" w:lineRule="auto"/>
      </w:pPr>
    </w:p>
    <w:p w14:paraId="43113E21" w14:textId="77777777" w:rsidR="000678AF" w:rsidRPr="00215763" w:rsidRDefault="000678AF" w:rsidP="00215763">
      <w:pPr>
        <w:spacing w:line="240" w:lineRule="auto"/>
      </w:pPr>
    </w:p>
    <w:p w14:paraId="35FB15A4" w14:textId="77777777" w:rsidR="00215763" w:rsidRPr="00215763" w:rsidRDefault="00215763" w:rsidP="00215763">
      <w:pPr>
        <w:spacing w:line="240" w:lineRule="auto"/>
        <w:jc w:val="center"/>
        <w:rPr>
          <w:rFonts w:cs="Courier New"/>
        </w:rPr>
      </w:pPr>
      <w:r w:rsidRPr="00215763">
        <w:rPr>
          <w:rFonts w:cs="Courier New"/>
          <w:noProof/>
        </w:rPr>
        <w:drawing>
          <wp:inline distT="0" distB="0" distL="0" distR="0" wp14:anchorId="4B420539" wp14:editId="710B7BC2">
            <wp:extent cx="4705350" cy="266700"/>
            <wp:effectExtent l="0" t="0" r="0" b="0"/>
            <wp:docPr id="29" name="Picture 29" descr="Navigation bar for the home page of the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Navigation bar for the home page of the websi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0" cy="266700"/>
                    </a:xfrm>
                    <a:prstGeom prst="rect">
                      <a:avLst/>
                    </a:prstGeom>
                    <a:noFill/>
                    <a:ln>
                      <a:noFill/>
                    </a:ln>
                  </pic:spPr>
                </pic:pic>
              </a:graphicData>
            </a:graphic>
          </wp:inline>
        </w:drawing>
      </w:r>
    </w:p>
    <w:p w14:paraId="7C79FDA1" w14:textId="77777777" w:rsidR="00215763" w:rsidRDefault="00215763" w:rsidP="00215763">
      <w:pPr>
        <w:spacing w:line="240" w:lineRule="auto"/>
        <w:rPr>
          <w:rFonts w:cs="Courier New"/>
        </w:rPr>
      </w:pPr>
    </w:p>
    <w:p w14:paraId="2E552E33" w14:textId="77777777" w:rsidR="000678AF" w:rsidRPr="00215763" w:rsidRDefault="000678AF" w:rsidP="00215763">
      <w:pPr>
        <w:spacing w:line="240" w:lineRule="auto"/>
        <w:rPr>
          <w:rFonts w:cs="Courier New"/>
        </w:rPr>
      </w:pPr>
    </w:p>
    <w:p w14:paraId="6F040D82" w14:textId="77777777" w:rsidR="00215763" w:rsidRPr="00215763" w:rsidRDefault="00215763" w:rsidP="005A0B23">
      <w:pPr>
        <w:ind w:firstLine="567"/>
        <w:rPr>
          <w:rFonts w:cs="Courier New"/>
        </w:rPr>
      </w:pPr>
      <w:r w:rsidRPr="00215763">
        <w:rPr>
          <w:rFonts w:cs="Courier New"/>
        </w:rPr>
        <w:t>Background colour:</w:t>
      </w:r>
      <w:r w:rsidRPr="00215763">
        <w:rPr>
          <w:rFonts w:cs="Courier New"/>
        </w:rPr>
        <w:tab/>
      </w:r>
      <w:r w:rsidRPr="00215763">
        <w:rPr>
          <w:rFonts w:cs="Courier New"/>
        </w:rPr>
        <w:tab/>
      </w:r>
      <w:bookmarkStart w:id="22" w:name="_Hlk55847597"/>
      <w:r w:rsidRPr="00215763">
        <w:rPr>
          <w:rFonts w:cs="Courier New"/>
        </w:rPr>
        <w:t>Crimson / #DC143C</w:t>
      </w:r>
      <w:bookmarkEnd w:id="22"/>
    </w:p>
    <w:p w14:paraId="09873688" w14:textId="49506A07" w:rsidR="00215763" w:rsidRPr="00215763" w:rsidRDefault="4F9A4901" w:rsidP="005A0B23">
      <w:pPr>
        <w:ind w:firstLine="567"/>
        <w:rPr>
          <w:rFonts w:cs="Courier New"/>
        </w:rPr>
      </w:pPr>
      <w:r w:rsidRPr="71CBBE8E">
        <w:rPr>
          <w:rFonts w:cs="Courier New"/>
        </w:rPr>
        <w:t>Text colour:</w:t>
      </w:r>
      <w:r w:rsidR="00215763">
        <w:tab/>
      </w:r>
      <w:r w:rsidR="00215763">
        <w:tab/>
      </w:r>
      <w:r w:rsidR="00215763">
        <w:tab/>
      </w:r>
      <w:r w:rsidRPr="71CBBE8E">
        <w:rPr>
          <w:rFonts w:cs="Courier New"/>
        </w:rPr>
        <w:t>White</w:t>
      </w:r>
      <w:r w:rsidR="22400293" w:rsidRPr="71CBBE8E">
        <w:rPr>
          <w:rFonts w:cs="Courier New"/>
        </w:rPr>
        <w:t xml:space="preserve"> / #FFFFFF</w:t>
      </w:r>
    </w:p>
    <w:p w14:paraId="2343AE17" w14:textId="06C70B24" w:rsidR="00215763" w:rsidRPr="00215763" w:rsidRDefault="4F9A4901" w:rsidP="005A0B23">
      <w:pPr>
        <w:ind w:firstLine="567"/>
        <w:rPr>
          <w:rFonts w:cs="Courier New"/>
        </w:rPr>
      </w:pPr>
      <w:r w:rsidRPr="71CBBE8E">
        <w:rPr>
          <w:rFonts w:cs="Courier New"/>
        </w:rPr>
        <w:t>Hover background colour:</w:t>
      </w:r>
      <w:r w:rsidR="00215763">
        <w:tab/>
      </w:r>
      <w:r w:rsidRPr="71CBBE8E">
        <w:rPr>
          <w:rFonts w:cs="Courier New"/>
        </w:rPr>
        <w:t>White</w:t>
      </w:r>
      <w:r w:rsidR="756E0E16" w:rsidRPr="71CBBE8E">
        <w:rPr>
          <w:rFonts w:cs="Courier New"/>
        </w:rPr>
        <w:t xml:space="preserve"> / #FFFFFF</w:t>
      </w:r>
    </w:p>
    <w:p w14:paraId="767A620C" w14:textId="77777777" w:rsidR="00215763" w:rsidRPr="00215763" w:rsidRDefault="00215763" w:rsidP="005A0B23">
      <w:pPr>
        <w:ind w:firstLine="567"/>
        <w:rPr>
          <w:rFonts w:cs="Courier New"/>
        </w:rPr>
      </w:pPr>
      <w:r w:rsidRPr="00215763">
        <w:rPr>
          <w:rFonts w:cs="Courier New"/>
        </w:rPr>
        <w:t>Hover text colour:</w:t>
      </w:r>
      <w:r w:rsidRPr="00215763">
        <w:rPr>
          <w:rFonts w:cs="Courier New"/>
        </w:rPr>
        <w:tab/>
      </w:r>
      <w:r w:rsidRPr="00215763">
        <w:rPr>
          <w:rFonts w:cs="Courier New"/>
        </w:rPr>
        <w:tab/>
        <w:t>Crimson / #DC143C</w:t>
      </w:r>
    </w:p>
    <w:p w14:paraId="50106151" w14:textId="77777777" w:rsidR="00215763" w:rsidRPr="00215763" w:rsidRDefault="00215763" w:rsidP="00215763">
      <w:pPr>
        <w:spacing w:line="240" w:lineRule="auto"/>
        <w:rPr>
          <w:rFonts w:cs="Courier New"/>
        </w:rPr>
      </w:pPr>
    </w:p>
    <w:p w14:paraId="7C9F4F75" w14:textId="77777777" w:rsidR="00215763" w:rsidRPr="00215763" w:rsidRDefault="00215763" w:rsidP="00215763">
      <w:pPr>
        <w:tabs>
          <w:tab w:val="right" w:pos="8931"/>
        </w:tabs>
        <w:spacing w:line="240" w:lineRule="auto"/>
        <w:rPr>
          <w:rFonts w:cs="Courier New"/>
          <w:b/>
        </w:rPr>
      </w:pPr>
      <w:r w:rsidRPr="00215763">
        <w:rPr>
          <w:rFonts w:cs="Courier New"/>
          <w:b/>
        </w:rPr>
        <w:tab/>
        <w:t>(3 marks)</w:t>
      </w:r>
    </w:p>
    <w:p w14:paraId="06B8381D" w14:textId="77777777" w:rsidR="00215763" w:rsidRPr="00215763" w:rsidRDefault="00215763" w:rsidP="00215763">
      <w:pPr>
        <w:spacing w:line="240" w:lineRule="auto"/>
        <w:rPr>
          <w:rFonts w:cs="Courier New"/>
        </w:rPr>
      </w:pPr>
    </w:p>
    <w:p w14:paraId="644D66B5" w14:textId="77777777" w:rsidR="00215763" w:rsidRPr="00215763" w:rsidRDefault="00215763" w:rsidP="00215763">
      <w:pPr>
        <w:spacing w:line="240" w:lineRule="auto"/>
        <w:ind w:left="567"/>
        <w:rPr>
          <w:rFonts w:cs="Courier New"/>
        </w:rPr>
      </w:pPr>
      <w:r w:rsidRPr="00215763">
        <w:rPr>
          <w:rFonts w:cs="Courier New"/>
        </w:rPr>
        <w:t>Print evidence of:</w:t>
      </w:r>
    </w:p>
    <w:p w14:paraId="086A141C" w14:textId="77777777" w:rsidR="00215763" w:rsidRPr="00215763" w:rsidRDefault="00215763" w:rsidP="00215763">
      <w:pPr>
        <w:spacing w:line="240" w:lineRule="auto"/>
        <w:rPr>
          <w:rFonts w:cs="Courier New"/>
        </w:rPr>
      </w:pPr>
    </w:p>
    <w:p w14:paraId="68922E4B" w14:textId="01BAD64E" w:rsidR="00215763" w:rsidRPr="00215763" w:rsidRDefault="00E543C6" w:rsidP="005A0B23">
      <w:pPr>
        <w:pStyle w:val="Bullet0"/>
        <w:ind w:left="924"/>
        <w:rPr>
          <w:rFonts w:cs="Courier New"/>
        </w:rPr>
      </w:pPr>
      <w:r>
        <w:t>the</w:t>
      </w:r>
      <w:r w:rsidR="00215763" w:rsidRPr="00215763">
        <w:rPr>
          <w:rFonts w:cs="Courier New"/>
        </w:rPr>
        <w:t xml:space="preserve"> edited ‘styles.css’ file showing the CSS for navigation bar</w:t>
      </w:r>
    </w:p>
    <w:p w14:paraId="4B06CEF5" w14:textId="714950FF" w:rsidR="00215763" w:rsidRPr="00215763" w:rsidRDefault="00E543C6" w:rsidP="005A0B23">
      <w:pPr>
        <w:pStyle w:val="Bullet0"/>
        <w:ind w:left="924"/>
        <w:rPr>
          <w:rFonts w:cs="Courier New"/>
        </w:rPr>
      </w:pPr>
      <w:r>
        <w:t>the</w:t>
      </w:r>
      <w:r w:rsidR="00215763" w:rsidRPr="00215763">
        <w:rPr>
          <w:rFonts w:cs="Courier New"/>
        </w:rPr>
        <w:t xml:space="preserve"> edited </w:t>
      </w:r>
      <w:r w:rsidR="001163FC">
        <w:t>‘</w:t>
      </w:r>
      <w:r w:rsidR="00215763" w:rsidRPr="00215763">
        <w:rPr>
          <w:rFonts w:cs="Courier New"/>
        </w:rPr>
        <w:t>home.</w:t>
      </w:r>
      <w:r w:rsidR="00215763" w:rsidRPr="00215763">
        <w:t>html</w:t>
      </w:r>
      <w:r w:rsidR="001163FC">
        <w:t>’</w:t>
      </w:r>
      <w:r w:rsidR="00215763" w:rsidRPr="00215763">
        <w:rPr>
          <w:rFonts w:cs="Courier New"/>
        </w:rPr>
        <w:t xml:space="preserve"> file</w:t>
      </w:r>
    </w:p>
    <w:p w14:paraId="5F3E736E" w14:textId="77777777" w:rsidR="00215763" w:rsidRPr="00215763" w:rsidRDefault="00215763" w:rsidP="00215763">
      <w:pPr>
        <w:spacing w:line="240" w:lineRule="auto"/>
        <w:rPr>
          <w:rFonts w:cs="Courier New"/>
        </w:rPr>
      </w:pPr>
    </w:p>
    <w:p w14:paraId="79DF2869" w14:textId="77777777" w:rsidR="00215763" w:rsidRPr="00215763" w:rsidRDefault="00215763" w:rsidP="00215763">
      <w:pPr>
        <w:spacing w:line="240" w:lineRule="auto"/>
        <w:rPr>
          <w:rFonts w:cs="Courier New"/>
          <w:b/>
          <w:bCs/>
        </w:rPr>
      </w:pPr>
      <w:r w:rsidRPr="00215763">
        <w:rPr>
          <w:rFonts w:cs="Courier New"/>
          <w:b/>
          <w:bCs/>
        </w:rPr>
        <w:br w:type="page"/>
      </w:r>
    </w:p>
    <w:p w14:paraId="011E421A" w14:textId="79684C18" w:rsidR="00215763" w:rsidRPr="00215763" w:rsidRDefault="00215763" w:rsidP="00215763">
      <w:pPr>
        <w:tabs>
          <w:tab w:val="left" w:pos="567"/>
        </w:tabs>
        <w:spacing w:line="240" w:lineRule="auto"/>
        <w:rPr>
          <w:rFonts w:cs="Courier New"/>
        </w:rPr>
      </w:pPr>
      <w:r w:rsidRPr="00F75D64">
        <w:rPr>
          <w:rFonts w:cs="Courier New"/>
        </w:rPr>
        <w:t>3c</w:t>
      </w:r>
      <w:r w:rsidRPr="00215763">
        <w:rPr>
          <w:rFonts w:cs="Courier New"/>
          <w:b/>
          <w:bCs/>
        </w:rPr>
        <w:tab/>
      </w:r>
      <w:r w:rsidRPr="00215763">
        <w:rPr>
          <w:rFonts w:cs="Courier New"/>
        </w:rPr>
        <w:t>The wireframe design for the ‘Animals’ page is shown below.</w:t>
      </w:r>
    </w:p>
    <w:p w14:paraId="00DA9FF6" w14:textId="77777777" w:rsidR="00215763" w:rsidRPr="00215763" w:rsidRDefault="00215763" w:rsidP="00215763">
      <w:pPr>
        <w:tabs>
          <w:tab w:val="left" w:pos="567"/>
        </w:tabs>
        <w:spacing w:line="240" w:lineRule="auto"/>
        <w:rPr>
          <w:rFonts w:cs="Courier New"/>
        </w:rPr>
      </w:pPr>
    </w:p>
    <w:p w14:paraId="5E3762E7" w14:textId="0C253475" w:rsidR="00215763" w:rsidRPr="00215763" w:rsidRDefault="00945F12" w:rsidP="00215763">
      <w:pPr>
        <w:spacing w:line="240" w:lineRule="auto"/>
        <w:rPr>
          <w:rFonts w:cs="Courier New"/>
        </w:rPr>
      </w:pPr>
      <w:r>
        <w:rPr>
          <w:rFonts w:cs="Courier New"/>
          <w:noProof/>
        </w:rPr>
        <w:drawing>
          <wp:inline distT="0" distB="0" distL="0" distR="0" wp14:anchorId="0A5A2228" wp14:editId="07EFE487">
            <wp:extent cx="5760085" cy="3971290"/>
            <wp:effectExtent l="0" t="0" r="0" b="0"/>
            <wp:docPr id="10" name="Picture 10" descr="Wireframe design for the animals page of the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ireframe design for the animals page of the websit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60085" cy="3971290"/>
                    </a:xfrm>
                    <a:prstGeom prst="rect">
                      <a:avLst/>
                    </a:prstGeom>
                  </pic:spPr>
                </pic:pic>
              </a:graphicData>
            </a:graphic>
          </wp:inline>
        </w:drawing>
      </w:r>
    </w:p>
    <w:p w14:paraId="0F5A7D35" w14:textId="3BBF848E" w:rsidR="00215763" w:rsidRPr="00215763" w:rsidRDefault="00215763" w:rsidP="00215763">
      <w:pPr>
        <w:spacing w:line="240" w:lineRule="auto"/>
        <w:jc w:val="center"/>
        <w:rPr>
          <w:rFonts w:cs="Courier New"/>
        </w:rPr>
      </w:pPr>
    </w:p>
    <w:p w14:paraId="5C7912D8" w14:textId="77777777" w:rsidR="00215763" w:rsidRPr="00215763" w:rsidRDefault="00215763" w:rsidP="00215763">
      <w:pPr>
        <w:tabs>
          <w:tab w:val="left" w:pos="567"/>
        </w:tabs>
        <w:spacing w:line="240" w:lineRule="auto"/>
        <w:rPr>
          <w:rFonts w:cs="Courier New"/>
        </w:rPr>
      </w:pPr>
      <w:r w:rsidRPr="00215763">
        <w:rPr>
          <w:rFonts w:cs="Courier New"/>
        </w:rPr>
        <w:tab/>
        <w:t>Open the ‘Animals’ page in a browser.</w:t>
      </w:r>
    </w:p>
    <w:p w14:paraId="2BD4D92A" w14:textId="77777777" w:rsidR="00215763" w:rsidRPr="00215763" w:rsidRDefault="00215763" w:rsidP="00215763">
      <w:pPr>
        <w:tabs>
          <w:tab w:val="left" w:pos="567"/>
        </w:tabs>
        <w:spacing w:line="240" w:lineRule="auto"/>
        <w:rPr>
          <w:rFonts w:cs="Courier New"/>
        </w:rPr>
      </w:pPr>
    </w:p>
    <w:p w14:paraId="1F9BDAEE" w14:textId="0867611D" w:rsidR="00215763" w:rsidRPr="00215763" w:rsidRDefault="00215763" w:rsidP="00215763">
      <w:pPr>
        <w:spacing w:line="240" w:lineRule="auto"/>
        <w:ind w:left="567"/>
        <w:rPr>
          <w:rFonts w:cs="Courier New"/>
        </w:rPr>
      </w:pPr>
      <w:r w:rsidRPr="00215763">
        <w:rPr>
          <w:rFonts w:cs="Courier New"/>
        </w:rPr>
        <w:t xml:space="preserve">The long list of animals </w:t>
      </w:r>
      <w:r w:rsidR="00CE28E3">
        <w:rPr>
          <w:rFonts w:cs="Courier New"/>
        </w:rPr>
        <w:t>has</w:t>
      </w:r>
      <w:r w:rsidRPr="00215763">
        <w:rPr>
          <w:rFonts w:cs="Courier New"/>
        </w:rPr>
        <w:t xml:space="preserve"> not </w:t>
      </w:r>
      <w:r w:rsidR="00CE28E3">
        <w:rPr>
          <w:rFonts w:cs="Courier New"/>
        </w:rPr>
        <w:t xml:space="preserve">been </w:t>
      </w:r>
      <w:r w:rsidRPr="00215763">
        <w:rPr>
          <w:rFonts w:cs="Courier New"/>
        </w:rPr>
        <w:t>divided into two sections displayed side-by-side</w:t>
      </w:r>
      <w:r w:rsidR="001163FC">
        <w:rPr>
          <w:rFonts w:cs="Courier New"/>
        </w:rPr>
        <w:t>,</w:t>
      </w:r>
      <w:r w:rsidRPr="00215763">
        <w:rPr>
          <w:rFonts w:cs="Courier New"/>
        </w:rPr>
        <w:t xml:space="preserve"> as shown in the wireframe</w:t>
      </w:r>
      <w:r w:rsidR="00CE28E3">
        <w:rPr>
          <w:rFonts w:cs="Courier New"/>
        </w:rPr>
        <w:t xml:space="preserve"> above</w:t>
      </w:r>
      <w:r w:rsidRPr="00215763">
        <w:rPr>
          <w:rFonts w:cs="Courier New"/>
        </w:rPr>
        <w:t>.</w:t>
      </w:r>
    </w:p>
    <w:p w14:paraId="392A988E" w14:textId="77777777" w:rsidR="00215763" w:rsidRPr="00215763" w:rsidRDefault="00215763" w:rsidP="00215763">
      <w:pPr>
        <w:tabs>
          <w:tab w:val="left" w:pos="567"/>
        </w:tabs>
        <w:spacing w:line="240" w:lineRule="auto"/>
        <w:rPr>
          <w:rFonts w:cs="Courier New"/>
        </w:rPr>
      </w:pPr>
      <w:r w:rsidRPr="00215763">
        <w:rPr>
          <w:rFonts w:cs="Courier New"/>
        </w:rPr>
        <w:tab/>
      </w:r>
    </w:p>
    <w:p w14:paraId="322B4CFD" w14:textId="67985C1F" w:rsidR="00215763" w:rsidRDefault="00215763" w:rsidP="00215763">
      <w:pPr>
        <w:spacing w:line="240" w:lineRule="auto"/>
        <w:ind w:left="567"/>
        <w:rPr>
          <w:rFonts w:cs="Courier New"/>
        </w:rPr>
      </w:pPr>
      <w:r w:rsidRPr="00215763">
        <w:rPr>
          <w:rFonts w:cs="Courier New"/>
        </w:rPr>
        <w:t xml:space="preserve">Edit the ‘animals.html’ </w:t>
      </w:r>
      <w:r w:rsidR="001163FC">
        <w:rPr>
          <w:rFonts w:cs="Courier New"/>
        </w:rPr>
        <w:t xml:space="preserve">file </w:t>
      </w:r>
      <w:r w:rsidRPr="00215763">
        <w:rPr>
          <w:rFonts w:cs="Courier New"/>
        </w:rPr>
        <w:t>and ‘styles.css’ file in a suitable editor to implement the wireframe.</w:t>
      </w:r>
    </w:p>
    <w:p w14:paraId="632B3FCC" w14:textId="0D3B7265" w:rsidR="004E2A2E" w:rsidRDefault="004E2A2E" w:rsidP="00215763">
      <w:pPr>
        <w:spacing w:line="240" w:lineRule="auto"/>
        <w:ind w:left="567"/>
        <w:rPr>
          <w:rFonts w:cs="Courier New"/>
        </w:rPr>
      </w:pPr>
    </w:p>
    <w:p w14:paraId="423551BD" w14:textId="77777777" w:rsidR="00215763" w:rsidRPr="00215763" w:rsidRDefault="00215763" w:rsidP="00215763">
      <w:pPr>
        <w:spacing w:line="240" w:lineRule="auto"/>
        <w:ind w:left="720"/>
        <w:rPr>
          <w:rFonts w:cs="Courier New"/>
        </w:rPr>
      </w:pPr>
    </w:p>
    <w:p w14:paraId="128D929C" w14:textId="77777777" w:rsidR="00215763" w:rsidRPr="00215763" w:rsidRDefault="00215763" w:rsidP="00215763">
      <w:pPr>
        <w:tabs>
          <w:tab w:val="right" w:pos="8931"/>
        </w:tabs>
        <w:spacing w:line="240" w:lineRule="auto"/>
        <w:ind w:left="720"/>
        <w:rPr>
          <w:rFonts w:cs="Courier New"/>
          <w:b/>
          <w:bCs/>
        </w:rPr>
      </w:pPr>
      <w:r w:rsidRPr="00215763">
        <w:rPr>
          <w:rFonts w:cs="Courier New"/>
          <w:b/>
          <w:bCs/>
        </w:rPr>
        <w:tab/>
        <w:t>(2 marks)</w:t>
      </w:r>
    </w:p>
    <w:p w14:paraId="48545EAD" w14:textId="77777777" w:rsidR="001163FC" w:rsidRDefault="001163FC" w:rsidP="00215763">
      <w:pPr>
        <w:spacing w:line="240" w:lineRule="auto"/>
        <w:ind w:firstLine="567"/>
        <w:rPr>
          <w:rFonts w:cs="Courier New"/>
        </w:rPr>
      </w:pPr>
    </w:p>
    <w:p w14:paraId="5687846F" w14:textId="77777777" w:rsidR="00215763" w:rsidRPr="00215763" w:rsidRDefault="00215763" w:rsidP="00215763">
      <w:pPr>
        <w:spacing w:line="240" w:lineRule="auto"/>
        <w:ind w:firstLine="567"/>
        <w:rPr>
          <w:rFonts w:cs="Courier New"/>
        </w:rPr>
      </w:pPr>
      <w:r w:rsidRPr="00215763">
        <w:rPr>
          <w:rFonts w:cs="Courier New"/>
        </w:rPr>
        <w:t>Print evidence of:</w:t>
      </w:r>
    </w:p>
    <w:p w14:paraId="27F06873" w14:textId="77777777" w:rsidR="00215763" w:rsidRPr="00215763" w:rsidRDefault="00215763" w:rsidP="00215763">
      <w:pPr>
        <w:spacing w:line="240" w:lineRule="auto"/>
        <w:rPr>
          <w:rFonts w:cs="Courier New"/>
        </w:rPr>
      </w:pPr>
    </w:p>
    <w:p w14:paraId="4CE3BA40" w14:textId="3FA9E474" w:rsidR="00215763" w:rsidRPr="00215763" w:rsidRDefault="001163FC" w:rsidP="005A0B23">
      <w:pPr>
        <w:pStyle w:val="Bullet0"/>
        <w:ind w:left="952"/>
        <w:rPr>
          <w:rFonts w:cs="Courier New"/>
        </w:rPr>
      </w:pPr>
      <w:r>
        <w:t>t</w:t>
      </w:r>
      <w:r w:rsidR="00215763" w:rsidRPr="00215763">
        <w:t>he</w:t>
      </w:r>
      <w:r w:rsidR="00215763" w:rsidRPr="00215763">
        <w:rPr>
          <w:rFonts w:cs="Courier New"/>
        </w:rPr>
        <w:t xml:space="preserve"> edited ‘styles.css’ </w:t>
      </w:r>
      <w:r w:rsidR="002D6B49">
        <w:t xml:space="preserve">file </w:t>
      </w:r>
      <w:r w:rsidR="00215763" w:rsidRPr="00215763">
        <w:rPr>
          <w:rFonts w:cs="Courier New"/>
        </w:rPr>
        <w:t xml:space="preserve">and ‘animals.html’ </w:t>
      </w:r>
      <w:r w:rsidR="00215763" w:rsidRPr="00215763">
        <w:t>file</w:t>
      </w:r>
    </w:p>
    <w:p w14:paraId="576D051C" w14:textId="1A0358BE" w:rsidR="00215763" w:rsidRPr="00215763" w:rsidRDefault="001163FC" w:rsidP="005A0B23">
      <w:pPr>
        <w:pStyle w:val="Bullet0"/>
        <w:ind w:left="952"/>
        <w:rPr>
          <w:rFonts w:cs="Courier New"/>
        </w:rPr>
      </w:pPr>
      <w:r>
        <w:t>t</w:t>
      </w:r>
      <w:r w:rsidR="00215763" w:rsidRPr="00215763">
        <w:t>he</w:t>
      </w:r>
      <w:r w:rsidR="00215763" w:rsidRPr="00215763">
        <w:rPr>
          <w:rFonts w:cs="Courier New"/>
        </w:rPr>
        <w:t xml:space="preserve"> ‘Animals’ page as viewed in a browser</w:t>
      </w:r>
    </w:p>
    <w:p w14:paraId="321E49AA" w14:textId="77777777" w:rsidR="00215763" w:rsidRPr="00215763" w:rsidRDefault="00215763" w:rsidP="00215763">
      <w:pPr>
        <w:spacing w:line="240" w:lineRule="auto"/>
        <w:rPr>
          <w:rFonts w:cs="Courier New"/>
          <w:b/>
        </w:rPr>
      </w:pPr>
      <w:r w:rsidRPr="00215763">
        <w:rPr>
          <w:rFonts w:cs="Courier New"/>
          <w:b/>
        </w:rPr>
        <w:br w:type="page"/>
      </w:r>
    </w:p>
    <w:p w14:paraId="4EFCC437" w14:textId="77777777" w:rsidR="00215763" w:rsidRPr="00215763" w:rsidRDefault="00215763" w:rsidP="00215763">
      <w:pPr>
        <w:tabs>
          <w:tab w:val="left" w:pos="567"/>
        </w:tabs>
        <w:spacing w:line="240" w:lineRule="auto"/>
        <w:rPr>
          <w:rFonts w:cs="Courier New"/>
        </w:rPr>
      </w:pPr>
      <w:r w:rsidRPr="00F75D64">
        <w:rPr>
          <w:rFonts w:cs="Courier New"/>
          <w:bCs/>
        </w:rPr>
        <w:t>3d</w:t>
      </w:r>
      <w:r w:rsidRPr="00215763">
        <w:rPr>
          <w:rFonts w:cs="Courier New"/>
        </w:rPr>
        <w:tab/>
        <w:t>Open the ‘profile.html’ in a browser.</w:t>
      </w:r>
    </w:p>
    <w:p w14:paraId="52005A6E" w14:textId="77777777" w:rsidR="00215763" w:rsidRPr="00215763" w:rsidRDefault="00215763" w:rsidP="00215763">
      <w:pPr>
        <w:spacing w:line="240" w:lineRule="auto"/>
        <w:rPr>
          <w:rFonts w:cs="Courier New"/>
        </w:rPr>
      </w:pPr>
    </w:p>
    <w:p w14:paraId="729A0FBD" w14:textId="26596DFB" w:rsidR="00215763" w:rsidRPr="00215763" w:rsidRDefault="00215763" w:rsidP="005A0B23">
      <w:pPr>
        <w:ind w:left="567"/>
        <w:rPr>
          <w:rFonts w:cs="Courier New"/>
        </w:rPr>
      </w:pPr>
      <w:r w:rsidRPr="00215763">
        <w:rPr>
          <w:rFonts w:cs="Courier New"/>
        </w:rPr>
        <w:t>When the page first loads</w:t>
      </w:r>
      <w:r w:rsidR="00CE28E3">
        <w:t>,</w:t>
      </w:r>
      <w:r w:rsidRPr="00215763">
        <w:rPr>
          <w:rFonts w:cs="Courier New"/>
        </w:rPr>
        <w:t xml:space="preserve"> it will display an image of an animal with introductory text</w:t>
      </w:r>
      <w:r w:rsidR="00CE28E3">
        <w:t xml:space="preserve">. </w:t>
      </w:r>
      <w:r w:rsidR="000410A7">
        <w:t>There will also be</w:t>
      </w:r>
      <w:r w:rsidRPr="00215763">
        <w:rPr>
          <w:rFonts w:cs="Courier New"/>
        </w:rPr>
        <w:t xml:space="preserve"> three ‘Fun </w:t>
      </w:r>
      <w:r w:rsidR="00386967">
        <w:t>f</w:t>
      </w:r>
      <w:r w:rsidRPr="00215763">
        <w:t>act’</w:t>
      </w:r>
      <w:r w:rsidRPr="00215763">
        <w:rPr>
          <w:rFonts w:cs="Courier New"/>
        </w:rPr>
        <w:t xml:space="preserve"> buttons and three sections, each with the text for a </w:t>
      </w:r>
      <w:r w:rsidR="00386967">
        <w:t>f</w:t>
      </w:r>
      <w:r w:rsidRPr="00215763">
        <w:t xml:space="preserve">un </w:t>
      </w:r>
      <w:r w:rsidR="00386967">
        <w:t>f</w:t>
      </w:r>
      <w:r w:rsidRPr="00215763">
        <w:t>act</w:t>
      </w:r>
      <w:r w:rsidRPr="00215763">
        <w:rPr>
          <w:rFonts w:cs="Courier New"/>
        </w:rPr>
        <w:t>.</w:t>
      </w:r>
    </w:p>
    <w:p w14:paraId="1B5AC770" w14:textId="77777777" w:rsidR="00215763" w:rsidRPr="00215763" w:rsidRDefault="00215763" w:rsidP="005A0B23">
      <w:pPr>
        <w:rPr>
          <w:rFonts w:cs="Courier New"/>
        </w:rPr>
      </w:pPr>
    </w:p>
    <w:p w14:paraId="04A1DE3F" w14:textId="77777777" w:rsidR="00215763" w:rsidRPr="00215763" w:rsidRDefault="00215763" w:rsidP="00215763">
      <w:pPr>
        <w:spacing w:line="240" w:lineRule="auto"/>
        <w:ind w:left="567"/>
        <w:rPr>
          <w:rFonts w:cs="Courier New"/>
        </w:rPr>
      </w:pPr>
      <w:r w:rsidRPr="00215763">
        <w:rPr>
          <w:rFonts w:cs="Courier New"/>
        </w:rPr>
        <w:t>Edit the code to:</w:t>
      </w:r>
    </w:p>
    <w:p w14:paraId="50D7C019" w14:textId="77777777" w:rsidR="00215763" w:rsidRPr="00215763" w:rsidRDefault="00215763" w:rsidP="00215763">
      <w:pPr>
        <w:spacing w:line="240" w:lineRule="auto"/>
        <w:rPr>
          <w:rFonts w:cs="Courier New"/>
        </w:rPr>
      </w:pPr>
    </w:p>
    <w:p w14:paraId="7FF1552C" w14:textId="77777777" w:rsidR="00215763" w:rsidRPr="00215763" w:rsidRDefault="00215763" w:rsidP="005A0B23">
      <w:pPr>
        <w:pStyle w:val="Bullet0"/>
        <w:ind w:left="938"/>
        <w:rPr>
          <w:rFonts w:cs="Courier New"/>
        </w:rPr>
      </w:pPr>
      <w:r w:rsidRPr="00215763">
        <w:rPr>
          <w:rFonts w:cs="Courier New"/>
        </w:rPr>
        <w:t>hide all of the sections of text below the buttons when the page first loads</w:t>
      </w:r>
    </w:p>
    <w:p w14:paraId="685D6DDF" w14:textId="70572A13" w:rsidR="00215763" w:rsidRPr="00215763" w:rsidRDefault="00215763" w:rsidP="005A0B23">
      <w:pPr>
        <w:pStyle w:val="Bullet0"/>
        <w:ind w:left="938"/>
        <w:rPr>
          <w:rFonts w:cs="Courier New"/>
        </w:rPr>
      </w:pPr>
      <w:r w:rsidRPr="00215763">
        <w:rPr>
          <w:rFonts w:cs="Courier New"/>
        </w:rPr>
        <w:t xml:space="preserve">show the first fun fact section when the ‘Fun fact 1’ button is </w:t>
      </w:r>
      <w:r w:rsidR="004A30C3">
        <w:rPr>
          <w:rFonts w:cs="Courier New"/>
        </w:rPr>
        <w:t>selected</w:t>
      </w:r>
    </w:p>
    <w:p w14:paraId="634CEBA3" w14:textId="2B41AE4C" w:rsidR="00215763" w:rsidRPr="00215763" w:rsidRDefault="00215763" w:rsidP="005A0B23">
      <w:pPr>
        <w:pStyle w:val="Bullet0"/>
        <w:ind w:left="938"/>
        <w:rPr>
          <w:rFonts w:cs="Courier New"/>
        </w:rPr>
      </w:pPr>
      <w:r w:rsidRPr="00215763">
        <w:rPr>
          <w:rFonts w:cs="Courier New"/>
        </w:rPr>
        <w:t xml:space="preserve">show the second fun fact section when the ‘Fun fact 2’ button is </w:t>
      </w:r>
      <w:r w:rsidR="004A30C3">
        <w:rPr>
          <w:rFonts w:cs="Courier New"/>
        </w:rPr>
        <w:t>selected</w:t>
      </w:r>
    </w:p>
    <w:p w14:paraId="18F8AE13" w14:textId="55D8F278" w:rsidR="00215763" w:rsidRPr="00215763" w:rsidRDefault="00215763" w:rsidP="005A0B23">
      <w:pPr>
        <w:pStyle w:val="Bullet0"/>
        <w:ind w:left="938"/>
        <w:rPr>
          <w:rFonts w:cs="Courier New"/>
        </w:rPr>
      </w:pPr>
      <w:r w:rsidRPr="00215763">
        <w:rPr>
          <w:rFonts w:cs="Courier New"/>
        </w:rPr>
        <w:t xml:space="preserve">show the third fun fact section when the ‘Fun fact 3’ button is </w:t>
      </w:r>
      <w:r w:rsidR="004A30C3">
        <w:rPr>
          <w:rFonts w:cs="Courier New"/>
        </w:rPr>
        <w:t>selected</w:t>
      </w:r>
    </w:p>
    <w:p w14:paraId="173ACAEC" w14:textId="77777777" w:rsidR="00215763" w:rsidRPr="00215763" w:rsidRDefault="00215763" w:rsidP="005A0B23">
      <w:pPr>
        <w:pStyle w:val="Bullet0"/>
        <w:ind w:left="938"/>
        <w:rPr>
          <w:rFonts w:cs="Courier New"/>
        </w:rPr>
      </w:pPr>
      <w:r w:rsidRPr="00215763">
        <w:rPr>
          <w:rFonts w:cs="Courier New"/>
        </w:rPr>
        <w:t>ensure that only one of the fun fact sections is visible at any time</w:t>
      </w:r>
    </w:p>
    <w:p w14:paraId="4587862B" w14:textId="77777777" w:rsidR="00215763" w:rsidRPr="00215763" w:rsidRDefault="00215763" w:rsidP="00215763">
      <w:pPr>
        <w:spacing w:line="240" w:lineRule="auto"/>
        <w:ind w:left="567"/>
        <w:rPr>
          <w:rFonts w:cs="Courier New"/>
        </w:rPr>
      </w:pPr>
    </w:p>
    <w:p w14:paraId="6C1D869C" w14:textId="77777777" w:rsidR="00215763" w:rsidRPr="00215763" w:rsidRDefault="00215763" w:rsidP="00215763">
      <w:pPr>
        <w:spacing w:line="240" w:lineRule="auto"/>
        <w:ind w:left="720"/>
        <w:rPr>
          <w:rFonts w:cs="Courier New"/>
        </w:rPr>
      </w:pPr>
    </w:p>
    <w:p w14:paraId="43C1EF1B" w14:textId="77777777" w:rsidR="00215763" w:rsidRPr="00215763" w:rsidRDefault="00215763" w:rsidP="00215763">
      <w:pPr>
        <w:tabs>
          <w:tab w:val="right" w:pos="8931"/>
        </w:tabs>
        <w:spacing w:line="240" w:lineRule="auto"/>
        <w:ind w:left="720"/>
        <w:rPr>
          <w:rFonts w:cs="Courier New"/>
          <w:b/>
        </w:rPr>
      </w:pPr>
      <w:r w:rsidRPr="00215763">
        <w:rPr>
          <w:rFonts w:cs="Courier New"/>
        </w:rPr>
        <w:tab/>
      </w:r>
      <w:r w:rsidRPr="00215763">
        <w:rPr>
          <w:rFonts w:cs="Courier New"/>
          <w:b/>
        </w:rPr>
        <w:t>(3 marks)</w:t>
      </w:r>
    </w:p>
    <w:p w14:paraId="01FEAFF6" w14:textId="77777777" w:rsidR="00215763" w:rsidRPr="00215763" w:rsidRDefault="00215763" w:rsidP="00215763">
      <w:pPr>
        <w:tabs>
          <w:tab w:val="right" w:pos="8931"/>
        </w:tabs>
        <w:spacing w:line="240" w:lineRule="auto"/>
        <w:ind w:left="720"/>
        <w:rPr>
          <w:rFonts w:cs="Courier New"/>
        </w:rPr>
      </w:pPr>
    </w:p>
    <w:p w14:paraId="22B118FB" w14:textId="77777777" w:rsidR="00215763" w:rsidRPr="00215763" w:rsidRDefault="00215763" w:rsidP="00215763">
      <w:pPr>
        <w:tabs>
          <w:tab w:val="right" w:pos="8931"/>
        </w:tabs>
        <w:spacing w:line="240" w:lineRule="auto"/>
        <w:ind w:left="567"/>
        <w:rPr>
          <w:rFonts w:cs="Courier New"/>
        </w:rPr>
      </w:pPr>
      <w:r w:rsidRPr="00215763">
        <w:rPr>
          <w:rFonts w:cs="Courier New"/>
        </w:rPr>
        <w:t>Print evidence of:</w:t>
      </w:r>
    </w:p>
    <w:p w14:paraId="7F1819E4" w14:textId="77777777" w:rsidR="00215763" w:rsidRPr="00215763" w:rsidRDefault="00215763" w:rsidP="00215763">
      <w:pPr>
        <w:tabs>
          <w:tab w:val="right" w:pos="8931"/>
        </w:tabs>
        <w:spacing w:line="240" w:lineRule="auto"/>
        <w:ind w:left="720"/>
        <w:rPr>
          <w:rFonts w:cs="Courier New"/>
        </w:rPr>
      </w:pPr>
    </w:p>
    <w:p w14:paraId="5AA64653" w14:textId="77777777" w:rsidR="00215763" w:rsidRPr="00215763" w:rsidRDefault="00215763" w:rsidP="005A0B23">
      <w:pPr>
        <w:pStyle w:val="Bullet0"/>
        <w:ind w:left="924"/>
        <w:rPr>
          <w:rFonts w:cs="Courier New"/>
        </w:rPr>
      </w:pPr>
      <w:r w:rsidRPr="00215763">
        <w:rPr>
          <w:rFonts w:cs="Courier New"/>
        </w:rPr>
        <w:t>your edited code</w:t>
      </w:r>
    </w:p>
    <w:p w14:paraId="37E4B9CA" w14:textId="70F89164" w:rsidR="00215763" w:rsidRPr="00215763" w:rsidRDefault="00215763" w:rsidP="005A0B23">
      <w:pPr>
        <w:pStyle w:val="Bullet0"/>
        <w:ind w:left="924"/>
        <w:rPr>
          <w:rFonts w:cs="Courier New"/>
        </w:rPr>
      </w:pPr>
      <w:r w:rsidRPr="00215763">
        <w:rPr>
          <w:rFonts w:cs="Courier New"/>
        </w:rPr>
        <w:t>the ‘Profile’ page as viewed in a browser when</w:t>
      </w:r>
      <w:r w:rsidR="001163FC">
        <w:t>:</w:t>
      </w:r>
    </w:p>
    <w:p w14:paraId="5CB859D7" w14:textId="77777777" w:rsidR="00215763" w:rsidRPr="00215763" w:rsidRDefault="00215763" w:rsidP="005A0B23">
      <w:pPr>
        <w:pStyle w:val="Secondorderbullet"/>
        <w:ind w:left="1284"/>
        <w:rPr>
          <w:rFonts w:cs="Courier New"/>
        </w:rPr>
      </w:pPr>
      <w:r w:rsidRPr="00215763">
        <w:rPr>
          <w:rFonts w:cs="Courier New"/>
        </w:rPr>
        <w:t>first loaded</w:t>
      </w:r>
    </w:p>
    <w:p w14:paraId="275B76AE" w14:textId="2CFB4784" w:rsidR="00215763" w:rsidRPr="00215763" w:rsidRDefault="00215763" w:rsidP="005A0B23">
      <w:pPr>
        <w:pStyle w:val="Secondorderbullet"/>
        <w:ind w:left="1284"/>
        <w:rPr>
          <w:rFonts w:cs="Courier New"/>
        </w:rPr>
      </w:pPr>
      <w:r w:rsidRPr="00215763">
        <w:rPr>
          <w:rFonts w:cs="Courier New"/>
        </w:rPr>
        <w:t xml:space="preserve">the ‘Fun fact 1’ button is </w:t>
      </w:r>
      <w:r w:rsidR="004A30C3">
        <w:rPr>
          <w:rFonts w:cs="Courier New"/>
        </w:rPr>
        <w:t>selected</w:t>
      </w:r>
    </w:p>
    <w:p w14:paraId="7AE4C86D" w14:textId="1AC14382" w:rsidR="00215763" w:rsidRPr="00215763" w:rsidRDefault="00215763" w:rsidP="005A0B23">
      <w:pPr>
        <w:pStyle w:val="Secondorderbullet"/>
        <w:ind w:left="1284"/>
        <w:rPr>
          <w:rFonts w:cs="Courier New"/>
        </w:rPr>
      </w:pPr>
      <w:r w:rsidRPr="00215763">
        <w:rPr>
          <w:rFonts w:cs="Courier New"/>
        </w:rPr>
        <w:t xml:space="preserve">the ‘Fun fact 2’ button is </w:t>
      </w:r>
      <w:r w:rsidR="004A30C3">
        <w:rPr>
          <w:rFonts w:cs="Courier New"/>
        </w:rPr>
        <w:t>selected</w:t>
      </w:r>
    </w:p>
    <w:p w14:paraId="35E9E7EC" w14:textId="6BFD83BF" w:rsidR="00215763" w:rsidRPr="00215763" w:rsidRDefault="00215763" w:rsidP="005A0B23">
      <w:pPr>
        <w:pStyle w:val="Secondorderbullet"/>
        <w:ind w:left="1284"/>
        <w:rPr>
          <w:rFonts w:cs="Courier New"/>
        </w:rPr>
      </w:pPr>
      <w:r w:rsidRPr="00215763">
        <w:rPr>
          <w:rFonts w:cs="Courier New"/>
        </w:rPr>
        <w:t xml:space="preserve">the ‘Fun fact 3’ button is </w:t>
      </w:r>
      <w:r w:rsidR="004A30C3">
        <w:rPr>
          <w:rFonts w:cs="Courier New"/>
        </w:rPr>
        <w:t>selected</w:t>
      </w:r>
    </w:p>
    <w:p w14:paraId="697318FB" w14:textId="77777777" w:rsidR="00215763" w:rsidRPr="00215763" w:rsidRDefault="00215763" w:rsidP="00215763">
      <w:pPr>
        <w:spacing w:line="240" w:lineRule="auto"/>
        <w:rPr>
          <w:rFonts w:cs="Courier New"/>
        </w:rPr>
      </w:pPr>
    </w:p>
    <w:p w14:paraId="2939474A" w14:textId="77777777" w:rsidR="00215763" w:rsidRPr="00215763" w:rsidRDefault="00215763" w:rsidP="00215763">
      <w:pPr>
        <w:spacing w:line="240" w:lineRule="auto"/>
        <w:rPr>
          <w:rFonts w:cs="Courier New"/>
          <w:b/>
        </w:rPr>
      </w:pPr>
      <w:r w:rsidRPr="00215763">
        <w:rPr>
          <w:rFonts w:cs="Courier New"/>
          <w:b/>
        </w:rPr>
        <w:br w:type="page"/>
      </w:r>
    </w:p>
    <w:p w14:paraId="1570A698" w14:textId="4F4B188B" w:rsidR="00215763" w:rsidRPr="00215763" w:rsidRDefault="00215763" w:rsidP="005A0B23">
      <w:pPr>
        <w:tabs>
          <w:tab w:val="left" w:pos="567"/>
        </w:tabs>
        <w:spacing w:line="240" w:lineRule="auto"/>
        <w:ind w:left="567" w:hanging="567"/>
      </w:pPr>
      <w:r w:rsidRPr="00F75D64">
        <w:rPr>
          <w:rFonts w:cs="Courier New"/>
          <w:bCs/>
        </w:rPr>
        <w:t>3e</w:t>
      </w:r>
      <w:r w:rsidRPr="005A0B23">
        <w:rPr>
          <w:lang w:val="en-US"/>
        </w:rPr>
        <w:tab/>
      </w:r>
      <w:r w:rsidRPr="00215763">
        <w:t>The ‘Donate’ page contains a form that users can fill in if they w</w:t>
      </w:r>
      <w:r w:rsidR="009A6F3A">
        <w:t>ant</w:t>
      </w:r>
      <w:r w:rsidRPr="00215763">
        <w:t xml:space="preserve"> to donate money to the </w:t>
      </w:r>
      <w:r w:rsidR="009A6F3A">
        <w:t>z</w:t>
      </w:r>
      <w:r w:rsidRPr="00215763">
        <w:t xml:space="preserve">oo. </w:t>
      </w:r>
    </w:p>
    <w:p w14:paraId="1DB3DE5A" w14:textId="77777777" w:rsidR="00215763" w:rsidRPr="00215763" w:rsidRDefault="00215763" w:rsidP="00215763">
      <w:pPr>
        <w:spacing w:line="240" w:lineRule="auto"/>
        <w:ind w:left="709" w:hanging="709"/>
      </w:pPr>
    </w:p>
    <w:p w14:paraId="1865E0F7" w14:textId="77777777" w:rsidR="00215763" w:rsidRPr="00215763" w:rsidRDefault="00215763" w:rsidP="00215763">
      <w:pPr>
        <w:spacing w:line="240" w:lineRule="auto"/>
        <w:ind w:left="567"/>
      </w:pPr>
      <w:r w:rsidRPr="00215763">
        <w:t xml:space="preserve">Open the ‘donate.html’ page in a suitable editor and examine the form code carefully. </w:t>
      </w:r>
    </w:p>
    <w:p w14:paraId="17741509" w14:textId="77777777" w:rsidR="00215763" w:rsidRPr="00215763" w:rsidRDefault="00215763" w:rsidP="00215763">
      <w:pPr>
        <w:spacing w:line="240" w:lineRule="auto"/>
        <w:ind w:left="567"/>
      </w:pPr>
    </w:p>
    <w:p w14:paraId="620F3682" w14:textId="4D9D008C" w:rsidR="00421E0C" w:rsidRDefault="00215763" w:rsidP="00421E0C">
      <w:pPr>
        <w:spacing w:line="240" w:lineRule="auto"/>
        <w:ind w:left="567"/>
      </w:pPr>
      <w:r w:rsidRPr="00215763">
        <w:t xml:space="preserve">During usability testing, validation issues were identified with the </w:t>
      </w:r>
      <w:r w:rsidR="00901A05">
        <w:t>d</w:t>
      </w:r>
      <w:r w:rsidRPr="00215763">
        <w:t>onation amount element.</w:t>
      </w:r>
    </w:p>
    <w:p w14:paraId="49FE6E03" w14:textId="77777777" w:rsidR="00421E0C" w:rsidRDefault="00421E0C" w:rsidP="00421E0C">
      <w:pPr>
        <w:spacing w:line="240" w:lineRule="auto"/>
        <w:ind w:left="567"/>
      </w:pPr>
    </w:p>
    <w:p w14:paraId="19346013" w14:textId="6A31A7FB" w:rsidR="009A6F3A" w:rsidRDefault="00C573AB" w:rsidP="00BC08E3">
      <w:pPr>
        <w:tabs>
          <w:tab w:val="left" w:pos="567"/>
        </w:tabs>
        <w:spacing w:line="240" w:lineRule="auto"/>
        <w:rPr>
          <w:lang w:val="en-US"/>
        </w:rPr>
      </w:pPr>
      <w:r>
        <w:rPr>
          <w:lang w:val="en-US"/>
        </w:rPr>
        <w:tab/>
      </w:r>
      <w:r w:rsidR="00421E0C" w:rsidRPr="00215763">
        <w:rPr>
          <w:lang w:val="en-US"/>
        </w:rPr>
        <w:t xml:space="preserve">Describe the issues with the </w:t>
      </w:r>
      <w:r w:rsidR="009A6F3A">
        <w:rPr>
          <w:lang w:val="en-US"/>
        </w:rPr>
        <w:t>d</w:t>
      </w:r>
      <w:r w:rsidR="00421E0C" w:rsidRPr="00215763">
        <w:rPr>
          <w:lang w:val="en-US"/>
        </w:rPr>
        <w:t>onation amount element</w:t>
      </w:r>
      <w:r w:rsidR="009A6F3A">
        <w:rPr>
          <w:lang w:val="en-US"/>
        </w:rPr>
        <w:t>.</w:t>
      </w:r>
    </w:p>
    <w:p w14:paraId="26E40A7F" w14:textId="197308D5" w:rsidR="00421E0C" w:rsidRPr="005A0B23" w:rsidRDefault="00421E0C" w:rsidP="005A0B23">
      <w:pPr>
        <w:spacing w:line="240" w:lineRule="auto"/>
        <w:ind w:left="567"/>
        <w:jc w:val="right"/>
        <w:rPr>
          <w:b/>
        </w:rPr>
      </w:pPr>
      <w:r w:rsidRPr="00215763">
        <w:rPr>
          <w:rFonts w:cs="Courier New"/>
          <w:b/>
        </w:rPr>
        <w:t>(2 marks)</w:t>
      </w:r>
    </w:p>
    <w:p w14:paraId="54A52A1B" w14:textId="77777777" w:rsidR="009A6F3A" w:rsidRPr="00215763" w:rsidRDefault="009A6F3A" w:rsidP="009A6F3A">
      <w:pPr>
        <w:spacing w:line="240" w:lineRule="auto"/>
        <w:ind w:left="567"/>
        <w:jc w:val="right"/>
        <w:rPr>
          <w:rFonts w:cs="Courier New"/>
        </w:rPr>
      </w:pPr>
    </w:p>
    <w:tbl>
      <w:tblPr>
        <w:tblStyle w:val="TableGrid"/>
        <w:tblW w:w="0" w:type="auto"/>
        <w:tblInd w:w="562" w:type="dxa"/>
        <w:tblLook w:val="04A0" w:firstRow="1" w:lastRow="0" w:firstColumn="1" w:lastColumn="0" w:noHBand="0" w:noVBand="1"/>
      </w:tblPr>
      <w:tblGrid>
        <w:gridCol w:w="8489"/>
      </w:tblGrid>
      <w:tr w:rsidR="00215763" w:rsidRPr="00215763" w14:paraId="2546E19D" w14:textId="77777777" w:rsidTr="00215763">
        <w:trPr>
          <w:trHeight w:val="2795"/>
        </w:trPr>
        <w:tc>
          <w:tcPr>
            <w:tcW w:w="8489" w:type="dxa"/>
            <w:tcBorders>
              <w:top w:val="single" w:sz="4" w:space="0" w:color="000000"/>
              <w:left w:val="single" w:sz="4" w:space="0" w:color="000000"/>
              <w:bottom w:val="single" w:sz="4" w:space="0" w:color="000000"/>
              <w:right w:val="single" w:sz="4" w:space="0" w:color="000000"/>
            </w:tcBorders>
          </w:tcPr>
          <w:p w14:paraId="34592E44" w14:textId="77777777" w:rsidR="00215763" w:rsidRPr="00215763" w:rsidRDefault="00215763" w:rsidP="00215763">
            <w:pPr>
              <w:spacing w:line="240" w:lineRule="auto"/>
              <w:rPr>
                <w:rFonts w:cs="Courier New"/>
                <w:b/>
                <w:lang w:val="en-US"/>
              </w:rPr>
            </w:pPr>
          </w:p>
          <w:p w14:paraId="5C50C8C8" w14:textId="77777777" w:rsidR="00215763" w:rsidRPr="00215763" w:rsidRDefault="00215763" w:rsidP="00215763">
            <w:pPr>
              <w:spacing w:line="240" w:lineRule="auto"/>
              <w:rPr>
                <w:rFonts w:cs="Courier New"/>
                <w:b/>
                <w:lang w:val="en-US"/>
              </w:rPr>
            </w:pPr>
          </w:p>
          <w:p w14:paraId="223397F2" w14:textId="77777777" w:rsidR="00215763" w:rsidRPr="00215763" w:rsidRDefault="00215763" w:rsidP="00215763">
            <w:pPr>
              <w:spacing w:line="240" w:lineRule="auto"/>
              <w:rPr>
                <w:rFonts w:cs="Courier New"/>
                <w:b/>
                <w:lang w:val="en-US"/>
              </w:rPr>
            </w:pPr>
          </w:p>
          <w:p w14:paraId="3058D8FC" w14:textId="77777777" w:rsidR="00215763" w:rsidRPr="00215763" w:rsidRDefault="00215763" w:rsidP="00215763">
            <w:pPr>
              <w:spacing w:line="240" w:lineRule="auto"/>
              <w:rPr>
                <w:rFonts w:cs="Courier New"/>
                <w:b/>
                <w:lang w:val="en-US"/>
              </w:rPr>
            </w:pPr>
          </w:p>
          <w:p w14:paraId="5B890C9E" w14:textId="77777777" w:rsidR="00215763" w:rsidRPr="00215763" w:rsidRDefault="00215763" w:rsidP="00215763">
            <w:pPr>
              <w:spacing w:line="240" w:lineRule="auto"/>
              <w:rPr>
                <w:rFonts w:cs="Courier New"/>
                <w:b/>
                <w:lang w:val="en-US"/>
              </w:rPr>
            </w:pPr>
          </w:p>
          <w:p w14:paraId="33B5F7C5" w14:textId="02C34602" w:rsidR="00215763" w:rsidRDefault="00215763" w:rsidP="00215763">
            <w:pPr>
              <w:spacing w:line="240" w:lineRule="auto"/>
              <w:rPr>
                <w:rFonts w:cs="Courier New"/>
                <w:b/>
                <w:lang w:val="en-US"/>
              </w:rPr>
            </w:pPr>
          </w:p>
          <w:p w14:paraId="18617480" w14:textId="6DBF07B3" w:rsidR="00421E0C" w:rsidRDefault="00421E0C" w:rsidP="00215763">
            <w:pPr>
              <w:spacing w:line="240" w:lineRule="auto"/>
              <w:rPr>
                <w:rFonts w:cs="Courier New"/>
                <w:b/>
                <w:lang w:val="en-US"/>
              </w:rPr>
            </w:pPr>
          </w:p>
          <w:p w14:paraId="54974D85" w14:textId="4B85CBF2" w:rsidR="00421E0C" w:rsidRDefault="00421E0C" w:rsidP="00215763">
            <w:pPr>
              <w:spacing w:line="240" w:lineRule="auto"/>
              <w:rPr>
                <w:rFonts w:cs="Courier New"/>
                <w:b/>
                <w:lang w:val="en-US"/>
              </w:rPr>
            </w:pPr>
          </w:p>
          <w:p w14:paraId="66EDDA94" w14:textId="77777777" w:rsidR="00421E0C" w:rsidRPr="00215763" w:rsidRDefault="00421E0C" w:rsidP="00215763">
            <w:pPr>
              <w:spacing w:line="240" w:lineRule="auto"/>
              <w:rPr>
                <w:rFonts w:cs="Courier New"/>
                <w:b/>
                <w:lang w:val="en-US"/>
              </w:rPr>
            </w:pPr>
          </w:p>
          <w:p w14:paraId="66EF0965" w14:textId="77777777" w:rsidR="00215763" w:rsidRPr="00215763" w:rsidRDefault="00215763" w:rsidP="00215763">
            <w:pPr>
              <w:spacing w:line="240" w:lineRule="auto"/>
              <w:rPr>
                <w:rFonts w:cs="Courier New"/>
                <w:b/>
                <w:lang w:val="en-US"/>
              </w:rPr>
            </w:pPr>
          </w:p>
          <w:p w14:paraId="7B4856CF" w14:textId="77777777" w:rsidR="00215763" w:rsidRPr="00215763" w:rsidRDefault="00215763" w:rsidP="00215763">
            <w:pPr>
              <w:spacing w:line="240" w:lineRule="auto"/>
              <w:rPr>
                <w:rFonts w:cs="Courier New"/>
                <w:b/>
                <w:lang w:val="en-US"/>
              </w:rPr>
            </w:pPr>
          </w:p>
          <w:p w14:paraId="21372B5A" w14:textId="77777777" w:rsidR="00215763" w:rsidRPr="00215763" w:rsidRDefault="00215763" w:rsidP="00215763">
            <w:pPr>
              <w:spacing w:line="240" w:lineRule="auto"/>
              <w:rPr>
                <w:rFonts w:cs="Courier New"/>
                <w:b/>
                <w:lang w:val="en-US"/>
              </w:rPr>
            </w:pPr>
          </w:p>
          <w:p w14:paraId="5C86E1C0" w14:textId="77777777" w:rsidR="00215763" w:rsidRPr="00215763" w:rsidRDefault="00215763" w:rsidP="00215763">
            <w:pPr>
              <w:spacing w:line="240" w:lineRule="auto"/>
              <w:rPr>
                <w:rFonts w:cs="Courier New"/>
                <w:b/>
                <w:lang w:val="en-US"/>
              </w:rPr>
            </w:pPr>
          </w:p>
          <w:p w14:paraId="3D8F7C95" w14:textId="77777777" w:rsidR="00215763" w:rsidRPr="00215763" w:rsidRDefault="00215763" w:rsidP="00215763">
            <w:pPr>
              <w:spacing w:line="240" w:lineRule="auto"/>
              <w:rPr>
                <w:rFonts w:cs="Courier New"/>
                <w:b/>
                <w:lang w:val="en-US"/>
              </w:rPr>
            </w:pPr>
          </w:p>
          <w:p w14:paraId="44AB474E" w14:textId="77777777" w:rsidR="00215763" w:rsidRPr="00215763" w:rsidRDefault="00215763" w:rsidP="00215763">
            <w:pPr>
              <w:spacing w:line="240" w:lineRule="auto"/>
              <w:rPr>
                <w:rFonts w:cs="Courier New"/>
                <w:b/>
                <w:lang w:val="en-US"/>
              </w:rPr>
            </w:pPr>
          </w:p>
          <w:p w14:paraId="6F0EC921" w14:textId="77777777" w:rsidR="00215763" w:rsidRPr="00215763" w:rsidRDefault="00215763" w:rsidP="00215763">
            <w:pPr>
              <w:spacing w:line="240" w:lineRule="auto"/>
              <w:rPr>
                <w:rFonts w:cs="Courier New"/>
                <w:b/>
                <w:lang w:val="en-US"/>
              </w:rPr>
            </w:pPr>
          </w:p>
        </w:tc>
      </w:tr>
    </w:tbl>
    <w:p w14:paraId="41B2DAA2" w14:textId="77777777" w:rsidR="00215763" w:rsidRPr="00215763" w:rsidRDefault="00215763" w:rsidP="00215763">
      <w:pPr>
        <w:spacing w:line="240" w:lineRule="auto"/>
        <w:rPr>
          <w:rFonts w:cs="Courier New"/>
          <w:b/>
          <w:lang w:val="en-US"/>
        </w:rPr>
      </w:pPr>
    </w:p>
    <w:p w14:paraId="057A5BB0" w14:textId="77777777" w:rsidR="00215763" w:rsidRPr="00215763" w:rsidRDefault="00215763" w:rsidP="00215763">
      <w:pPr>
        <w:spacing w:line="240" w:lineRule="auto"/>
        <w:rPr>
          <w:rFonts w:cs="Courier New"/>
          <w:b/>
          <w:lang w:val="en-US"/>
        </w:rPr>
      </w:pPr>
    </w:p>
    <w:p w14:paraId="2B5EF745" w14:textId="24FF77F0" w:rsidR="00215763" w:rsidRPr="00215763" w:rsidRDefault="00215763" w:rsidP="00215763">
      <w:pPr>
        <w:tabs>
          <w:tab w:val="left" w:pos="567"/>
        </w:tabs>
        <w:spacing w:line="240" w:lineRule="auto"/>
        <w:rPr>
          <w:rFonts w:cs="Courier New"/>
        </w:rPr>
      </w:pPr>
      <w:r w:rsidRPr="00F75D64">
        <w:rPr>
          <w:rFonts w:cs="Courier New"/>
          <w:bCs/>
        </w:rPr>
        <w:t>3f</w:t>
      </w:r>
      <w:r w:rsidRPr="00215763">
        <w:rPr>
          <w:rFonts w:cs="Courier New"/>
          <w:b/>
        </w:rPr>
        <w:tab/>
      </w:r>
      <w:r w:rsidRPr="00215763">
        <w:rPr>
          <w:rFonts w:cs="Courier New"/>
        </w:rPr>
        <w:t xml:space="preserve">Evaluate the fitness for purpose of the </w:t>
      </w:r>
      <w:r w:rsidR="00A07DB6">
        <w:rPr>
          <w:rFonts w:cs="Courier New"/>
        </w:rPr>
        <w:t>‘</w:t>
      </w:r>
      <w:r w:rsidRPr="00215763">
        <w:rPr>
          <w:rFonts w:cs="Courier New"/>
        </w:rPr>
        <w:t>Profile</w:t>
      </w:r>
      <w:r w:rsidR="00A07DB6">
        <w:rPr>
          <w:rFonts w:cs="Courier New"/>
        </w:rPr>
        <w:t xml:space="preserve">’ </w:t>
      </w:r>
      <w:r w:rsidRPr="00215763">
        <w:rPr>
          <w:rFonts w:cs="Courier New"/>
        </w:rPr>
        <w:t>page.</w:t>
      </w:r>
    </w:p>
    <w:p w14:paraId="7540E7EE" w14:textId="77C93230" w:rsidR="00215763" w:rsidRPr="005A0B23" w:rsidRDefault="00215763" w:rsidP="00215763">
      <w:pPr>
        <w:tabs>
          <w:tab w:val="left" w:pos="567"/>
        </w:tabs>
        <w:spacing w:line="240" w:lineRule="auto"/>
        <w:jc w:val="right"/>
        <w:rPr>
          <w:b/>
        </w:rPr>
      </w:pPr>
      <w:bookmarkStart w:id="23" w:name="_Hlk57112264"/>
      <w:r w:rsidRPr="00215763">
        <w:rPr>
          <w:rFonts w:cs="Courier New"/>
          <w:b/>
        </w:rPr>
        <w:t>(2 marks)</w:t>
      </w:r>
    </w:p>
    <w:bookmarkEnd w:id="23"/>
    <w:p w14:paraId="5F4D3535" w14:textId="77777777" w:rsidR="009A6F3A" w:rsidRPr="00215763" w:rsidRDefault="009A6F3A" w:rsidP="009A6F3A">
      <w:pPr>
        <w:tabs>
          <w:tab w:val="left" w:pos="567"/>
        </w:tabs>
        <w:spacing w:line="240" w:lineRule="auto"/>
        <w:jc w:val="right"/>
        <w:rPr>
          <w:rFonts w:cs="Courier New"/>
        </w:rPr>
      </w:pPr>
    </w:p>
    <w:tbl>
      <w:tblPr>
        <w:tblStyle w:val="TableGrid"/>
        <w:tblW w:w="0" w:type="auto"/>
        <w:tblInd w:w="562" w:type="dxa"/>
        <w:tblLook w:val="04A0" w:firstRow="1" w:lastRow="0" w:firstColumn="1" w:lastColumn="0" w:noHBand="0" w:noVBand="1"/>
      </w:tblPr>
      <w:tblGrid>
        <w:gridCol w:w="8419"/>
      </w:tblGrid>
      <w:tr w:rsidR="00215763" w:rsidRPr="00215763" w14:paraId="69AE232C" w14:textId="77777777" w:rsidTr="00215763">
        <w:tc>
          <w:tcPr>
            <w:tcW w:w="8419" w:type="dxa"/>
            <w:tcBorders>
              <w:top w:val="single" w:sz="4" w:space="0" w:color="000000"/>
              <w:left w:val="single" w:sz="4" w:space="0" w:color="000000"/>
              <w:bottom w:val="single" w:sz="4" w:space="0" w:color="000000"/>
              <w:right w:val="single" w:sz="4" w:space="0" w:color="000000"/>
            </w:tcBorders>
          </w:tcPr>
          <w:p w14:paraId="7A2D5C41" w14:textId="4DE74D89" w:rsidR="00215763" w:rsidRDefault="00215763" w:rsidP="00215763">
            <w:pPr>
              <w:spacing w:line="240" w:lineRule="auto"/>
              <w:rPr>
                <w:rFonts w:cs="Courier New"/>
                <w:b/>
                <w:lang w:val="en-US"/>
              </w:rPr>
            </w:pPr>
          </w:p>
          <w:p w14:paraId="3D965E95" w14:textId="4CB73D7D" w:rsidR="00421E0C" w:rsidRDefault="00421E0C" w:rsidP="00215763">
            <w:pPr>
              <w:spacing w:line="240" w:lineRule="auto"/>
              <w:rPr>
                <w:rFonts w:cs="Courier New"/>
                <w:b/>
                <w:lang w:val="en-US"/>
              </w:rPr>
            </w:pPr>
          </w:p>
          <w:p w14:paraId="2CBEC991" w14:textId="2E477B65" w:rsidR="00421E0C" w:rsidRDefault="00421E0C" w:rsidP="00215763">
            <w:pPr>
              <w:spacing w:line="240" w:lineRule="auto"/>
              <w:rPr>
                <w:rFonts w:cs="Courier New"/>
                <w:b/>
                <w:lang w:val="en-US"/>
              </w:rPr>
            </w:pPr>
          </w:p>
          <w:p w14:paraId="0755A29E" w14:textId="7B4C4177" w:rsidR="00421E0C" w:rsidRDefault="00421E0C" w:rsidP="00215763">
            <w:pPr>
              <w:spacing w:line="240" w:lineRule="auto"/>
              <w:rPr>
                <w:rFonts w:cs="Courier New"/>
                <w:b/>
                <w:lang w:val="en-US"/>
              </w:rPr>
            </w:pPr>
          </w:p>
          <w:p w14:paraId="377869AB" w14:textId="77777777" w:rsidR="00421E0C" w:rsidRPr="00215763" w:rsidRDefault="00421E0C" w:rsidP="00215763">
            <w:pPr>
              <w:spacing w:line="240" w:lineRule="auto"/>
              <w:rPr>
                <w:rFonts w:cs="Courier New"/>
                <w:b/>
                <w:lang w:val="en-US"/>
              </w:rPr>
            </w:pPr>
          </w:p>
          <w:p w14:paraId="39391270" w14:textId="77777777" w:rsidR="00215763" w:rsidRPr="00215763" w:rsidRDefault="00215763" w:rsidP="00215763">
            <w:pPr>
              <w:spacing w:line="240" w:lineRule="auto"/>
              <w:rPr>
                <w:rFonts w:cs="Courier New"/>
                <w:b/>
                <w:lang w:val="en-US"/>
              </w:rPr>
            </w:pPr>
          </w:p>
          <w:p w14:paraId="5D853105" w14:textId="77777777" w:rsidR="00215763" w:rsidRPr="00215763" w:rsidRDefault="00215763" w:rsidP="00215763">
            <w:pPr>
              <w:spacing w:line="240" w:lineRule="auto"/>
              <w:rPr>
                <w:rFonts w:cs="Courier New"/>
                <w:b/>
                <w:lang w:val="en-US"/>
              </w:rPr>
            </w:pPr>
          </w:p>
          <w:p w14:paraId="59B680F4" w14:textId="77777777" w:rsidR="00215763" w:rsidRPr="00215763" w:rsidRDefault="00215763" w:rsidP="00215763">
            <w:pPr>
              <w:spacing w:line="240" w:lineRule="auto"/>
              <w:rPr>
                <w:rFonts w:cs="Courier New"/>
                <w:b/>
                <w:lang w:val="en-US"/>
              </w:rPr>
            </w:pPr>
          </w:p>
          <w:p w14:paraId="497DFF4F" w14:textId="77777777" w:rsidR="00215763" w:rsidRPr="00215763" w:rsidRDefault="00215763" w:rsidP="00215763">
            <w:pPr>
              <w:spacing w:line="240" w:lineRule="auto"/>
              <w:rPr>
                <w:rFonts w:cs="Courier New"/>
                <w:b/>
                <w:lang w:val="en-US"/>
              </w:rPr>
            </w:pPr>
          </w:p>
          <w:p w14:paraId="01B85E68" w14:textId="77777777" w:rsidR="00215763" w:rsidRPr="00215763" w:rsidRDefault="00215763" w:rsidP="00215763">
            <w:pPr>
              <w:spacing w:line="240" w:lineRule="auto"/>
              <w:rPr>
                <w:rFonts w:cs="Courier New"/>
                <w:b/>
                <w:lang w:val="en-US"/>
              </w:rPr>
            </w:pPr>
          </w:p>
          <w:p w14:paraId="190A740E" w14:textId="77777777" w:rsidR="00215763" w:rsidRPr="00215763" w:rsidRDefault="00215763" w:rsidP="00215763">
            <w:pPr>
              <w:spacing w:line="240" w:lineRule="auto"/>
              <w:rPr>
                <w:rFonts w:cs="Courier New"/>
                <w:b/>
                <w:lang w:val="en-US"/>
              </w:rPr>
            </w:pPr>
          </w:p>
          <w:p w14:paraId="41130060" w14:textId="77777777" w:rsidR="00215763" w:rsidRPr="00215763" w:rsidRDefault="00215763" w:rsidP="00215763">
            <w:pPr>
              <w:spacing w:line="240" w:lineRule="auto"/>
              <w:rPr>
                <w:rFonts w:cs="Courier New"/>
                <w:b/>
                <w:lang w:val="en-US"/>
              </w:rPr>
            </w:pPr>
          </w:p>
          <w:p w14:paraId="110231B4" w14:textId="77777777" w:rsidR="00215763" w:rsidRPr="00215763" w:rsidRDefault="00215763" w:rsidP="00215763">
            <w:pPr>
              <w:spacing w:line="240" w:lineRule="auto"/>
              <w:rPr>
                <w:rFonts w:cs="Courier New"/>
                <w:b/>
                <w:lang w:val="en-US"/>
              </w:rPr>
            </w:pPr>
          </w:p>
          <w:p w14:paraId="1C397D2A" w14:textId="77777777" w:rsidR="00215763" w:rsidRPr="00215763" w:rsidRDefault="00215763" w:rsidP="00215763">
            <w:pPr>
              <w:spacing w:line="240" w:lineRule="auto"/>
              <w:rPr>
                <w:rFonts w:cs="Courier New"/>
                <w:b/>
                <w:lang w:val="en-US"/>
              </w:rPr>
            </w:pPr>
          </w:p>
          <w:p w14:paraId="648385A1" w14:textId="77777777" w:rsidR="00215763" w:rsidRPr="00215763" w:rsidRDefault="00215763" w:rsidP="00215763">
            <w:pPr>
              <w:spacing w:line="240" w:lineRule="auto"/>
              <w:rPr>
                <w:rFonts w:cs="Courier New"/>
                <w:b/>
                <w:lang w:val="en-US"/>
              </w:rPr>
            </w:pPr>
          </w:p>
          <w:p w14:paraId="24AA555F" w14:textId="77777777" w:rsidR="00215763" w:rsidRPr="00215763" w:rsidRDefault="00215763" w:rsidP="00215763">
            <w:pPr>
              <w:spacing w:line="240" w:lineRule="auto"/>
              <w:rPr>
                <w:rFonts w:cs="Courier New"/>
                <w:b/>
                <w:lang w:val="en-US"/>
              </w:rPr>
            </w:pPr>
          </w:p>
          <w:p w14:paraId="3599D5DC" w14:textId="77777777" w:rsidR="00215763" w:rsidRPr="00215763" w:rsidRDefault="00215763" w:rsidP="00215763">
            <w:pPr>
              <w:spacing w:line="240" w:lineRule="auto"/>
              <w:rPr>
                <w:rFonts w:cs="Courier New"/>
                <w:b/>
                <w:lang w:val="en-US"/>
              </w:rPr>
            </w:pPr>
          </w:p>
        </w:tc>
      </w:tr>
    </w:tbl>
    <w:p w14:paraId="58884F69" w14:textId="77777777" w:rsidR="00215763" w:rsidRPr="00215763" w:rsidRDefault="00215763" w:rsidP="00215763"/>
    <w:p w14:paraId="005B55BA" w14:textId="77777777" w:rsidR="00215763" w:rsidRPr="00215763" w:rsidRDefault="00215763" w:rsidP="00215763"/>
    <w:p w14:paraId="2FFF2592" w14:textId="77777777" w:rsidR="009A6F3A" w:rsidRPr="00215763" w:rsidRDefault="009A6F3A" w:rsidP="00215763"/>
    <w:p w14:paraId="4AF4673C" w14:textId="6A511A6B" w:rsidR="00215763" w:rsidRPr="00215763" w:rsidRDefault="00215763" w:rsidP="00215763">
      <w:r w:rsidRPr="00215763">
        <w:t>Candidate name___________________________ Candidate number____________________</w:t>
      </w:r>
      <w:r w:rsidRPr="00215763">
        <w:br w:type="page"/>
      </w:r>
    </w:p>
    <w:p w14:paraId="446F668B" w14:textId="77777777" w:rsidR="002579D9" w:rsidRPr="00C632C8" w:rsidRDefault="002579D9" w:rsidP="00C632C8">
      <w:pPr>
        <w:pStyle w:val="Heading2"/>
      </w:pPr>
      <w:r w:rsidRPr="00C632C8">
        <w:t>Copyright acknowledgements</w:t>
      </w:r>
    </w:p>
    <w:p w14:paraId="3B24DA1A" w14:textId="77777777" w:rsidR="009B385B" w:rsidRDefault="009B385B" w:rsidP="00C969CD"/>
    <w:p w14:paraId="06C03DCA" w14:textId="77777777" w:rsidR="009B385B" w:rsidRDefault="009B385B" w:rsidP="00C969CD">
      <w:pPr>
        <w:pStyle w:val="Heading3"/>
        <w:rPr>
          <w:b w:val="0"/>
        </w:rPr>
      </w:pPr>
      <w:r w:rsidRPr="009B385B">
        <w:t xml:space="preserve">Electronic files: </w:t>
      </w:r>
    </w:p>
    <w:p w14:paraId="1695D1FA" w14:textId="77777777" w:rsidR="009B385B" w:rsidRDefault="009B385B" w:rsidP="00215763">
      <w:pPr>
        <w:spacing w:line="240" w:lineRule="auto"/>
        <w:rPr>
          <w:b/>
        </w:rPr>
      </w:pPr>
    </w:p>
    <w:p w14:paraId="2C80376F" w14:textId="7FB4B9DB" w:rsidR="00AD249F" w:rsidRPr="00C969CD" w:rsidRDefault="00AD249F" w:rsidP="00C969CD">
      <w:pPr>
        <w:pStyle w:val="Bullet0"/>
      </w:pPr>
      <w:r w:rsidRPr="00C969CD">
        <w:t>Yumeee</w:t>
      </w:r>
      <w:r w:rsidR="00841147" w:rsidRPr="00C969CD">
        <w:t>/Shutterstock.com</w:t>
      </w:r>
    </w:p>
    <w:p w14:paraId="5FFDADF6" w14:textId="3C08B955" w:rsidR="00AD249F" w:rsidRPr="00C969CD" w:rsidRDefault="00444606" w:rsidP="00C969CD">
      <w:pPr>
        <w:pStyle w:val="Bullet0"/>
      </w:pPr>
      <w:r w:rsidRPr="00C969CD">
        <w:t>Natallia85/Shutterstock.com</w:t>
      </w:r>
    </w:p>
    <w:p w14:paraId="2207AE1B" w14:textId="2C94125C" w:rsidR="00AD249F" w:rsidRPr="00C969CD" w:rsidRDefault="00AD249F" w:rsidP="00C969CD">
      <w:pPr>
        <w:pStyle w:val="Bullet0"/>
      </w:pPr>
      <w:r w:rsidRPr="00C969CD">
        <w:t>Ruth Black</w:t>
      </w:r>
      <w:r w:rsidR="003213BD" w:rsidRPr="00C969CD">
        <w:t>/Shutterstock.com</w:t>
      </w:r>
    </w:p>
    <w:p w14:paraId="1BAEFF54" w14:textId="5C24905A" w:rsidR="00AD249F" w:rsidRPr="00C969CD" w:rsidRDefault="00AD249F" w:rsidP="00C969CD">
      <w:pPr>
        <w:pStyle w:val="Bullet0"/>
      </w:pPr>
      <w:r w:rsidRPr="00C969CD">
        <w:t>veronchick_84</w:t>
      </w:r>
      <w:r w:rsidR="00C20AAF" w:rsidRPr="00C969CD">
        <w:t>/Shutterstock.com</w:t>
      </w:r>
    </w:p>
    <w:p w14:paraId="2385F1DD" w14:textId="78B0C704" w:rsidR="00AD249F" w:rsidRPr="00C969CD" w:rsidRDefault="00AD249F" w:rsidP="00C969CD">
      <w:pPr>
        <w:pStyle w:val="Bullet0"/>
      </w:pPr>
      <w:r w:rsidRPr="00C969CD">
        <w:t>Trong Nguyen</w:t>
      </w:r>
      <w:r w:rsidR="006F2098" w:rsidRPr="00C969CD">
        <w:t>/Shutterstock.com</w:t>
      </w:r>
    </w:p>
    <w:p w14:paraId="649C758A" w14:textId="651002D0" w:rsidR="00AD249F" w:rsidRPr="00C969CD" w:rsidRDefault="00AD249F" w:rsidP="00C969CD">
      <w:pPr>
        <w:pStyle w:val="Bullet0"/>
      </w:pPr>
      <w:r w:rsidRPr="00C969CD">
        <w:t>Erwin Niemand</w:t>
      </w:r>
      <w:r w:rsidR="004E2A0B" w:rsidRPr="00C969CD">
        <w:t>/Shutterstock.com</w:t>
      </w:r>
    </w:p>
    <w:p w14:paraId="61560932" w14:textId="3248BF54" w:rsidR="00AD249F" w:rsidRPr="00C969CD" w:rsidRDefault="00AD249F" w:rsidP="00C969CD">
      <w:pPr>
        <w:pStyle w:val="Bullet0"/>
      </w:pPr>
      <w:r w:rsidRPr="00C969CD">
        <w:t>Ricardo Reitmeyer</w:t>
      </w:r>
      <w:r w:rsidR="004E2A0B" w:rsidRPr="00C969CD">
        <w:t>/Shutterstock.com</w:t>
      </w:r>
    </w:p>
    <w:p w14:paraId="3CABA9BE" w14:textId="2BE0C438" w:rsidR="00AD249F" w:rsidRPr="00C969CD" w:rsidRDefault="00AD249F" w:rsidP="00C969CD">
      <w:pPr>
        <w:pStyle w:val="Bullet0"/>
      </w:pPr>
      <w:r w:rsidRPr="00C969CD">
        <w:t>Pressmaster</w:t>
      </w:r>
      <w:r w:rsidR="004E2A0B" w:rsidRPr="00C969CD">
        <w:t>/Shutterstock.com</w:t>
      </w:r>
    </w:p>
    <w:p w14:paraId="209BAB0D" w14:textId="68D475DA" w:rsidR="00AD249F" w:rsidRPr="00C969CD" w:rsidRDefault="00AD249F" w:rsidP="00C969CD">
      <w:pPr>
        <w:pStyle w:val="Bullet0"/>
      </w:pPr>
      <w:r w:rsidRPr="00C969CD">
        <w:t>Rosie Parsons</w:t>
      </w:r>
      <w:r w:rsidR="004E2A0B" w:rsidRPr="00C969CD">
        <w:t>/Shutterstock.com</w:t>
      </w:r>
    </w:p>
    <w:p w14:paraId="0EFDE113" w14:textId="39BA2069" w:rsidR="00AD249F" w:rsidRPr="00C969CD" w:rsidRDefault="00AD249F" w:rsidP="00C969CD">
      <w:pPr>
        <w:pStyle w:val="Bullet0"/>
      </w:pPr>
      <w:proofErr w:type="spellStart"/>
      <w:r w:rsidRPr="00C969CD">
        <w:t>Kotomiti</w:t>
      </w:r>
      <w:proofErr w:type="spellEnd"/>
      <w:r w:rsidRPr="00C969CD">
        <w:t xml:space="preserve"> Okuma</w:t>
      </w:r>
      <w:r w:rsidR="004E2A0B" w:rsidRPr="00C969CD">
        <w:t>/Shutterstock.com</w:t>
      </w:r>
    </w:p>
    <w:p w14:paraId="3CB05717" w14:textId="347A2B6B" w:rsidR="00AD249F" w:rsidRPr="00C969CD" w:rsidRDefault="00AD249F" w:rsidP="00C969CD">
      <w:pPr>
        <w:pStyle w:val="Bullet0"/>
      </w:pPr>
      <w:r w:rsidRPr="00C969CD">
        <w:t>Alan Jeffery</w:t>
      </w:r>
      <w:r w:rsidR="004E2A0B" w:rsidRPr="00C969CD">
        <w:t>/Shutterstock.com</w:t>
      </w:r>
    </w:p>
    <w:p w14:paraId="1D293826" w14:textId="180F1B45" w:rsidR="00215763" w:rsidRPr="009B385B" w:rsidRDefault="00215763" w:rsidP="00215763">
      <w:pPr>
        <w:spacing w:line="240" w:lineRule="auto"/>
        <w:rPr>
          <w:b/>
        </w:rPr>
      </w:pPr>
      <w:r w:rsidRPr="009B385B">
        <w:rPr>
          <w:b/>
        </w:rPr>
        <w:br w:type="page"/>
      </w:r>
    </w:p>
    <w:p w14:paraId="515BD961" w14:textId="77777777" w:rsidR="00215763" w:rsidRPr="00215763" w:rsidRDefault="00215763" w:rsidP="00215763">
      <w:pPr>
        <w:keepNext/>
        <w:spacing w:before="240" w:after="60" w:line="240" w:lineRule="auto"/>
        <w:outlineLvl w:val="1"/>
        <w:rPr>
          <w:b/>
          <w:bCs/>
          <w:iCs/>
          <w:sz w:val="36"/>
          <w:szCs w:val="40"/>
        </w:rPr>
      </w:pPr>
      <w:r w:rsidRPr="00215763">
        <w:rPr>
          <w:b/>
          <w:bCs/>
          <w:iCs/>
          <w:sz w:val="36"/>
          <w:szCs w:val="40"/>
        </w:rPr>
        <w:t>Administrative information</w:t>
      </w:r>
      <w:bookmarkEnd w:id="21"/>
    </w:p>
    <w:p w14:paraId="4BAF3455" w14:textId="77777777" w:rsidR="00215763" w:rsidRPr="00215763" w:rsidRDefault="00215763" w:rsidP="00215763"/>
    <w:p w14:paraId="1B776F68" w14:textId="77777777" w:rsidR="00215763" w:rsidRPr="00215763" w:rsidRDefault="00215763" w:rsidP="00215763">
      <w:pPr>
        <w:pBdr>
          <w:top w:val="single" w:sz="18" w:space="1" w:color="auto"/>
        </w:pBdr>
        <w:spacing w:line="240" w:lineRule="auto"/>
        <w:rPr>
          <w:b/>
        </w:rPr>
      </w:pPr>
    </w:p>
    <w:p w14:paraId="4FF9AA0B" w14:textId="56568EBF" w:rsidR="00215763" w:rsidRPr="00215763" w:rsidRDefault="00215763" w:rsidP="00215763">
      <w:r w:rsidRPr="00215763">
        <w:rPr>
          <w:b/>
        </w:rPr>
        <w:t>Published:</w:t>
      </w:r>
      <w:r w:rsidRPr="00215763">
        <w:tab/>
      </w:r>
      <w:r w:rsidR="00C632C8">
        <w:t xml:space="preserve">August </w:t>
      </w:r>
      <w:r w:rsidRPr="00215763">
        <w:t>202</w:t>
      </w:r>
      <w:r w:rsidR="00C875BC">
        <w:t>3</w:t>
      </w:r>
      <w:r w:rsidRPr="00215763">
        <w:t xml:space="preserve"> (version 1.0)</w:t>
      </w:r>
    </w:p>
    <w:p w14:paraId="37FD49DA" w14:textId="77777777" w:rsidR="00215763" w:rsidRPr="00215763" w:rsidRDefault="00215763" w:rsidP="00215763">
      <w:pPr>
        <w:pBdr>
          <w:bottom w:val="single" w:sz="18" w:space="1" w:color="auto"/>
        </w:pBdr>
        <w:spacing w:line="240" w:lineRule="auto"/>
      </w:pPr>
    </w:p>
    <w:p w14:paraId="0B071294" w14:textId="77777777" w:rsidR="00215763" w:rsidRPr="00215763" w:rsidRDefault="00215763" w:rsidP="00215763">
      <w:pPr>
        <w:spacing w:line="240" w:lineRule="auto"/>
      </w:pPr>
    </w:p>
    <w:p w14:paraId="29607E33" w14:textId="77777777" w:rsidR="00215763" w:rsidRPr="00215763" w:rsidRDefault="00215763" w:rsidP="00215763">
      <w:pPr>
        <w:keepNext/>
        <w:tabs>
          <w:tab w:val="right" w:pos="7937"/>
        </w:tabs>
        <w:spacing w:after="120" w:line="240" w:lineRule="auto"/>
        <w:outlineLvl w:val="2"/>
        <w:rPr>
          <w:b/>
          <w:bCs/>
          <w:sz w:val="28"/>
          <w:szCs w:val="36"/>
        </w:rPr>
      </w:pPr>
      <w:r w:rsidRPr="00215763">
        <w:rPr>
          <w:b/>
          <w:bCs/>
          <w:sz w:val="28"/>
          <w:szCs w:val="36"/>
        </w:rPr>
        <w:t>History of changes</w:t>
      </w:r>
    </w:p>
    <w:p w14:paraId="75D63A79" w14:textId="77777777" w:rsidR="00215763" w:rsidRPr="00215763" w:rsidRDefault="00215763" w:rsidP="00215763">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1E0" w:firstRow="1" w:lastRow="1" w:firstColumn="1" w:lastColumn="1" w:noHBand="0" w:noVBand="0"/>
      </w:tblPr>
      <w:tblGrid>
        <w:gridCol w:w="1065"/>
        <w:gridCol w:w="6776"/>
        <w:gridCol w:w="1220"/>
      </w:tblGrid>
      <w:tr w:rsidR="00215763" w:rsidRPr="00215763" w14:paraId="0621B885" w14:textId="77777777" w:rsidTr="00215763">
        <w:trPr>
          <w:trHeight w:val="567"/>
        </w:trPr>
        <w:tc>
          <w:tcPr>
            <w:tcW w:w="58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68E2CE4" w14:textId="77777777" w:rsidR="00215763" w:rsidRPr="00215763" w:rsidRDefault="00215763" w:rsidP="00215763">
            <w:pPr>
              <w:rPr>
                <w:b/>
                <w:lang w:val="en-US"/>
              </w:rPr>
            </w:pPr>
            <w:r w:rsidRPr="00215763">
              <w:rPr>
                <w:b/>
                <w:lang w:val="en-US"/>
              </w:rPr>
              <w:t>Version</w:t>
            </w:r>
          </w:p>
        </w:tc>
        <w:tc>
          <w:tcPr>
            <w:tcW w:w="37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75D0744" w14:textId="77777777" w:rsidR="00215763" w:rsidRPr="00215763" w:rsidRDefault="00215763" w:rsidP="00215763">
            <w:pPr>
              <w:rPr>
                <w:b/>
                <w:lang w:val="en-US"/>
              </w:rPr>
            </w:pPr>
            <w:r w:rsidRPr="00215763">
              <w:rPr>
                <w:b/>
                <w:lang w:val="en-US"/>
              </w:rPr>
              <w:t xml:space="preserve">Description of change </w:t>
            </w:r>
          </w:p>
        </w:tc>
        <w:tc>
          <w:tcPr>
            <w:tcW w:w="67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6EC666A" w14:textId="77777777" w:rsidR="00215763" w:rsidRPr="00215763" w:rsidRDefault="00215763" w:rsidP="00215763">
            <w:pPr>
              <w:rPr>
                <w:b/>
                <w:lang w:val="en-US"/>
              </w:rPr>
            </w:pPr>
            <w:r w:rsidRPr="00215763">
              <w:rPr>
                <w:b/>
                <w:lang w:val="en-US"/>
              </w:rPr>
              <w:t>Date</w:t>
            </w:r>
          </w:p>
        </w:tc>
      </w:tr>
      <w:tr w:rsidR="00215763" w:rsidRPr="00215763" w14:paraId="606C1689" w14:textId="77777777" w:rsidTr="00215763">
        <w:trPr>
          <w:trHeight w:val="567"/>
        </w:trPr>
        <w:tc>
          <w:tcPr>
            <w:tcW w:w="588" w:type="pct"/>
            <w:tcBorders>
              <w:top w:val="single" w:sz="4" w:space="0" w:color="auto"/>
              <w:left w:val="single" w:sz="4" w:space="0" w:color="auto"/>
              <w:bottom w:val="single" w:sz="4" w:space="0" w:color="auto"/>
              <w:right w:val="single" w:sz="4" w:space="0" w:color="auto"/>
            </w:tcBorders>
          </w:tcPr>
          <w:p w14:paraId="56B068C8" w14:textId="77777777" w:rsidR="00215763" w:rsidRPr="00215763" w:rsidRDefault="00215763" w:rsidP="00215763">
            <w:pPr>
              <w:rPr>
                <w:lang w:val="en-US"/>
              </w:rPr>
            </w:pPr>
          </w:p>
        </w:tc>
        <w:tc>
          <w:tcPr>
            <w:tcW w:w="3738" w:type="pct"/>
            <w:tcBorders>
              <w:top w:val="single" w:sz="4" w:space="0" w:color="auto"/>
              <w:left w:val="single" w:sz="4" w:space="0" w:color="auto"/>
              <w:bottom w:val="single" w:sz="4" w:space="0" w:color="auto"/>
              <w:right w:val="single" w:sz="4" w:space="0" w:color="auto"/>
            </w:tcBorders>
          </w:tcPr>
          <w:p w14:paraId="48B0AFC6" w14:textId="77777777" w:rsidR="00215763" w:rsidRPr="00215763" w:rsidRDefault="00215763" w:rsidP="00215763">
            <w:pPr>
              <w:rPr>
                <w:lang w:val="en-US"/>
              </w:rPr>
            </w:pPr>
          </w:p>
        </w:tc>
        <w:tc>
          <w:tcPr>
            <w:tcW w:w="673" w:type="pct"/>
            <w:tcBorders>
              <w:top w:val="single" w:sz="4" w:space="0" w:color="auto"/>
              <w:left w:val="single" w:sz="4" w:space="0" w:color="auto"/>
              <w:bottom w:val="single" w:sz="4" w:space="0" w:color="auto"/>
              <w:right w:val="single" w:sz="4" w:space="0" w:color="auto"/>
            </w:tcBorders>
          </w:tcPr>
          <w:p w14:paraId="3D542715" w14:textId="77777777" w:rsidR="00215763" w:rsidRPr="00215763" w:rsidRDefault="00215763" w:rsidP="00215763">
            <w:pPr>
              <w:rPr>
                <w:lang w:val="en-US"/>
              </w:rPr>
            </w:pPr>
          </w:p>
        </w:tc>
      </w:tr>
      <w:tr w:rsidR="00215763" w:rsidRPr="00215763" w14:paraId="45997A84" w14:textId="77777777" w:rsidTr="00215763">
        <w:trPr>
          <w:trHeight w:val="567"/>
        </w:trPr>
        <w:tc>
          <w:tcPr>
            <w:tcW w:w="588" w:type="pct"/>
            <w:tcBorders>
              <w:top w:val="single" w:sz="4" w:space="0" w:color="auto"/>
              <w:left w:val="single" w:sz="4" w:space="0" w:color="auto"/>
              <w:bottom w:val="single" w:sz="4" w:space="0" w:color="auto"/>
              <w:right w:val="single" w:sz="4" w:space="0" w:color="auto"/>
            </w:tcBorders>
          </w:tcPr>
          <w:p w14:paraId="2DA971AB" w14:textId="77777777" w:rsidR="00215763" w:rsidRPr="00215763" w:rsidRDefault="00215763" w:rsidP="00215763">
            <w:pPr>
              <w:rPr>
                <w:lang w:val="en-US"/>
              </w:rPr>
            </w:pPr>
          </w:p>
        </w:tc>
        <w:tc>
          <w:tcPr>
            <w:tcW w:w="3738" w:type="pct"/>
            <w:tcBorders>
              <w:top w:val="single" w:sz="4" w:space="0" w:color="auto"/>
              <w:left w:val="single" w:sz="4" w:space="0" w:color="auto"/>
              <w:bottom w:val="single" w:sz="4" w:space="0" w:color="auto"/>
              <w:right w:val="single" w:sz="4" w:space="0" w:color="auto"/>
            </w:tcBorders>
          </w:tcPr>
          <w:p w14:paraId="587A762D" w14:textId="77777777" w:rsidR="00215763" w:rsidRPr="00215763" w:rsidRDefault="00215763" w:rsidP="00215763">
            <w:pPr>
              <w:rPr>
                <w:lang w:val="en-US"/>
              </w:rPr>
            </w:pPr>
          </w:p>
        </w:tc>
        <w:tc>
          <w:tcPr>
            <w:tcW w:w="673" w:type="pct"/>
            <w:tcBorders>
              <w:top w:val="single" w:sz="4" w:space="0" w:color="auto"/>
              <w:left w:val="single" w:sz="4" w:space="0" w:color="auto"/>
              <w:bottom w:val="single" w:sz="4" w:space="0" w:color="auto"/>
              <w:right w:val="single" w:sz="4" w:space="0" w:color="auto"/>
            </w:tcBorders>
          </w:tcPr>
          <w:p w14:paraId="6D147A01" w14:textId="77777777" w:rsidR="00215763" w:rsidRPr="00215763" w:rsidRDefault="00215763" w:rsidP="00215763">
            <w:pPr>
              <w:rPr>
                <w:lang w:val="en-US"/>
              </w:rPr>
            </w:pPr>
          </w:p>
        </w:tc>
      </w:tr>
      <w:tr w:rsidR="00215763" w:rsidRPr="00215763" w14:paraId="546443DF" w14:textId="77777777" w:rsidTr="00215763">
        <w:trPr>
          <w:trHeight w:val="567"/>
        </w:trPr>
        <w:tc>
          <w:tcPr>
            <w:tcW w:w="588" w:type="pct"/>
            <w:tcBorders>
              <w:top w:val="single" w:sz="4" w:space="0" w:color="auto"/>
              <w:left w:val="single" w:sz="4" w:space="0" w:color="auto"/>
              <w:bottom w:val="single" w:sz="4" w:space="0" w:color="auto"/>
              <w:right w:val="single" w:sz="4" w:space="0" w:color="auto"/>
            </w:tcBorders>
          </w:tcPr>
          <w:p w14:paraId="2BFDE110" w14:textId="77777777" w:rsidR="00215763" w:rsidRPr="00215763" w:rsidRDefault="00215763" w:rsidP="00215763">
            <w:pPr>
              <w:rPr>
                <w:lang w:val="en-US"/>
              </w:rPr>
            </w:pPr>
          </w:p>
        </w:tc>
        <w:tc>
          <w:tcPr>
            <w:tcW w:w="3738" w:type="pct"/>
            <w:tcBorders>
              <w:top w:val="single" w:sz="4" w:space="0" w:color="auto"/>
              <w:left w:val="single" w:sz="4" w:space="0" w:color="auto"/>
              <w:bottom w:val="single" w:sz="4" w:space="0" w:color="auto"/>
              <w:right w:val="single" w:sz="4" w:space="0" w:color="auto"/>
            </w:tcBorders>
          </w:tcPr>
          <w:p w14:paraId="45AFE4C0" w14:textId="77777777" w:rsidR="00215763" w:rsidRPr="00215763" w:rsidRDefault="00215763" w:rsidP="00215763">
            <w:pPr>
              <w:rPr>
                <w:lang w:val="en-US"/>
              </w:rPr>
            </w:pPr>
          </w:p>
        </w:tc>
        <w:tc>
          <w:tcPr>
            <w:tcW w:w="673" w:type="pct"/>
            <w:tcBorders>
              <w:top w:val="single" w:sz="4" w:space="0" w:color="auto"/>
              <w:left w:val="single" w:sz="4" w:space="0" w:color="auto"/>
              <w:bottom w:val="single" w:sz="4" w:space="0" w:color="auto"/>
              <w:right w:val="single" w:sz="4" w:space="0" w:color="auto"/>
            </w:tcBorders>
          </w:tcPr>
          <w:p w14:paraId="07E76D99" w14:textId="77777777" w:rsidR="00215763" w:rsidRPr="00215763" w:rsidRDefault="00215763" w:rsidP="00215763">
            <w:pPr>
              <w:rPr>
                <w:lang w:val="en-US"/>
              </w:rPr>
            </w:pPr>
          </w:p>
        </w:tc>
      </w:tr>
      <w:tr w:rsidR="00215763" w:rsidRPr="00215763" w14:paraId="6F31F348" w14:textId="77777777" w:rsidTr="00215763">
        <w:trPr>
          <w:trHeight w:val="567"/>
        </w:trPr>
        <w:tc>
          <w:tcPr>
            <w:tcW w:w="588" w:type="pct"/>
            <w:tcBorders>
              <w:top w:val="single" w:sz="4" w:space="0" w:color="auto"/>
              <w:left w:val="single" w:sz="4" w:space="0" w:color="auto"/>
              <w:bottom w:val="single" w:sz="4" w:space="0" w:color="auto"/>
              <w:right w:val="single" w:sz="4" w:space="0" w:color="auto"/>
            </w:tcBorders>
          </w:tcPr>
          <w:p w14:paraId="258CB22E" w14:textId="77777777" w:rsidR="00215763" w:rsidRPr="00215763" w:rsidRDefault="00215763" w:rsidP="00215763">
            <w:pPr>
              <w:rPr>
                <w:lang w:val="en-US"/>
              </w:rPr>
            </w:pPr>
          </w:p>
        </w:tc>
        <w:tc>
          <w:tcPr>
            <w:tcW w:w="3738" w:type="pct"/>
            <w:tcBorders>
              <w:top w:val="single" w:sz="4" w:space="0" w:color="auto"/>
              <w:left w:val="single" w:sz="4" w:space="0" w:color="auto"/>
              <w:bottom w:val="single" w:sz="4" w:space="0" w:color="auto"/>
              <w:right w:val="single" w:sz="4" w:space="0" w:color="auto"/>
            </w:tcBorders>
          </w:tcPr>
          <w:p w14:paraId="219C6555" w14:textId="77777777" w:rsidR="00215763" w:rsidRPr="00215763" w:rsidRDefault="00215763" w:rsidP="00215763">
            <w:pPr>
              <w:rPr>
                <w:lang w:val="en-US"/>
              </w:rPr>
            </w:pPr>
          </w:p>
        </w:tc>
        <w:tc>
          <w:tcPr>
            <w:tcW w:w="673" w:type="pct"/>
            <w:tcBorders>
              <w:top w:val="single" w:sz="4" w:space="0" w:color="auto"/>
              <w:left w:val="single" w:sz="4" w:space="0" w:color="auto"/>
              <w:bottom w:val="single" w:sz="4" w:space="0" w:color="auto"/>
              <w:right w:val="single" w:sz="4" w:space="0" w:color="auto"/>
            </w:tcBorders>
          </w:tcPr>
          <w:p w14:paraId="07E82076" w14:textId="77777777" w:rsidR="00215763" w:rsidRPr="00215763" w:rsidRDefault="00215763" w:rsidP="00215763">
            <w:pPr>
              <w:rPr>
                <w:lang w:val="en-US"/>
              </w:rPr>
            </w:pPr>
          </w:p>
        </w:tc>
      </w:tr>
    </w:tbl>
    <w:p w14:paraId="6A4EF5A2" w14:textId="77777777" w:rsidR="00215763" w:rsidRPr="00215763" w:rsidRDefault="00215763" w:rsidP="00215763"/>
    <w:p w14:paraId="72323804" w14:textId="77777777" w:rsidR="00215763" w:rsidRPr="00215763" w:rsidRDefault="00215763" w:rsidP="00215763"/>
    <w:p w14:paraId="0B9BEE70" w14:textId="77777777" w:rsidR="00215763" w:rsidRPr="00215763" w:rsidRDefault="00215763" w:rsidP="00215763">
      <w:pPr>
        <w:keepNext/>
        <w:spacing w:before="240" w:after="60" w:line="240" w:lineRule="auto"/>
        <w:outlineLvl w:val="1"/>
        <w:rPr>
          <w:b/>
          <w:bCs/>
          <w:iCs/>
          <w:sz w:val="36"/>
          <w:szCs w:val="40"/>
        </w:rPr>
      </w:pPr>
      <w:r w:rsidRPr="00215763">
        <w:rPr>
          <w:b/>
          <w:bCs/>
          <w:iCs/>
          <w:sz w:val="36"/>
          <w:szCs w:val="40"/>
        </w:rPr>
        <w:t>Security and confidentiality</w:t>
      </w:r>
    </w:p>
    <w:p w14:paraId="7816F143" w14:textId="77777777" w:rsidR="00215763" w:rsidRPr="00215763" w:rsidRDefault="00215763" w:rsidP="00215763">
      <w:r w:rsidRPr="00215763">
        <w:t>This document can be used by SQA approved centres for the assessment of National Courses and not for any other purpose.</w:t>
      </w:r>
    </w:p>
    <w:p w14:paraId="2332887C" w14:textId="77777777" w:rsidR="00215763" w:rsidRPr="00215763" w:rsidRDefault="00215763" w:rsidP="00215763"/>
    <w:p w14:paraId="64AABB4F" w14:textId="77777777" w:rsidR="00215763" w:rsidRPr="00215763" w:rsidRDefault="00215763" w:rsidP="00215763">
      <w:r w:rsidRPr="00215763">
        <w:t>This document may only be downloaded from SQA’s designated secure website by authorised personnel.</w:t>
      </w:r>
    </w:p>
    <w:p w14:paraId="04E0C3BC" w14:textId="77777777" w:rsidR="00215763" w:rsidRPr="00215763" w:rsidRDefault="00215763" w:rsidP="00215763"/>
    <w:p w14:paraId="3DC1A457" w14:textId="77777777" w:rsidR="00215763" w:rsidRPr="00215763" w:rsidRDefault="00215763" w:rsidP="00215763"/>
    <w:p w14:paraId="48CA7B6A" w14:textId="1ADCDEC6" w:rsidR="00215763" w:rsidRPr="00215763" w:rsidRDefault="00215763" w:rsidP="00215763">
      <w:r w:rsidRPr="00215763">
        <w:t>© Scottish Qualifications Authority 202</w:t>
      </w:r>
      <w:r w:rsidR="00C632C8">
        <w:t>3</w:t>
      </w:r>
    </w:p>
    <w:bookmarkEnd w:id="0"/>
    <w:p w14:paraId="1AED7B3C" w14:textId="77777777" w:rsidR="00215763" w:rsidRPr="00215763" w:rsidRDefault="00215763" w:rsidP="00215763"/>
    <w:sectPr w:rsidR="00215763" w:rsidRPr="00215763" w:rsidSect="00215763">
      <w:footerReference w:type="default" r:id="rId31"/>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6332" w14:textId="77777777" w:rsidR="009C2746" w:rsidRDefault="009C2746" w:rsidP="00AE0497">
      <w:pPr>
        <w:spacing w:line="240" w:lineRule="auto"/>
      </w:pPr>
      <w:r>
        <w:separator/>
      </w:r>
    </w:p>
  </w:endnote>
  <w:endnote w:type="continuationSeparator" w:id="0">
    <w:p w14:paraId="7D755A1B" w14:textId="77777777" w:rsidR="009C2746" w:rsidRDefault="009C2746" w:rsidP="00AE0497">
      <w:pPr>
        <w:spacing w:line="240" w:lineRule="auto"/>
      </w:pPr>
      <w:r>
        <w:continuationSeparator/>
      </w:r>
    </w:p>
  </w:endnote>
  <w:endnote w:type="continuationNotice" w:id="1">
    <w:p w14:paraId="432084E3" w14:textId="77777777" w:rsidR="009C2746" w:rsidRDefault="009C27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5D7C" w14:textId="77777777" w:rsidR="00AC4F2B" w:rsidRPr="006C4143" w:rsidRDefault="00AC4F2B" w:rsidP="00FF5815">
    <w:pPr>
      <w:pStyle w:val="Footer"/>
      <w:jc w:val="right"/>
      <w:rPr>
        <w:sz w:val="20"/>
      </w:rPr>
    </w:pPr>
    <w:r w:rsidRPr="006C4143">
      <w:rPr>
        <w:sz w:val="20"/>
      </w:rPr>
      <w:fldChar w:fldCharType="begin"/>
    </w:r>
    <w:r w:rsidRPr="006C4143">
      <w:rPr>
        <w:sz w:val="20"/>
      </w:rPr>
      <w:instrText xml:space="preserve"> PAGE \#00  \* MERGEFORMAT </w:instrText>
    </w:r>
    <w:r w:rsidRPr="006C4143">
      <w:rPr>
        <w:sz w:val="20"/>
      </w:rPr>
      <w:fldChar w:fldCharType="separate"/>
    </w:r>
    <w:r>
      <w:rPr>
        <w:noProof/>
        <w:sz w:val="20"/>
      </w:rPr>
      <w:t>20</w:t>
    </w:r>
    <w:r w:rsidRPr="006C4143">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4A9E" w14:textId="77777777" w:rsidR="00AC4F2B" w:rsidRPr="001703D8" w:rsidRDefault="00AC4F2B" w:rsidP="00FF5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328009"/>
      <w:docPartObj>
        <w:docPartGallery w:val="Page Numbers (Bottom of Page)"/>
        <w:docPartUnique/>
      </w:docPartObj>
    </w:sdtPr>
    <w:sdtEndPr>
      <w:rPr>
        <w:noProof/>
      </w:rPr>
    </w:sdtEndPr>
    <w:sdtContent>
      <w:p w14:paraId="6D8DCDFA" w14:textId="16B24E47" w:rsidR="00AC4F2B" w:rsidRPr="00F32CFD" w:rsidRDefault="00AC4F2B" w:rsidP="00B00145">
        <w:pPr>
          <w:pStyle w:val="Footer"/>
          <w:tabs>
            <w:tab w:val="clear" w:pos="4680"/>
            <w:tab w:val="clear" w:pos="9360"/>
            <w:tab w:val="right" w:pos="9071"/>
          </w:tabs>
        </w:pPr>
        <w:r w:rsidRPr="00F32CFD">
          <w:t>Version 1</w:t>
        </w:r>
        <w:r w:rsidRPr="00F32CFD">
          <w:tab/>
        </w:r>
        <w:r w:rsidRPr="00F32CFD">
          <w:fldChar w:fldCharType="begin"/>
        </w:r>
        <w:r w:rsidRPr="00F32CFD">
          <w:instrText xml:space="preserve"> PAGE   \* MERGEFORMAT </w:instrText>
        </w:r>
        <w:r w:rsidRPr="00F32CFD">
          <w:fldChar w:fldCharType="separate"/>
        </w:r>
        <w:r w:rsidRPr="00F32CFD">
          <w:rPr>
            <w:noProof/>
          </w:rPr>
          <w:t>2</w:t>
        </w:r>
        <w:r w:rsidRPr="00F32CFD">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65071"/>
      <w:docPartObj>
        <w:docPartGallery w:val="Page Numbers (Bottom of Page)"/>
        <w:docPartUnique/>
      </w:docPartObj>
    </w:sdtPr>
    <w:sdtEndPr>
      <w:rPr>
        <w:noProof/>
      </w:rPr>
    </w:sdtEndPr>
    <w:sdtContent>
      <w:p w14:paraId="1EC50A12" w14:textId="4C456742" w:rsidR="00AC4F2B" w:rsidRDefault="00AC4F2B" w:rsidP="00B22347">
        <w:pPr>
          <w:pStyle w:val="Footer"/>
          <w:tabs>
            <w:tab w:val="clear" w:pos="4680"/>
            <w:tab w:val="clear" w:pos="9360"/>
            <w:tab w:val="right" w:pos="14004"/>
          </w:tabs>
        </w:pPr>
        <w:r w:rsidRPr="00511FC9">
          <w:rPr>
            <w:sz w:val="20"/>
            <w:szCs w:val="20"/>
          </w:rPr>
          <w:t>Version 1</w:t>
        </w:r>
        <w:r w:rsidRPr="00511FC9">
          <w:rPr>
            <w:sz w:val="20"/>
            <w:szCs w:val="20"/>
          </w:rPr>
          <w:tab/>
        </w:r>
        <w:r w:rsidRPr="00511FC9">
          <w:rPr>
            <w:sz w:val="20"/>
            <w:szCs w:val="20"/>
          </w:rPr>
          <w:fldChar w:fldCharType="begin"/>
        </w:r>
        <w:r w:rsidRPr="00511FC9">
          <w:rPr>
            <w:sz w:val="20"/>
            <w:szCs w:val="20"/>
          </w:rPr>
          <w:instrText xml:space="preserve"> PAGE   \* MERGEFORMAT </w:instrText>
        </w:r>
        <w:r w:rsidRPr="00511FC9">
          <w:rPr>
            <w:sz w:val="20"/>
            <w:szCs w:val="20"/>
          </w:rPr>
          <w:fldChar w:fldCharType="separate"/>
        </w:r>
        <w:r w:rsidRPr="00511FC9">
          <w:rPr>
            <w:noProof/>
            <w:sz w:val="20"/>
            <w:szCs w:val="20"/>
          </w:rPr>
          <w:t>2</w:t>
        </w:r>
        <w:r w:rsidRPr="00511FC9">
          <w:rPr>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78974696"/>
      <w:docPartObj>
        <w:docPartGallery w:val="Page Numbers (Bottom of Page)"/>
        <w:docPartUnique/>
      </w:docPartObj>
    </w:sdtPr>
    <w:sdtEndPr>
      <w:rPr>
        <w:noProof/>
      </w:rPr>
    </w:sdtEndPr>
    <w:sdtContent>
      <w:p w14:paraId="72419CC5" w14:textId="77777777" w:rsidR="00AC4F2B" w:rsidRPr="00511FC9" w:rsidRDefault="00AC4F2B" w:rsidP="00924A93">
        <w:pPr>
          <w:pStyle w:val="Footer"/>
          <w:tabs>
            <w:tab w:val="clear" w:pos="4680"/>
            <w:tab w:val="clear" w:pos="9360"/>
            <w:tab w:val="right" w:pos="14004"/>
          </w:tabs>
          <w:rPr>
            <w:sz w:val="20"/>
            <w:szCs w:val="20"/>
          </w:rPr>
        </w:pPr>
        <w:r w:rsidRPr="00511FC9">
          <w:rPr>
            <w:sz w:val="20"/>
            <w:szCs w:val="20"/>
          </w:rPr>
          <w:t>Version 1</w:t>
        </w:r>
        <w:r w:rsidRPr="00511FC9">
          <w:rPr>
            <w:sz w:val="20"/>
            <w:szCs w:val="20"/>
          </w:rPr>
          <w:tab/>
        </w:r>
        <w:r w:rsidRPr="00511FC9">
          <w:rPr>
            <w:sz w:val="20"/>
            <w:szCs w:val="20"/>
          </w:rPr>
          <w:fldChar w:fldCharType="begin"/>
        </w:r>
        <w:r w:rsidRPr="00511FC9">
          <w:rPr>
            <w:sz w:val="20"/>
            <w:szCs w:val="20"/>
          </w:rPr>
          <w:instrText xml:space="preserve"> PAGE   \* MERGEFORMAT </w:instrText>
        </w:r>
        <w:r w:rsidRPr="00511FC9">
          <w:rPr>
            <w:sz w:val="20"/>
            <w:szCs w:val="20"/>
          </w:rPr>
          <w:fldChar w:fldCharType="separate"/>
        </w:r>
        <w:r w:rsidRPr="00511FC9">
          <w:rPr>
            <w:noProof/>
            <w:sz w:val="20"/>
            <w:szCs w:val="20"/>
          </w:rPr>
          <w:t>2</w:t>
        </w:r>
        <w:r w:rsidRPr="00511FC9">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EF8D" w14:textId="06C3C19B" w:rsidR="00AC4F2B" w:rsidRPr="002406BC" w:rsidRDefault="00AC4F2B" w:rsidP="002406BC">
    <w:pPr>
      <w:pStyle w:val="Footer"/>
      <w:tabs>
        <w:tab w:val="clear" w:pos="4680"/>
        <w:tab w:val="clear" w:pos="9360"/>
        <w:tab w:val="right" w:pos="9071"/>
        <w:tab w:val="right" w:pos="10467"/>
        <w:tab w:val="right" w:pos="14034"/>
      </w:tabs>
      <w:rPr>
        <w:sz w:val="20"/>
      </w:rPr>
    </w:pPr>
    <w:r w:rsidRPr="002406BC">
      <w:t>Version 1.0</w:t>
    </w:r>
    <w:r w:rsidRPr="002406BC">
      <w:tab/>
    </w:r>
    <w:r w:rsidRPr="002406BC">
      <w:fldChar w:fldCharType="begin"/>
    </w:r>
    <w:r w:rsidRPr="002406BC">
      <w:instrText xml:space="preserve"> PAGE   \* MERGEFORMAT </w:instrText>
    </w:r>
    <w:r w:rsidRPr="002406BC">
      <w:fldChar w:fldCharType="separate"/>
    </w:r>
    <w:r w:rsidRPr="002406BC">
      <w:t>9</w:t>
    </w:r>
    <w:r w:rsidRPr="002406B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8A5F" w14:textId="77777777" w:rsidR="009C2746" w:rsidRDefault="009C2746" w:rsidP="00AE0497">
      <w:pPr>
        <w:spacing w:line="240" w:lineRule="auto"/>
      </w:pPr>
      <w:r>
        <w:separator/>
      </w:r>
    </w:p>
  </w:footnote>
  <w:footnote w:type="continuationSeparator" w:id="0">
    <w:p w14:paraId="150BC8A0" w14:textId="77777777" w:rsidR="009C2746" w:rsidRDefault="009C2746" w:rsidP="00AE0497">
      <w:pPr>
        <w:spacing w:line="240" w:lineRule="auto"/>
      </w:pPr>
      <w:r>
        <w:continuationSeparator/>
      </w:r>
    </w:p>
  </w:footnote>
  <w:footnote w:type="continuationNotice" w:id="1">
    <w:p w14:paraId="5BAAB3FE" w14:textId="77777777" w:rsidR="009C2746" w:rsidRDefault="009C27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5A4E" w14:textId="77777777" w:rsidR="00AC4F2B" w:rsidRDefault="00AC4F2B" w:rsidP="00FF5815">
    <w:r>
      <w:rPr>
        <w:noProof/>
        <w:lang w:eastAsia="en-GB"/>
      </w:rPr>
      <w:drawing>
        <wp:anchor distT="0" distB="0" distL="114300" distR="114300" simplePos="0" relativeHeight="251658240" behindDoc="0" locked="0" layoutInCell="1" allowOverlap="1" wp14:anchorId="36D82B71" wp14:editId="407DA802">
          <wp:simplePos x="0" y="0"/>
          <wp:positionH relativeFrom="margin">
            <wp:posOffset>-597535</wp:posOffset>
          </wp:positionH>
          <wp:positionV relativeFrom="margin">
            <wp:posOffset>-2286000</wp:posOffset>
          </wp:positionV>
          <wp:extent cx="6854400" cy="2034000"/>
          <wp:effectExtent l="0" t="0" r="3810" b="4445"/>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4400" cy="2034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570F" w14:textId="77777777" w:rsidR="00AC4F2B" w:rsidRDefault="00AC4F2B">
    <w:pPr>
      <w:pStyle w:val="Header"/>
    </w:pPr>
    <w:r>
      <w:rPr>
        <w:noProof/>
        <w:lang w:eastAsia="en-GB"/>
      </w:rPr>
      <w:drawing>
        <wp:inline distT="0" distB="0" distL="0" distR="0" wp14:anchorId="1E5739EC" wp14:editId="625B17E5">
          <wp:extent cx="5760085" cy="2001625"/>
          <wp:effectExtent l="0" t="0" r="0" b="0"/>
          <wp:docPr id="192" name="Picture 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2" name="Picture 19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01625"/>
                  </a:xfrm>
                  <a:prstGeom prst="rect">
                    <a:avLst/>
                  </a:prstGeom>
                  <a:ln>
                    <a:noFill/>
                  </a:ln>
                  <a:effectLst>
                    <a:softEdge rad="112500"/>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4E75" w14:textId="77777777" w:rsidR="00AC4F2B" w:rsidRDefault="00AC4F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678C" w14:textId="77777777" w:rsidR="00AC4F2B" w:rsidRDefault="00AC4F2B" w:rsidP="00FF5815">
    <w:pPr>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C44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A0BB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666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FE6E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F4AB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A8F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3200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9386288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720210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AE7635"/>
    <w:multiLevelType w:val="hybridMultilevel"/>
    <w:tmpl w:val="C9125BF2"/>
    <w:lvl w:ilvl="0" w:tplc="B48E629A">
      <w:start w:val="1"/>
      <w:numFmt w:val="bullet"/>
      <w:pStyle w:val="ListBullet2"/>
      <w:lvlText w:val=""/>
      <w:lvlJc w:val="left"/>
      <w:pPr>
        <w:ind w:left="1568" w:hanging="360"/>
      </w:pPr>
      <w:rPr>
        <w:rFonts w:ascii="Symbol" w:hAnsi="Symbol" w:hint="default"/>
      </w:rPr>
    </w:lvl>
    <w:lvl w:ilvl="1" w:tplc="04090003" w:tentative="1">
      <w:start w:val="1"/>
      <w:numFmt w:val="bullet"/>
      <w:lvlText w:val="o"/>
      <w:lvlJc w:val="left"/>
      <w:pPr>
        <w:ind w:left="2648" w:hanging="360"/>
      </w:pPr>
      <w:rPr>
        <w:rFonts w:ascii="Courier New" w:hAnsi="Courier New" w:hint="default"/>
      </w:rPr>
    </w:lvl>
    <w:lvl w:ilvl="2" w:tplc="04090005" w:tentative="1">
      <w:start w:val="1"/>
      <w:numFmt w:val="bullet"/>
      <w:lvlText w:val=""/>
      <w:lvlJc w:val="left"/>
      <w:pPr>
        <w:ind w:left="3368" w:hanging="360"/>
      </w:pPr>
      <w:rPr>
        <w:rFonts w:ascii="Wingdings" w:hAnsi="Wingdings" w:hint="default"/>
      </w:rPr>
    </w:lvl>
    <w:lvl w:ilvl="3" w:tplc="04090001" w:tentative="1">
      <w:start w:val="1"/>
      <w:numFmt w:val="bullet"/>
      <w:lvlText w:val=""/>
      <w:lvlJc w:val="left"/>
      <w:pPr>
        <w:ind w:left="4088" w:hanging="360"/>
      </w:pPr>
      <w:rPr>
        <w:rFonts w:ascii="Symbol" w:hAnsi="Symbol" w:hint="default"/>
      </w:rPr>
    </w:lvl>
    <w:lvl w:ilvl="4" w:tplc="04090003" w:tentative="1">
      <w:start w:val="1"/>
      <w:numFmt w:val="bullet"/>
      <w:lvlText w:val="o"/>
      <w:lvlJc w:val="left"/>
      <w:pPr>
        <w:ind w:left="4808" w:hanging="360"/>
      </w:pPr>
      <w:rPr>
        <w:rFonts w:ascii="Courier New" w:hAnsi="Courier New" w:hint="default"/>
      </w:rPr>
    </w:lvl>
    <w:lvl w:ilvl="5" w:tplc="04090005" w:tentative="1">
      <w:start w:val="1"/>
      <w:numFmt w:val="bullet"/>
      <w:lvlText w:val=""/>
      <w:lvlJc w:val="left"/>
      <w:pPr>
        <w:ind w:left="5528" w:hanging="360"/>
      </w:pPr>
      <w:rPr>
        <w:rFonts w:ascii="Wingdings" w:hAnsi="Wingdings" w:hint="default"/>
      </w:rPr>
    </w:lvl>
    <w:lvl w:ilvl="6" w:tplc="04090001" w:tentative="1">
      <w:start w:val="1"/>
      <w:numFmt w:val="bullet"/>
      <w:lvlText w:val=""/>
      <w:lvlJc w:val="left"/>
      <w:pPr>
        <w:ind w:left="6248" w:hanging="360"/>
      </w:pPr>
      <w:rPr>
        <w:rFonts w:ascii="Symbol" w:hAnsi="Symbol" w:hint="default"/>
      </w:rPr>
    </w:lvl>
    <w:lvl w:ilvl="7" w:tplc="04090003" w:tentative="1">
      <w:start w:val="1"/>
      <w:numFmt w:val="bullet"/>
      <w:lvlText w:val="o"/>
      <w:lvlJc w:val="left"/>
      <w:pPr>
        <w:ind w:left="6968" w:hanging="360"/>
      </w:pPr>
      <w:rPr>
        <w:rFonts w:ascii="Courier New" w:hAnsi="Courier New" w:hint="default"/>
      </w:rPr>
    </w:lvl>
    <w:lvl w:ilvl="8" w:tplc="04090005" w:tentative="1">
      <w:start w:val="1"/>
      <w:numFmt w:val="bullet"/>
      <w:lvlText w:val=""/>
      <w:lvlJc w:val="left"/>
      <w:pPr>
        <w:ind w:left="7688" w:hanging="360"/>
      </w:pPr>
      <w:rPr>
        <w:rFonts w:ascii="Wingdings" w:hAnsi="Wingdings" w:hint="default"/>
      </w:rPr>
    </w:lvl>
  </w:abstractNum>
  <w:abstractNum w:abstractNumId="10"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11" w15:restartNumberingAfterBreak="0">
    <w:nsid w:val="3A470620"/>
    <w:multiLevelType w:val="hybridMultilevel"/>
    <w:tmpl w:val="C624C8A0"/>
    <w:lvl w:ilvl="0" w:tplc="47B69E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0655115"/>
    <w:multiLevelType w:val="multilevel"/>
    <w:tmpl w:val="A658F10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69287FB1"/>
    <w:multiLevelType w:val="singleLevel"/>
    <w:tmpl w:val="455EAB58"/>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4BC17C8"/>
    <w:multiLevelType w:val="hybridMultilevel"/>
    <w:tmpl w:val="04AC74C8"/>
    <w:lvl w:ilvl="0" w:tplc="B4D86F3C">
      <w:start w:val="1"/>
      <w:numFmt w:val="bullet"/>
      <w:pStyle w:val="Bullet0"/>
      <w:lvlText w:val=""/>
      <w:lvlJc w:val="left"/>
      <w:pPr>
        <w:ind w:left="360" w:hanging="360"/>
      </w:pPr>
      <w:rPr>
        <w:rFonts w:ascii="Symbol" w:hAnsi="Symbol" w:cs="Symbol" w:hint="default"/>
        <w:color w:val="auto"/>
      </w:rPr>
    </w:lvl>
    <w:lvl w:ilvl="1" w:tplc="F5B81BD8">
      <w:start w:val="1"/>
      <w:numFmt w:val="bullet"/>
      <w:lvlText w:val="o"/>
      <w:lvlJc w:val="left"/>
      <w:pPr>
        <w:ind w:left="1800" w:hanging="360"/>
      </w:pPr>
      <w:rPr>
        <w:rFonts w:ascii="Courier New" w:hAnsi="Courier New" w:cs="Courier New" w:hint="default"/>
      </w:rPr>
    </w:lvl>
    <w:lvl w:ilvl="2" w:tplc="9E44445E">
      <w:start w:val="1"/>
      <w:numFmt w:val="bullet"/>
      <w:lvlText w:val=""/>
      <w:lvlJc w:val="left"/>
      <w:pPr>
        <w:ind w:left="2520" w:hanging="360"/>
      </w:pPr>
      <w:rPr>
        <w:rFonts w:ascii="Wingdings" w:hAnsi="Wingdings" w:hint="default"/>
      </w:rPr>
    </w:lvl>
    <w:lvl w:ilvl="3" w:tplc="282C8C5A">
      <w:start w:val="1"/>
      <w:numFmt w:val="bullet"/>
      <w:lvlText w:val=""/>
      <w:lvlJc w:val="left"/>
      <w:pPr>
        <w:ind w:left="3240" w:hanging="360"/>
      </w:pPr>
      <w:rPr>
        <w:rFonts w:ascii="Symbol" w:hAnsi="Symbol" w:hint="default"/>
      </w:rPr>
    </w:lvl>
    <w:lvl w:ilvl="4" w:tplc="F2FC2E1C">
      <w:start w:val="1"/>
      <w:numFmt w:val="bullet"/>
      <w:lvlText w:val="o"/>
      <w:lvlJc w:val="left"/>
      <w:pPr>
        <w:ind w:left="3960" w:hanging="360"/>
      </w:pPr>
      <w:rPr>
        <w:rFonts w:ascii="Courier New" w:hAnsi="Courier New" w:cs="Courier New" w:hint="default"/>
      </w:rPr>
    </w:lvl>
    <w:lvl w:ilvl="5" w:tplc="3348C4F8">
      <w:start w:val="1"/>
      <w:numFmt w:val="bullet"/>
      <w:lvlText w:val=""/>
      <w:lvlJc w:val="left"/>
      <w:pPr>
        <w:ind w:left="4680" w:hanging="360"/>
      </w:pPr>
      <w:rPr>
        <w:rFonts w:ascii="Wingdings" w:hAnsi="Wingdings" w:hint="default"/>
      </w:rPr>
    </w:lvl>
    <w:lvl w:ilvl="6" w:tplc="E2AEF018">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num w:numId="1" w16cid:durableId="209608074">
    <w:abstractNumId w:val="13"/>
  </w:num>
  <w:num w:numId="2" w16cid:durableId="349140513">
    <w:abstractNumId w:val="14"/>
  </w:num>
  <w:num w:numId="3" w16cid:durableId="1095858099">
    <w:abstractNumId w:val="9"/>
  </w:num>
  <w:num w:numId="4" w16cid:durableId="494759978">
    <w:abstractNumId w:val="10"/>
  </w:num>
  <w:num w:numId="5" w16cid:durableId="113062861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8816308">
    <w:abstractNumId w:val="14"/>
  </w:num>
  <w:num w:numId="7" w16cid:durableId="1712729990">
    <w:abstractNumId w:val="11"/>
  </w:num>
  <w:num w:numId="8" w16cid:durableId="1455365708">
    <w:abstractNumId w:val="8"/>
  </w:num>
  <w:num w:numId="9" w16cid:durableId="685986625">
    <w:abstractNumId w:val="6"/>
  </w:num>
  <w:num w:numId="10" w16cid:durableId="220213824">
    <w:abstractNumId w:val="5"/>
  </w:num>
  <w:num w:numId="11" w16cid:durableId="1252006521">
    <w:abstractNumId w:val="4"/>
  </w:num>
  <w:num w:numId="12" w16cid:durableId="1649163754">
    <w:abstractNumId w:val="7"/>
  </w:num>
  <w:num w:numId="13" w16cid:durableId="329255124">
    <w:abstractNumId w:val="3"/>
  </w:num>
  <w:num w:numId="14" w16cid:durableId="1528447489">
    <w:abstractNumId w:val="2"/>
  </w:num>
  <w:num w:numId="15" w16cid:durableId="98330676">
    <w:abstractNumId w:val="1"/>
  </w:num>
  <w:num w:numId="16" w16cid:durableId="729425089">
    <w:abstractNumId w:val="0"/>
  </w:num>
  <w:num w:numId="17" w16cid:durableId="314795278">
    <w:abstractNumId w:val="8"/>
  </w:num>
  <w:num w:numId="18" w16cid:durableId="371079256">
    <w:abstractNumId w:val="6"/>
  </w:num>
  <w:num w:numId="19" w16cid:durableId="1402022627">
    <w:abstractNumId w:val="5"/>
  </w:num>
  <w:num w:numId="20" w16cid:durableId="108746344">
    <w:abstractNumId w:val="4"/>
  </w:num>
  <w:num w:numId="21" w16cid:durableId="147136456">
    <w:abstractNumId w:val="7"/>
  </w:num>
  <w:num w:numId="22" w16cid:durableId="70740852">
    <w:abstractNumId w:val="3"/>
  </w:num>
  <w:num w:numId="23" w16cid:durableId="1902252822">
    <w:abstractNumId w:val="2"/>
  </w:num>
  <w:num w:numId="24" w16cid:durableId="1403067476">
    <w:abstractNumId w:val="1"/>
  </w:num>
  <w:num w:numId="25" w16cid:durableId="983582566">
    <w:abstractNumId w:val="0"/>
  </w:num>
  <w:num w:numId="26" w16cid:durableId="1578974613">
    <w:abstractNumId w:val="8"/>
  </w:num>
  <w:num w:numId="27" w16cid:durableId="716010205">
    <w:abstractNumId w:val="6"/>
  </w:num>
  <w:num w:numId="28" w16cid:durableId="131598463">
    <w:abstractNumId w:val="5"/>
  </w:num>
  <w:num w:numId="29" w16cid:durableId="1776552952">
    <w:abstractNumId w:val="4"/>
  </w:num>
  <w:num w:numId="30" w16cid:durableId="1090661023">
    <w:abstractNumId w:val="7"/>
  </w:num>
  <w:num w:numId="31" w16cid:durableId="1365979980">
    <w:abstractNumId w:val="3"/>
  </w:num>
  <w:num w:numId="32" w16cid:durableId="460878068">
    <w:abstractNumId w:val="2"/>
  </w:num>
  <w:num w:numId="33" w16cid:durableId="1286424347">
    <w:abstractNumId w:val="1"/>
  </w:num>
  <w:num w:numId="34" w16cid:durableId="111090355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0D"/>
    <w:rsid w:val="00000A08"/>
    <w:rsid w:val="00000EAE"/>
    <w:rsid w:val="00000EB9"/>
    <w:rsid w:val="000017F7"/>
    <w:rsid w:val="00002CFC"/>
    <w:rsid w:val="000031BA"/>
    <w:rsid w:val="0000582F"/>
    <w:rsid w:val="00006333"/>
    <w:rsid w:val="00006A20"/>
    <w:rsid w:val="00007F99"/>
    <w:rsid w:val="0001014C"/>
    <w:rsid w:val="000102B1"/>
    <w:rsid w:val="0001071A"/>
    <w:rsid w:val="00010872"/>
    <w:rsid w:val="00010C38"/>
    <w:rsid w:val="000138B3"/>
    <w:rsid w:val="00014AE2"/>
    <w:rsid w:val="00015742"/>
    <w:rsid w:val="00015B41"/>
    <w:rsid w:val="00015C1E"/>
    <w:rsid w:val="00016822"/>
    <w:rsid w:val="000170D2"/>
    <w:rsid w:val="0001747A"/>
    <w:rsid w:val="000218E0"/>
    <w:rsid w:val="00021BDB"/>
    <w:rsid w:val="000223F5"/>
    <w:rsid w:val="00023B67"/>
    <w:rsid w:val="00023D3A"/>
    <w:rsid w:val="00024107"/>
    <w:rsid w:val="0002452B"/>
    <w:rsid w:val="0002614C"/>
    <w:rsid w:val="000269D0"/>
    <w:rsid w:val="00026C1F"/>
    <w:rsid w:val="00027EDC"/>
    <w:rsid w:val="000314E2"/>
    <w:rsid w:val="000315EE"/>
    <w:rsid w:val="00031755"/>
    <w:rsid w:val="00032E9A"/>
    <w:rsid w:val="000331AD"/>
    <w:rsid w:val="00033908"/>
    <w:rsid w:val="0003391B"/>
    <w:rsid w:val="0003417D"/>
    <w:rsid w:val="0003428F"/>
    <w:rsid w:val="00034725"/>
    <w:rsid w:val="000348BF"/>
    <w:rsid w:val="0003533C"/>
    <w:rsid w:val="00035FF1"/>
    <w:rsid w:val="00040521"/>
    <w:rsid w:val="000407FC"/>
    <w:rsid w:val="000410A7"/>
    <w:rsid w:val="00042482"/>
    <w:rsid w:val="00043104"/>
    <w:rsid w:val="0004536C"/>
    <w:rsid w:val="000461EF"/>
    <w:rsid w:val="00046CC3"/>
    <w:rsid w:val="000476B9"/>
    <w:rsid w:val="00051247"/>
    <w:rsid w:val="00052AC5"/>
    <w:rsid w:val="000535DA"/>
    <w:rsid w:val="00054184"/>
    <w:rsid w:val="000541ED"/>
    <w:rsid w:val="00054521"/>
    <w:rsid w:val="000567CB"/>
    <w:rsid w:val="0005787B"/>
    <w:rsid w:val="00062B1E"/>
    <w:rsid w:val="00063C0C"/>
    <w:rsid w:val="00064022"/>
    <w:rsid w:val="0006432C"/>
    <w:rsid w:val="00064C47"/>
    <w:rsid w:val="00066DFF"/>
    <w:rsid w:val="0006761B"/>
    <w:rsid w:val="000678AF"/>
    <w:rsid w:val="000700E7"/>
    <w:rsid w:val="000708A0"/>
    <w:rsid w:val="00070AF2"/>
    <w:rsid w:val="000715AF"/>
    <w:rsid w:val="00071FD5"/>
    <w:rsid w:val="00072BCD"/>
    <w:rsid w:val="00073117"/>
    <w:rsid w:val="0007322F"/>
    <w:rsid w:val="000734D4"/>
    <w:rsid w:val="0007378B"/>
    <w:rsid w:val="00074DF9"/>
    <w:rsid w:val="000759EF"/>
    <w:rsid w:val="00075B16"/>
    <w:rsid w:val="0007740F"/>
    <w:rsid w:val="00077827"/>
    <w:rsid w:val="00080CEB"/>
    <w:rsid w:val="000815A9"/>
    <w:rsid w:val="00082141"/>
    <w:rsid w:val="00082D83"/>
    <w:rsid w:val="00083A91"/>
    <w:rsid w:val="00083B02"/>
    <w:rsid w:val="00085BC0"/>
    <w:rsid w:val="0008658D"/>
    <w:rsid w:val="00087D0F"/>
    <w:rsid w:val="00091AA1"/>
    <w:rsid w:val="00092216"/>
    <w:rsid w:val="000930D8"/>
    <w:rsid w:val="00093E7C"/>
    <w:rsid w:val="000942F4"/>
    <w:rsid w:val="000945E6"/>
    <w:rsid w:val="00094C11"/>
    <w:rsid w:val="000973DA"/>
    <w:rsid w:val="000979C3"/>
    <w:rsid w:val="000979E2"/>
    <w:rsid w:val="00097E9B"/>
    <w:rsid w:val="000A039A"/>
    <w:rsid w:val="000A0A64"/>
    <w:rsid w:val="000A180B"/>
    <w:rsid w:val="000A47A5"/>
    <w:rsid w:val="000A53E6"/>
    <w:rsid w:val="000A605C"/>
    <w:rsid w:val="000A74AB"/>
    <w:rsid w:val="000A74FA"/>
    <w:rsid w:val="000A7FF3"/>
    <w:rsid w:val="000B02FC"/>
    <w:rsid w:val="000B1EB4"/>
    <w:rsid w:val="000B1EF6"/>
    <w:rsid w:val="000B39D9"/>
    <w:rsid w:val="000B44DD"/>
    <w:rsid w:val="000B504E"/>
    <w:rsid w:val="000B50E4"/>
    <w:rsid w:val="000B66C6"/>
    <w:rsid w:val="000B7283"/>
    <w:rsid w:val="000B7F20"/>
    <w:rsid w:val="000C1B5F"/>
    <w:rsid w:val="000C2141"/>
    <w:rsid w:val="000C24DB"/>
    <w:rsid w:val="000C2670"/>
    <w:rsid w:val="000C2777"/>
    <w:rsid w:val="000C2E98"/>
    <w:rsid w:val="000C3A9E"/>
    <w:rsid w:val="000C3B6D"/>
    <w:rsid w:val="000C4A8E"/>
    <w:rsid w:val="000C4EB5"/>
    <w:rsid w:val="000C569E"/>
    <w:rsid w:val="000C61EB"/>
    <w:rsid w:val="000C75E2"/>
    <w:rsid w:val="000C7965"/>
    <w:rsid w:val="000D196C"/>
    <w:rsid w:val="000D1E84"/>
    <w:rsid w:val="000D3BAF"/>
    <w:rsid w:val="000D4437"/>
    <w:rsid w:val="000D472F"/>
    <w:rsid w:val="000D4B2C"/>
    <w:rsid w:val="000D634F"/>
    <w:rsid w:val="000D6C29"/>
    <w:rsid w:val="000D7715"/>
    <w:rsid w:val="000D789C"/>
    <w:rsid w:val="000E0823"/>
    <w:rsid w:val="000E129A"/>
    <w:rsid w:val="000E1A72"/>
    <w:rsid w:val="000E2662"/>
    <w:rsid w:val="000E2BD9"/>
    <w:rsid w:val="000E2C0D"/>
    <w:rsid w:val="000E38EF"/>
    <w:rsid w:val="000E3DA0"/>
    <w:rsid w:val="000E3E4E"/>
    <w:rsid w:val="000E62A6"/>
    <w:rsid w:val="000E724B"/>
    <w:rsid w:val="000F188D"/>
    <w:rsid w:val="000F2840"/>
    <w:rsid w:val="000F2BA1"/>
    <w:rsid w:val="000F35CB"/>
    <w:rsid w:val="000F3BC4"/>
    <w:rsid w:val="000F443B"/>
    <w:rsid w:val="000F4C21"/>
    <w:rsid w:val="000F71C9"/>
    <w:rsid w:val="000F7516"/>
    <w:rsid w:val="000F7541"/>
    <w:rsid w:val="000F754A"/>
    <w:rsid w:val="001000B7"/>
    <w:rsid w:val="0010255E"/>
    <w:rsid w:val="00102A6A"/>
    <w:rsid w:val="001046CC"/>
    <w:rsid w:val="001048A0"/>
    <w:rsid w:val="001048EE"/>
    <w:rsid w:val="00106AA9"/>
    <w:rsid w:val="001070A3"/>
    <w:rsid w:val="0010740F"/>
    <w:rsid w:val="00107493"/>
    <w:rsid w:val="001074CE"/>
    <w:rsid w:val="001076DC"/>
    <w:rsid w:val="001100BF"/>
    <w:rsid w:val="00110573"/>
    <w:rsid w:val="001105B5"/>
    <w:rsid w:val="00110E65"/>
    <w:rsid w:val="00111DCF"/>
    <w:rsid w:val="00113033"/>
    <w:rsid w:val="00114A28"/>
    <w:rsid w:val="001163EE"/>
    <w:rsid w:val="001163FC"/>
    <w:rsid w:val="001170D3"/>
    <w:rsid w:val="00121201"/>
    <w:rsid w:val="00121324"/>
    <w:rsid w:val="0012287A"/>
    <w:rsid w:val="00123040"/>
    <w:rsid w:val="00123FB6"/>
    <w:rsid w:val="001255C8"/>
    <w:rsid w:val="00125968"/>
    <w:rsid w:val="00126C4F"/>
    <w:rsid w:val="00126DDB"/>
    <w:rsid w:val="00126F4A"/>
    <w:rsid w:val="00127710"/>
    <w:rsid w:val="001277E7"/>
    <w:rsid w:val="001279D9"/>
    <w:rsid w:val="00130DF6"/>
    <w:rsid w:val="0013150A"/>
    <w:rsid w:val="00131DA0"/>
    <w:rsid w:val="00131F50"/>
    <w:rsid w:val="00133E3A"/>
    <w:rsid w:val="00134D26"/>
    <w:rsid w:val="00137449"/>
    <w:rsid w:val="0013799C"/>
    <w:rsid w:val="00140787"/>
    <w:rsid w:val="001408D7"/>
    <w:rsid w:val="00141C2E"/>
    <w:rsid w:val="00142670"/>
    <w:rsid w:val="0014571A"/>
    <w:rsid w:val="00145B72"/>
    <w:rsid w:val="00145D0E"/>
    <w:rsid w:val="00145EB0"/>
    <w:rsid w:val="00146AA2"/>
    <w:rsid w:val="0014798D"/>
    <w:rsid w:val="00147E89"/>
    <w:rsid w:val="00151AC2"/>
    <w:rsid w:val="001534F3"/>
    <w:rsid w:val="0015388C"/>
    <w:rsid w:val="00153A66"/>
    <w:rsid w:val="00154064"/>
    <w:rsid w:val="001541EA"/>
    <w:rsid w:val="00154A18"/>
    <w:rsid w:val="00154B4D"/>
    <w:rsid w:val="00154D11"/>
    <w:rsid w:val="001553DA"/>
    <w:rsid w:val="00155416"/>
    <w:rsid w:val="00156333"/>
    <w:rsid w:val="00156576"/>
    <w:rsid w:val="00156AE9"/>
    <w:rsid w:val="001579FC"/>
    <w:rsid w:val="00160E41"/>
    <w:rsid w:val="00161202"/>
    <w:rsid w:val="00161FC7"/>
    <w:rsid w:val="001631F3"/>
    <w:rsid w:val="00164823"/>
    <w:rsid w:val="001654DE"/>
    <w:rsid w:val="00167180"/>
    <w:rsid w:val="0016789A"/>
    <w:rsid w:val="00170B03"/>
    <w:rsid w:val="001710C7"/>
    <w:rsid w:val="001710E2"/>
    <w:rsid w:val="00171657"/>
    <w:rsid w:val="00171693"/>
    <w:rsid w:val="00172872"/>
    <w:rsid w:val="00172A06"/>
    <w:rsid w:val="0017377D"/>
    <w:rsid w:val="001755E9"/>
    <w:rsid w:val="00175DDD"/>
    <w:rsid w:val="00176655"/>
    <w:rsid w:val="00177803"/>
    <w:rsid w:val="00177FDB"/>
    <w:rsid w:val="001805DD"/>
    <w:rsid w:val="001806C3"/>
    <w:rsid w:val="00181080"/>
    <w:rsid w:val="00182A8E"/>
    <w:rsid w:val="001833F7"/>
    <w:rsid w:val="001841F3"/>
    <w:rsid w:val="00186540"/>
    <w:rsid w:val="00186566"/>
    <w:rsid w:val="00186873"/>
    <w:rsid w:val="00191697"/>
    <w:rsid w:val="00191736"/>
    <w:rsid w:val="00194A16"/>
    <w:rsid w:val="001A2B0F"/>
    <w:rsid w:val="001A2C0E"/>
    <w:rsid w:val="001A41D8"/>
    <w:rsid w:val="001A5CF3"/>
    <w:rsid w:val="001A6267"/>
    <w:rsid w:val="001A635C"/>
    <w:rsid w:val="001B05B2"/>
    <w:rsid w:val="001B1548"/>
    <w:rsid w:val="001B188B"/>
    <w:rsid w:val="001B2851"/>
    <w:rsid w:val="001B324C"/>
    <w:rsid w:val="001B47C0"/>
    <w:rsid w:val="001B6883"/>
    <w:rsid w:val="001B7632"/>
    <w:rsid w:val="001C1C33"/>
    <w:rsid w:val="001C2228"/>
    <w:rsid w:val="001C2592"/>
    <w:rsid w:val="001C2751"/>
    <w:rsid w:val="001C2EEE"/>
    <w:rsid w:val="001C3AD4"/>
    <w:rsid w:val="001C4952"/>
    <w:rsid w:val="001C50C3"/>
    <w:rsid w:val="001C5F97"/>
    <w:rsid w:val="001C6A54"/>
    <w:rsid w:val="001C73E7"/>
    <w:rsid w:val="001C7DC0"/>
    <w:rsid w:val="001D067C"/>
    <w:rsid w:val="001D1C82"/>
    <w:rsid w:val="001D23D1"/>
    <w:rsid w:val="001D3B92"/>
    <w:rsid w:val="001D3F58"/>
    <w:rsid w:val="001D44EF"/>
    <w:rsid w:val="001D4C0F"/>
    <w:rsid w:val="001D4F4A"/>
    <w:rsid w:val="001D6B8A"/>
    <w:rsid w:val="001D725D"/>
    <w:rsid w:val="001D7F75"/>
    <w:rsid w:val="001E1CBD"/>
    <w:rsid w:val="001E34E3"/>
    <w:rsid w:val="001E3670"/>
    <w:rsid w:val="001E37AA"/>
    <w:rsid w:val="001E4530"/>
    <w:rsid w:val="001E509A"/>
    <w:rsid w:val="001E5586"/>
    <w:rsid w:val="001E72A0"/>
    <w:rsid w:val="001E7B49"/>
    <w:rsid w:val="001F016F"/>
    <w:rsid w:val="001F01CD"/>
    <w:rsid w:val="001F0AD4"/>
    <w:rsid w:val="001F18CE"/>
    <w:rsid w:val="001F238C"/>
    <w:rsid w:val="001F2A7B"/>
    <w:rsid w:val="001F3F42"/>
    <w:rsid w:val="001F3F85"/>
    <w:rsid w:val="001F46E1"/>
    <w:rsid w:val="001F4FD0"/>
    <w:rsid w:val="001F6B64"/>
    <w:rsid w:val="0020020D"/>
    <w:rsid w:val="002006BC"/>
    <w:rsid w:val="00201189"/>
    <w:rsid w:val="00201C2A"/>
    <w:rsid w:val="00201E7B"/>
    <w:rsid w:val="00203C9E"/>
    <w:rsid w:val="0020488D"/>
    <w:rsid w:val="00205D26"/>
    <w:rsid w:val="00205EB6"/>
    <w:rsid w:val="00206231"/>
    <w:rsid w:val="00206734"/>
    <w:rsid w:val="00206D36"/>
    <w:rsid w:val="002073BF"/>
    <w:rsid w:val="0021121E"/>
    <w:rsid w:val="00212003"/>
    <w:rsid w:val="002137D3"/>
    <w:rsid w:val="00214C3C"/>
    <w:rsid w:val="00215698"/>
    <w:rsid w:val="00215763"/>
    <w:rsid w:val="00216103"/>
    <w:rsid w:val="0021708A"/>
    <w:rsid w:val="00220853"/>
    <w:rsid w:val="00220F22"/>
    <w:rsid w:val="002230D9"/>
    <w:rsid w:val="00223721"/>
    <w:rsid w:val="00224976"/>
    <w:rsid w:val="002249D0"/>
    <w:rsid w:val="00224AF1"/>
    <w:rsid w:val="00225547"/>
    <w:rsid w:val="002258CA"/>
    <w:rsid w:val="002262F5"/>
    <w:rsid w:val="00227099"/>
    <w:rsid w:val="002307F9"/>
    <w:rsid w:val="0023089B"/>
    <w:rsid w:val="00230BD6"/>
    <w:rsid w:val="0023107C"/>
    <w:rsid w:val="002315E5"/>
    <w:rsid w:val="002319D4"/>
    <w:rsid w:val="00231A4D"/>
    <w:rsid w:val="002341E4"/>
    <w:rsid w:val="002342C2"/>
    <w:rsid w:val="002345BB"/>
    <w:rsid w:val="00235555"/>
    <w:rsid w:val="00237119"/>
    <w:rsid w:val="0023732E"/>
    <w:rsid w:val="002406BC"/>
    <w:rsid w:val="0024078D"/>
    <w:rsid w:val="00240BC4"/>
    <w:rsid w:val="00241CAA"/>
    <w:rsid w:val="00242093"/>
    <w:rsid w:val="00242158"/>
    <w:rsid w:val="00243015"/>
    <w:rsid w:val="002433AA"/>
    <w:rsid w:val="00243637"/>
    <w:rsid w:val="00244778"/>
    <w:rsid w:val="00244941"/>
    <w:rsid w:val="00245227"/>
    <w:rsid w:val="00245446"/>
    <w:rsid w:val="00245907"/>
    <w:rsid w:val="00245B1B"/>
    <w:rsid w:val="00246405"/>
    <w:rsid w:val="00246A7B"/>
    <w:rsid w:val="00246C7E"/>
    <w:rsid w:val="00246F22"/>
    <w:rsid w:val="00247060"/>
    <w:rsid w:val="00250067"/>
    <w:rsid w:val="002502F3"/>
    <w:rsid w:val="002514B5"/>
    <w:rsid w:val="002543AB"/>
    <w:rsid w:val="00254E61"/>
    <w:rsid w:val="002556EF"/>
    <w:rsid w:val="00255BB4"/>
    <w:rsid w:val="0025675E"/>
    <w:rsid w:val="00256BB6"/>
    <w:rsid w:val="00256E78"/>
    <w:rsid w:val="002576A0"/>
    <w:rsid w:val="002579D9"/>
    <w:rsid w:val="00257A56"/>
    <w:rsid w:val="00257D5E"/>
    <w:rsid w:val="00260CF5"/>
    <w:rsid w:val="00262DB3"/>
    <w:rsid w:val="002632FE"/>
    <w:rsid w:val="00264B8B"/>
    <w:rsid w:val="002663F8"/>
    <w:rsid w:val="00266E15"/>
    <w:rsid w:val="00267F5E"/>
    <w:rsid w:val="0027009D"/>
    <w:rsid w:val="00273C2C"/>
    <w:rsid w:val="00274893"/>
    <w:rsid w:val="002751AF"/>
    <w:rsid w:val="0027615F"/>
    <w:rsid w:val="00277A5E"/>
    <w:rsid w:val="00277BF5"/>
    <w:rsid w:val="00277F9E"/>
    <w:rsid w:val="00280396"/>
    <w:rsid w:val="0028068C"/>
    <w:rsid w:val="002811D1"/>
    <w:rsid w:val="0028175F"/>
    <w:rsid w:val="0028356D"/>
    <w:rsid w:val="00284C2A"/>
    <w:rsid w:val="00285138"/>
    <w:rsid w:val="00287DD0"/>
    <w:rsid w:val="00287DFC"/>
    <w:rsid w:val="00290AE2"/>
    <w:rsid w:val="00291A87"/>
    <w:rsid w:val="00291FDD"/>
    <w:rsid w:val="00292B25"/>
    <w:rsid w:val="00292EDF"/>
    <w:rsid w:val="0029308F"/>
    <w:rsid w:val="00293426"/>
    <w:rsid w:val="00294193"/>
    <w:rsid w:val="002947E5"/>
    <w:rsid w:val="0029492D"/>
    <w:rsid w:val="00294C72"/>
    <w:rsid w:val="00296826"/>
    <w:rsid w:val="002971ED"/>
    <w:rsid w:val="00297336"/>
    <w:rsid w:val="00297C55"/>
    <w:rsid w:val="002A0247"/>
    <w:rsid w:val="002A0307"/>
    <w:rsid w:val="002A0AFF"/>
    <w:rsid w:val="002A1D27"/>
    <w:rsid w:val="002A4BDB"/>
    <w:rsid w:val="002B1C1E"/>
    <w:rsid w:val="002B1CCD"/>
    <w:rsid w:val="002B1CED"/>
    <w:rsid w:val="002B22E7"/>
    <w:rsid w:val="002B3CC2"/>
    <w:rsid w:val="002B3FC5"/>
    <w:rsid w:val="002B4C0D"/>
    <w:rsid w:val="002B5309"/>
    <w:rsid w:val="002B5CC3"/>
    <w:rsid w:val="002B62BD"/>
    <w:rsid w:val="002B7629"/>
    <w:rsid w:val="002C0293"/>
    <w:rsid w:val="002C05F2"/>
    <w:rsid w:val="002C11B1"/>
    <w:rsid w:val="002C19BA"/>
    <w:rsid w:val="002C1DFD"/>
    <w:rsid w:val="002C2042"/>
    <w:rsid w:val="002C3B88"/>
    <w:rsid w:val="002C4580"/>
    <w:rsid w:val="002C46A2"/>
    <w:rsid w:val="002C4B52"/>
    <w:rsid w:val="002C52AC"/>
    <w:rsid w:val="002C5A4F"/>
    <w:rsid w:val="002C69B8"/>
    <w:rsid w:val="002C7CB8"/>
    <w:rsid w:val="002C7FFD"/>
    <w:rsid w:val="002D0256"/>
    <w:rsid w:val="002D0872"/>
    <w:rsid w:val="002D0A09"/>
    <w:rsid w:val="002D15D0"/>
    <w:rsid w:val="002D3E9C"/>
    <w:rsid w:val="002D4897"/>
    <w:rsid w:val="002D49C1"/>
    <w:rsid w:val="002D4A34"/>
    <w:rsid w:val="002D5943"/>
    <w:rsid w:val="002D6817"/>
    <w:rsid w:val="002D6888"/>
    <w:rsid w:val="002D6B49"/>
    <w:rsid w:val="002D72BF"/>
    <w:rsid w:val="002D733F"/>
    <w:rsid w:val="002E0772"/>
    <w:rsid w:val="002E0DBC"/>
    <w:rsid w:val="002E192A"/>
    <w:rsid w:val="002E2389"/>
    <w:rsid w:val="002E35A6"/>
    <w:rsid w:val="002E36DE"/>
    <w:rsid w:val="002E4A8C"/>
    <w:rsid w:val="002E51F5"/>
    <w:rsid w:val="002E59D1"/>
    <w:rsid w:val="002E5EAF"/>
    <w:rsid w:val="002E66C5"/>
    <w:rsid w:val="002E76A1"/>
    <w:rsid w:val="002F0351"/>
    <w:rsid w:val="002F1694"/>
    <w:rsid w:val="002F1778"/>
    <w:rsid w:val="002F1B6B"/>
    <w:rsid w:val="002F25C9"/>
    <w:rsid w:val="002F28D7"/>
    <w:rsid w:val="002F49C8"/>
    <w:rsid w:val="002F4AE5"/>
    <w:rsid w:val="002F4BA2"/>
    <w:rsid w:val="002F50D8"/>
    <w:rsid w:val="002F5255"/>
    <w:rsid w:val="002F54E2"/>
    <w:rsid w:val="002F55FC"/>
    <w:rsid w:val="002F5904"/>
    <w:rsid w:val="002F5F16"/>
    <w:rsid w:val="002F65B6"/>
    <w:rsid w:val="002F72FB"/>
    <w:rsid w:val="002F7EDB"/>
    <w:rsid w:val="003006E1"/>
    <w:rsid w:val="0030148F"/>
    <w:rsid w:val="00301707"/>
    <w:rsid w:val="00301975"/>
    <w:rsid w:val="003048DA"/>
    <w:rsid w:val="00304EC2"/>
    <w:rsid w:val="0030565C"/>
    <w:rsid w:val="003058EC"/>
    <w:rsid w:val="00306052"/>
    <w:rsid w:val="00306D59"/>
    <w:rsid w:val="003077AC"/>
    <w:rsid w:val="00307CBF"/>
    <w:rsid w:val="00310476"/>
    <w:rsid w:val="00310B62"/>
    <w:rsid w:val="00310E0E"/>
    <w:rsid w:val="00310E67"/>
    <w:rsid w:val="0031127E"/>
    <w:rsid w:val="003119F0"/>
    <w:rsid w:val="00312FB6"/>
    <w:rsid w:val="0031479A"/>
    <w:rsid w:val="00315F57"/>
    <w:rsid w:val="003160DA"/>
    <w:rsid w:val="00316AF7"/>
    <w:rsid w:val="003176B8"/>
    <w:rsid w:val="003213BD"/>
    <w:rsid w:val="00321ADD"/>
    <w:rsid w:val="00321E92"/>
    <w:rsid w:val="00322CBE"/>
    <w:rsid w:val="003230DD"/>
    <w:rsid w:val="003236E4"/>
    <w:rsid w:val="003242E8"/>
    <w:rsid w:val="00324989"/>
    <w:rsid w:val="00326092"/>
    <w:rsid w:val="0032721C"/>
    <w:rsid w:val="0032784D"/>
    <w:rsid w:val="003309CE"/>
    <w:rsid w:val="0033113C"/>
    <w:rsid w:val="0033123D"/>
    <w:rsid w:val="003324B2"/>
    <w:rsid w:val="003326CD"/>
    <w:rsid w:val="003337E5"/>
    <w:rsid w:val="00333CEE"/>
    <w:rsid w:val="003340C3"/>
    <w:rsid w:val="00334706"/>
    <w:rsid w:val="00335878"/>
    <w:rsid w:val="00335CFA"/>
    <w:rsid w:val="003368C7"/>
    <w:rsid w:val="00340C4A"/>
    <w:rsid w:val="00340DE2"/>
    <w:rsid w:val="003427DC"/>
    <w:rsid w:val="0034386C"/>
    <w:rsid w:val="00343879"/>
    <w:rsid w:val="0034707D"/>
    <w:rsid w:val="003472D5"/>
    <w:rsid w:val="003473B3"/>
    <w:rsid w:val="00350A47"/>
    <w:rsid w:val="00351840"/>
    <w:rsid w:val="0035219E"/>
    <w:rsid w:val="003528A8"/>
    <w:rsid w:val="00353007"/>
    <w:rsid w:val="00354D3A"/>
    <w:rsid w:val="003554F6"/>
    <w:rsid w:val="003559C8"/>
    <w:rsid w:val="003572A0"/>
    <w:rsid w:val="0035764A"/>
    <w:rsid w:val="003618A8"/>
    <w:rsid w:val="0036250B"/>
    <w:rsid w:val="00363BE8"/>
    <w:rsid w:val="00363D04"/>
    <w:rsid w:val="00364535"/>
    <w:rsid w:val="00364A3D"/>
    <w:rsid w:val="00364E2D"/>
    <w:rsid w:val="003654B1"/>
    <w:rsid w:val="00371EA2"/>
    <w:rsid w:val="003724AE"/>
    <w:rsid w:val="00372A97"/>
    <w:rsid w:val="003737F4"/>
    <w:rsid w:val="00374892"/>
    <w:rsid w:val="00374DD3"/>
    <w:rsid w:val="003756CB"/>
    <w:rsid w:val="003767E3"/>
    <w:rsid w:val="0037709E"/>
    <w:rsid w:val="003775F9"/>
    <w:rsid w:val="00380B0B"/>
    <w:rsid w:val="00380E87"/>
    <w:rsid w:val="00382686"/>
    <w:rsid w:val="00382CCF"/>
    <w:rsid w:val="003832B5"/>
    <w:rsid w:val="00385704"/>
    <w:rsid w:val="00386152"/>
    <w:rsid w:val="00386967"/>
    <w:rsid w:val="00386D4C"/>
    <w:rsid w:val="00387475"/>
    <w:rsid w:val="00390C1B"/>
    <w:rsid w:val="00390CE6"/>
    <w:rsid w:val="00390D3A"/>
    <w:rsid w:val="003911E9"/>
    <w:rsid w:val="003930F5"/>
    <w:rsid w:val="003936E6"/>
    <w:rsid w:val="003946B4"/>
    <w:rsid w:val="003953C3"/>
    <w:rsid w:val="00395A3C"/>
    <w:rsid w:val="003968BA"/>
    <w:rsid w:val="00397024"/>
    <w:rsid w:val="00397988"/>
    <w:rsid w:val="003A372C"/>
    <w:rsid w:val="003A470D"/>
    <w:rsid w:val="003A4792"/>
    <w:rsid w:val="003A5266"/>
    <w:rsid w:val="003A53FE"/>
    <w:rsid w:val="003A5C94"/>
    <w:rsid w:val="003A6801"/>
    <w:rsid w:val="003A6BB0"/>
    <w:rsid w:val="003B0314"/>
    <w:rsid w:val="003B0C53"/>
    <w:rsid w:val="003B273A"/>
    <w:rsid w:val="003B2A10"/>
    <w:rsid w:val="003B31FC"/>
    <w:rsid w:val="003B41C1"/>
    <w:rsid w:val="003B435E"/>
    <w:rsid w:val="003B439B"/>
    <w:rsid w:val="003B4A68"/>
    <w:rsid w:val="003B5204"/>
    <w:rsid w:val="003B77F0"/>
    <w:rsid w:val="003C178E"/>
    <w:rsid w:val="003C2144"/>
    <w:rsid w:val="003C362B"/>
    <w:rsid w:val="003C55D6"/>
    <w:rsid w:val="003C5AAB"/>
    <w:rsid w:val="003C624F"/>
    <w:rsid w:val="003C7FC9"/>
    <w:rsid w:val="003D1486"/>
    <w:rsid w:val="003D1CD2"/>
    <w:rsid w:val="003D2EBF"/>
    <w:rsid w:val="003D32CD"/>
    <w:rsid w:val="003D3567"/>
    <w:rsid w:val="003D4AFF"/>
    <w:rsid w:val="003D4D9C"/>
    <w:rsid w:val="003D5D6E"/>
    <w:rsid w:val="003D6AA1"/>
    <w:rsid w:val="003D7EBA"/>
    <w:rsid w:val="003E0173"/>
    <w:rsid w:val="003E09D4"/>
    <w:rsid w:val="003E0FCC"/>
    <w:rsid w:val="003E1AFD"/>
    <w:rsid w:val="003E1BA2"/>
    <w:rsid w:val="003E23A1"/>
    <w:rsid w:val="003E28EF"/>
    <w:rsid w:val="003E2EDC"/>
    <w:rsid w:val="003E32BC"/>
    <w:rsid w:val="003E4A7F"/>
    <w:rsid w:val="003E62D9"/>
    <w:rsid w:val="003E6361"/>
    <w:rsid w:val="003E7520"/>
    <w:rsid w:val="003E7C15"/>
    <w:rsid w:val="003F053D"/>
    <w:rsid w:val="003F0703"/>
    <w:rsid w:val="003F0BDC"/>
    <w:rsid w:val="003F0E48"/>
    <w:rsid w:val="003F1387"/>
    <w:rsid w:val="003F236F"/>
    <w:rsid w:val="003F31D6"/>
    <w:rsid w:val="003F324B"/>
    <w:rsid w:val="003F34F3"/>
    <w:rsid w:val="003F3B38"/>
    <w:rsid w:val="003F426A"/>
    <w:rsid w:val="003F4CC6"/>
    <w:rsid w:val="003F4F5D"/>
    <w:rsid w:val="003F52F7"/>
    <w:rsid w:val="003F686B"/>
    <w:rsid w:val="003F777E"/>
    <w:rsid w:val="00400437"/>
    <w:rsid w:val="004026AC"/>
    <w:rsid w:val="00405941"/>
    <w:rsid w:val="00406E20"/>
    <w:rsid w:val="0040752E"/>
    <w:rsid w:val="00410719"/>
    <w:rsid w:val="00410E8D"/>
    <w:rsid w:val="00411154"/>
    <w:rsid w:val="00413668"/>
    <w:rsid w:val="00413DB8"/>
    <w:rsid w:val="00414E0A"/>
    <w:rsid w:val="00415C1F"/>
    <w:rsid w:val="004163F9"/>
    <w:rsid w:val="0041686F"/>
    <w:rsid w:val="00416DBA"/>
    <w:rsid w:val="004203A9"/>
    <w:rsid w:val="004209FC"/>
    <w:rsid w:val="00421DC2"/>
    <w:rsid w:val="00421E0C"/>
    <w:rsid w:val="00422EE6"/>
    <w:rsid w:val="00423546"/>
    <w:rsid w:val="00423FC6"/>
    <w:rsid w:val="00424F7F"/>
    <w:rsid w:val="00425805"/>
    <w:rsid w:val="00426735"/>
    <w:rsid w:val="00426DAE"/>
    <w:rsid w:val="00431B1A"/>
    <w:rsid w:val="00431CC3"/>
    <w:rsid w:val="00432048"/>
    <w:rsid w:val="0043393F"/>
    <w:rsid w:val="00433FA7"/>
    <w:rsid w:val="00434998"/>
    <w:rsid w:val="00434EF4"/>
    <w:rsid w:val="00435B21"/>
    <w:rsid w:val="00435E34"/>
    <w:rsid w:val="00435F7C"/>
    <w:rsid w:val="0043790F"/>
    <w:rsid w:val="00437AC5"/>
    <w:rsid w:val="00442659"/>
    <w:rsid w:val="00442E41"/>
    <w:rsid w:val="00443DD9"/>
    <w:rsid w:val="00444606"/>
    <w:rsid w:val="00444841"/>
    <w:rsid w:val="0044507A"/>
    <w:rsid w:val="004506D1"/>
    <w:rsid w:val="00452BF2"/>
    <w:rsid w:val="00454F81"/>
    <w:rsid w:val="004552D5"/>
    <w:rsid w:val="00456ACB"/>
    <w:rsid w:val="004600E8"/>
    <w:rsid w:val="00460921"/>
    <w:rsid w:val="00460A54"/>
    <w:rsid w:val="00460A77"/>
    <w:rsid w:val="0046197B"/>
    <w:rsid w:val="0046209B"/>
    <w:rsid w:val="004634B3"/>
    <w:rsid w:val="004639FE"/>
    <w:rsid w:val="00463E3B"/>
    <w:rsid w:val="00463E7A"/>
    <w:rsid w:val="00466471"/>
    <w:rsid w:val="0046676E"/>
    <w:rsid w:val="00466E46"/>
    <w:rsid w:val="00467AFC"/>
    <w:rsid w:val="00470E02"/>
    <w:rsid w:val="00471073"/>
    <w:rsid w:val="004728D4"/>
    <w:rsid w:val="00472B37"/>
    <w:rsid w:val="004735F8"/>
    <w:rsid w:val="0047429B"/>
    <w:rsid w:val="004755AF"/>
    <w:rsid w:val="00476126"/>
    <w:rsid w:val="00476EBB"/>
    <w:rsid w:val="0048030D"/>
    <w:rsid w:val="00480C0B"/>
    <w:rsid w:val="00482230"/>
    <w:rsid w:val="0048270E"/>
    <w:rsid w:val="00484536"/>
    <w:rsid w:val="004847D1"/>
    <w:rsid w:val="004857FF"/>
    <w:rsid w:val="00485B6E"/>
    <w:rsid w:val="004903B4"/>
    <w:rsid w:val="004906FC"/>
    <w:rsid w:val="004907E5"/>
    <w:rsid w:val="00490971"/>
    <w:rsid w:val="00490C7E"/>
    <w:rsid w:val="00490D80"/>
    <w:rsid w:val="00491203"/>
    <w:rsid w:val="0049176A"/>
    <w:rsid w:val="00491D87"/>
    <w:rsid w:val="00491E6B"/>
    <w:rsid w:val="00492961"/>
    <w:rsid w:val="0049307E"/>
    <w:rsid w:val="0049510A"/>
    <w:rsid w:val="004974FA"/>
    <w:rsid w:val="004977FF"/>
    <w:rsid w:val="00497839"/>
    <w:rsid w:val="004A08FA"/>
    <w:rsid w:val="004A12E0"/>
    <w:rsid w:val="004A131C"/>
    <w:rsid w:val="004A15E9"/>
    <w:rsid w:val="004A2695"/>
    <w:rsid w:val="004A30C3"/>
    <w:rsid w:val="004A3EDD"/>
    <w:rsid w:val="004A3FE7"/>
    <w:rsid w:val="004A47C1"/>
    <w:rsid w:val="004A5000"/>
    <w:rsid w:val="004A76C2"/>
    <w:rsid w:val="004B09B9"/>
    <w:rsid w:val="004B1F64"/>
    <w:rsid w:val="004B1FFF"/>
    <w:rsid w:val="004B21A3"/>
    <w:rsid w:val="004B25F1"/>
    <w:rsid w:val="004B3152"/>
    <w:rsid w:val="004B40F7"/>
    <w:rsid w:val="004B429C"/>
    <w:rsid w:val="004B6BB5"/>
    <w:rsid w:val="004B6C9A"/>
    <w:rsid w:val="004B7CE2"/>
    <w:rsid w:val="004B7F83"/>
    <w:rsid w:val="004C0638"/>
    <w:rsid w:val="004C2500"/>
    <w:rsid w:val="004C2852"/>
    <w:rsid w:val="004C3867"/>
    <w:rsid w:val="004C3935"/>
    <w:rsid w:val="004C3AE1"/>
    <w:rsid w:val="004C3C84"/>
    <w:rsid w:val="004C4AA9"/>
    <w:rsid w:val="004C5A1E"/>
    <w:rsid w:val="004C6268"/>
    <w:rsid w:val="004C713A"/>
    <w:rsid w:val="004C75DD"/>
    <w:rsid w:val="004C7665"/>
    <w:rsid w:val="004C7786"/>
    <w:rsid w:val="004C79C3"/>
    <w:rsid w:val="004D0FD9"/>
    <w:rsid w:val="004D1390"/>
    <w:rsid w:val="004D1568"/>
    <w:rsid w:val="004D19B8"/>
    <w:rsid w:val="004D1B61"/>
    <w:rsid w:val="004D40A3"/>
    <w:rsid w:val="004D52DC"/>
    <w:rsid w:val="004D5376"/>
    <w:rsid w:val="004D5AF3"/>
    <w:rsid w:val="004E1027"/>
    <w:rsid w:val="004E11C7"/>
    <w:rsid w:val="004E2A0B"/>
    <w:rsid w:val="004E2A2E"/>
    <w:rsid w:val="004E3621"/>
    <w:rsid w:val="004E4A85"/>
    <w:rsid w:val="004F09A5"/>
    <w:rsid w:val="004F0B5C"/>
    <w:rsid w:val="004F18A3"/>
    <w:rsid w:val="004F2826"/>
    <w:rsid w:val="004F32B8"/>
    <w:rsid w:val="004F4030"/>
    <w:rsid w:val="004F40B0"/>
    <w:rsid w:val="004F4992"/>
    <w:rsid w:val="004F5F43"/>
    <w:rsid w:val="004F5FBB"/>
    <w:rsid w:val="004F64C3"/>
    <w:rsid w:val="005001E0"/>
    <w:rsid w:val="0050030C"/>
    <w:rsid w:val="00500693"/>
    <w:rsid w:val="00500C28"/>
    <w:rsid w:val="00501473"/>
    <w:rsid w:val="0050202A"/>
    <w:rsid w:val="00505A8E"/>
    <w:rsid w:val="00506651"/>
    <w:rsid w:val="00506C2A"/>
    <w:rsid w:val="005077FC"/>
    <w:rsid w:val="00511D52"/>
    <w:rsid w:val="00511FC9"/>
    <w:rsid w:val="00513134"/>
    <w:rsid w:val="0051316B"/>
    <w:rsid w:val="0051361D"/>
    <w:rsid w:val="00514F76"/>
    <w:rsid w:val="005170B8"/>
    <w:rsid w:val="00520D51"/>
    <w:rsid w:val="00522DF8"/>
    <w:rsid w:val="00522ED4"/>
    <w:rsid w:val="005232E6"/>
    <w:rsid w:val="0052438D"/>
    <w:rsid w:val="00525B80"/>
    <w:rsid w:val="00527762"/>
    <w:rsid w:val="0053065A"/>
    <w:rsid w:val="005330FD"/>
    <w:rsid w:val="00533100"/>
    <w:rsid w:val="00533F27"/>
    <w:rsid w:val="00534A5C"/>
    <w:rsid w:val="00535AEF"/>
    <w:rsid w:val="00535D8E"/>
    <w:rsid w:val="00540C8D"/>
    <w:rsid w:val="00541730"/>
    <w:rsid w:val="0054352F"/>
    <w:rsid w:val="00543A14"/>
    <w:rsid w:val="00543E4D"/>
    <w:rsid w:val="005448B0"/>
    <w:rsid w:val="00546BA5"/>
    <w:rsid w:val="005478C9"/>
    <w:rsid w:val="00550AEE"/>
    <w:rsid w:val="00551CFD"/>
    <w:rsid w:val="005524C7"/>
    <w:rsid w:val="005530DA"/>
    <w:rsid w:val="005535BC"/>
    <w:rsid w:val="00553A04"/>
    <w:rsid w:val="0055487F"/>
    <w:rsid w:val="005559E1"/>
    <w:rsid w:val="00555E16"/>
    <w:rsid w:val="00557814"/>
    <w:rsid w:val="00557C4F"/>
    <w:rsid w:val="00557C53"/>
    <w:rsid w:val="00557DDF"/>
    <w:rsid w:val="0056036C"/>
    <w:rsid w:val="00560503"/>
    <w:rsid w:val="0056080C"/>
    <w:rsid w:val="00560DA4"/>
    <w:rsid w:val="00561023"/>
    <w:rsid w:val="00561B9C"/>
    <w:rsid w:val="00563136"/>
    <w:rsid w:val="0056322C"/>
    <w:rsid w:val="0056382F"/>
    <w:rsid w:val="005645B0"/>
    <w:rsid w:val="00565885"/>
    <w:rsid w:val="00566050"/>
    <w:rsid w:val="00567268"/>
    <w:rsid w:val="0056776E"/>
    <w:rsid w:val="00567EA6"/>
    <w:rsid w:val="00570504"/>
    <w:rsid w:val="005719FF"/>
    <w:rsid w:val="00573488"/>
    <w:rsid w:val="0057366C"/>
    <w:rsid w:val="00573BD0"/>
    <w:rsid w:val="00573BE8"/>
    <w:rsid w:val="00573DA1"/>
    <w:rsid w:val="00574A1D"/>
    <w:rsid w:val="00574AEF"/>
    <w:rsid w:val="005750FD"/>
    <w:rsid w:val="00575E93"/>
    <w:rsid w:val="005765D6"/>
    <w:rsid w:val="005775E3"/>
    <w:rsid w:val="0057778A"/>
    <w:rsid w:val="00577FEF"/>
    <w:rsid w:val="0058031E"/>
    <w:rsid w:val="005807F7"/>
    <w:rsid w:val="00580BB9"/>
    <w:rsid w:val="00580E4F"/>
    <w:rsid w:val="00581391"/>
    <w:rsid w:val="005821A0"/>
    <w:rsid w:val="00582AA1"/>
    <w:rsid w:val="00582AA6"/>
    <w:rsid w:val="00585696"/>
    <w:rsid w:val="00587AF2"/>
    <w:rsid w:val="00590F12"/>
    <w:rsid w:val="00591469"/>
    <w:rsid w:val="0059357B"/>
    <w:rsid w:val="00593655"/>
    <w:rsid w:val="00593E8F"/>
    <w:rsid w:val="00594257"/>
    <w:rsid w:val="00595F93"/>
    <w:rsid w:val="005963BE"/>
    <w:rsid w:val="00596AE7"/>
    <w:rsid w:val="00596BE4"/>
    <w:rsid w:val="0059756F"/>
    <w:rsid w:val="00597DC8"/>
    <w:rsid w:val="005A008B"/>
    <w:rsid w:val="005A0B23"/>
    <w:rsid w:val="005A0C93"/>
    <w:rsid w:val="005A2533"/>
    <w:rsid w:val="005A2C38"/>
    <w:rsid w:val="005A2FCC"/>
    <w:rsid w:val="005A3095"/>
    <w:rsid w:val="005A4E47"/>
    <w:rsid w:val="005A4EA8"/>
    <w:rsid w:val="005A52EB"/>
    <w:rsid w:val="005A6030"/>
    <w:rsid w:val="005A61EB"/>
    <w:rsid w:val="005A6914"/>
    <w:rsid w:val="005A7513"/>
    <w:rsid w:val="005A7B52"/>
    <w:rsid w:val="005B07A5"/>
    <w:rsid w:val="005B0FB3"/>
    <w:rsid w:val="005B25D9"/>
    <w:rsid w:val="005B2651"/>
    <w:rsid w:val="005B375F"/>
    <w:rsid w:val="005B3CDE"/>
    <w:rsid w:val="005B40EC"/>
    <w:rsid w:val="005B5345"/>
    <w:rsid w:val="005B58E8"/>
    <w:rsid w:val="005B5983"/>
    <w:rsid w:val="005B7349"/>
    <w:rsid w:val="005C119B"/>
    <w:rsid w:val="005C1AEE"/>
    <w:rsid w:val="005C1CFC"/>
    <w:rsid w:val="005C2270"/>
    <w:rsid w:val="005C45A2"/>
    <w:rsid w:val="005C5D08"/>
    <w:rsid w:val="005D0099"/>
    <w:rsid w:val="005D0D31"/>
    <w:rsid w:val="005D2832"/>
    <w:rsid w:val="005D3750"/>
    <w:rsid w:val="005D458E"/>
    <w:rsid w:val="005D4726"/>
    <w:rsid w:val="005D578F"/>
    <w:rsid w:val="005D6039"/>
    <w:rsid w:val="005D62E8"/>
    <w:rsid w:val="005D668D"/>
    <w:rsid w:val="005E0DC7"/>
    <w:rsid w:val="005E1115"/>
    <w:rsid w:val="005E11F7"/>
    <w:rsid w:val="005E33CC"/>
    <w:rsid w:val="005E3627"/>
    <w:rsid w:val="005E3725"/>
    <w:rsid w:val="005E4380"/>
    <w:rsid w:val="005E599F"/>
    <w:rsid w:val="005E65BA"/>
    <w:rsid w:val="005E6CA5"/>
    <w:rsid w:val="005E6CAC"/>
    <w:rsid w:val="005E6D16"/>
    <w:rsid w:val="005F0028"/>
    <w:rsid w:val="005F0BB3"/>
    <w:rsid w:val="005F19F4"/>
    <w:rsid w:val="005F234D"/>
    <w:rsid w:val="005F30F1"/>
    <w:rsid w:val="005F53FB"/>
    <w:rsid w:val="005F588F"/>
    <w:rsid w:val="005F7501"/>
    <w:rsid w:val="005F752E"/>
    <w:rsid w:val="005F7948"/>
    <w:rsid w:val="005F7D28"/>
    <w:rsid w:val="0060064B"/>
    <w:rsid w:val="00601493"/>
    <w:rsid w:val="00602E6F"/>
    <w:rsid w:val="00604147"/>
    <w:rsid w:val="00604792"/>
    <w:rsid w:val="00605ADA"/>
    <w:rsid w:val="0060642B"/>
    <w:rsid w:val="00607712"/>
    <w:rsid w:val="006100E6"/>
    <w:rsid w:val="00610560"/>
    <w:rsid w:val="006121A6"/>
    <w:rsid w:val="006131A3"/>
    <w:rsid w:val="00613C3C"/>
    <w:rsid w:val="0061450C"/>
    <w:rsid w:val="00614C23"/>
    <w:rsid w:val="00614C2E"/>
    <w:rsid w:val="0061577C"/>
    <w:rsid w:val="00616DC6"/>
    <w:rsid w:val="006175FC"/>
    <w:rsid w:val="00617FCC"/>
    <w:rsid w:val="006208E8"/>
    <w:rsid w:val="00620AFD"/>
    <w:rsid w:val="00620CF0"/>
    <w:rsid w:val="00622042"/>
    <w:rsid w:val="00622157"/>
    <w:rsid w:val="00622802"/>
    <w:rsid w:val="00623901"/>
    <w:rsid w:val="00623F30"/>
    <w:rsid w:val="00623FB5"/>
    <w:rsid w:val="006240E8"/>
    <w:rsid w:val="00624C81"/>
    <w:rsid w:val="00625B5B"/>
    <w:rsid w:val="00626828"/>
    <w:rsid w:val="00630B69"/>
    <w:rsid w:val="00630CF4"/>
    <w:rsid w:val="00630FDE"/>
    <w:rsid w:val="0063100E"/>
    <w:rsid w:val="0063102D"/>
    <w:rsid w:val="00631AAE"/>
    <w:rsid w:val="0063371B"/>
    <w:rsid w:val="0063383C"/>
    <w:rsid w:val="00633962"/>
    <w:rsid w:val="00633AD2"/>
    <w:rsid w:val="00633E09"/>
    <w:rsid w:val="00633E13"/>
    <w:rsid w:val="006363C4"/>
    <w:rsid w:val="00636630"/>
    <w:rsid w:val="006371BE"/>
    <w:rsid w:val="006378CF"/>
    <w:rsid w:val="00643246"/>
    <w:rsid w:val="00643715"/>
    <w:rsid w:val="00644D62"/>
    <w:rsid w:val="0064623C"/>
    <w:rsid w:val="006464EC"/>
    <w:rsid w:val="00646B30"/>
    <w:rsid w:val="00646E44"/>
    <w:rsid w:val="00647C2E"/>
    <w:rsid w:val="00647D37"/>
    <w:rsid w:val="00650D4C"/>
    <w:rsid w:val="00651B38"/>
    <w:rsid w:val="006528B9"/>
    <w:rsid w:val="00652B3C"/>
    <w:rsid w:val="00652F27"/>
    <w:rsid w:val="0065368E"/>
    <w:rsid w:val="006538A8"/>
    <w:rsid w:val="00654E7A"/>
    <w:rsid w:val="0065531A"/>
    <w:rsid w:val="00656D70"/>
    <w:rsid w:val="00657BD7"/>
    <w:rsid w:val="006604E9"/>
    <w:rsid w:val="00661005"/>
    <w:rsid w:val="006614F4"/>
    <w:rsid w:val="006624BC"/>
    <w:rsid w:val="00663531"/>
    <w:rsid w:val="00666924"/>
    <w:rsid w:val="00667DBD"/>
    <w:rsid w:val="00670E56"/>
    <w:rsid w:val="00670F90"/>
    <w:rsid w:val="00671891"/>
    <w:rsid w:val="00671ABC"/>
    <w:rsid w:val="00671EAB"/>
    <w:rsid w:val="00672D52"/>
    <w:rsid w:val="006730CA"/>
    <w:rsid w:val="00674C66"/>
    <w:rsid w:val="00677609"/>
    <w:rsid w:val="006778AD"/>
    <w:rsid w:val="00680E65"/>
    <w:rsid w:val="00681883"/>
    <w:rsid w:val="006818E7"/>
    <w:rsid w:val="00681CE1"/>
    <w:rsid w:val="00682939"/>
    <w:rsid w:val="0068295E"/>
    <w:rsid w:val="00682A7E"/>
    <w:rsid w:val="00682A9E"/>
    <w:rsid w:val="006833D9"/>
    <w:rsid w:val="00683FC0"/>
    <w:rsid w:val="00685227"/>
    <w:rsid w:val="00685CE0"/>
    <w:rsid w:val="00687229"/>
    <w:rsid w:val="00687378"/>
    <w:rsid w:val="006878E2"/>
    <w:rsid w:val="0069095B"/>
    <w:rsid w:val="006910BF"/>
    <w:rsid w:val="0069184B"/>
    <w:rsid w:val="00692197"/>
    <w:rsid w:val="006927EA"/>
    <w:rsid w:val="0069360D"/>
    <w:rsid w:val="00694C63"/>
    <w:rsid w:val="00694F37"/>
    <w:rsid w:val="00695DF0"/>
    <w:rsid w:val="006977CF"/>
    <w:rsid w:val="00697E35"/>
    <w:rsid w:val="006A0320"/>
    <w:rsid w:val="006A05B6"/>
    <w:rsid w:val="006A08DA"/>
    <w:rsid w:val="006A1249"/>
    <w:rsid w:val="006A197B"/>
    <w:rsid w:val="006A2CD5"/>
    <w:rsid w:val="006A31FB"/>
    <w:rsid w:val="006A4254"/>
    <w:rsid w:val="006A4983"/>
    <w:rsid w:val="006A5A47"/>
    <w:rsid w:val="006A7C53"/>
    <w:rsid w:val="006A7D34"/>
    <w:rsid w:val="006B0BFB"/>
    <w:rsid w:val="006B11B0"/>
    <w:rsid w:val="006B2414"/>
    <w:rsid w:val="006B3676"/>
    <w:rsid w:val="006B45DC"/>
    <w:rsid w:val="006B4B08"/>
    <w:rsid w:val="006B4E80"/>
    <w:rsid w:val="006B68AB"/>
    <w:rsid w:val="006B79AC"/>
    <w:rsid w:val="006B7A58"/>
    <w:rsid w:val="006C00F9"/>
    <w:rsid w:val="006C04DD"/>
    <w:rsid w:val="006C2CED"/>
    <w:rsid w:val="006C2F1B"/>
    <w:rsid w:val="006C30AE"/>
    <w:rsid w:val="006C453C"/>
    <w:rsid w:val="006D003A"/>
    <w:rsid w:val="006D0A7A"/>
    <w:rsid w:val="006D1593"/>
    <w:rsid w:val="006D2558"/>
    <w:rsid w:val="006D2916"/>
    <w:rsid w:val="006D323C"/>
    <w:rsid w:val="006D379B"/>
    <w:rsid w:val="006D54E9"/>
    <w:rsid w:val="006D5841"/>
    <w:rsid w:val="006D60D6"/>
    <w:rsid w:val="006D69C9"/>
    <w:rsid w:val="006D6B0D"/>
    <w:rsid w:val="006D6BFF"/>
    <w:rsid w:val="006E1609"/>
    <w:rsid w:val="006E1F20"/>
    <w:rsid w:val="006E2958"/>
    <w:rsid w:val="006E2ED0"/>
    <w:rsid w:val="006E4276"/>
    <w:rsid w:val="006E632D"/>
    <w:rsid w:val="006E6B0A"/>
    <w:rsid w:val="006F105D"/>
    <w:rsid w:val="006F1E05"/>
    <w:rsid w:val="006F1F48"/>
    <w:rsid w:val="006F2098"/>
    <w:rsid w:val="006F23DD"/>
    <w:rsid w:val="006F29EF"/>
    <w:rsid w:val="006F3011"/>
    <w:rsid w:val="006F3410"/>
    <w:rsid w:val="006F3A76"/>
    <w:rsid w:val="006F55B8"/>
    <w:rsid w:val="006F68D7"/>
    <w:rsid w:val="006F6B52"/>
    <w:rsid w:val="006F7222"/>
    <w:rsid w:val="006F754B"/>
    <w:rsid w:val="0070023C"/>
    <w:rsid w:val="00700FE6"/>
    <w:rsid w:val="00701894"/>
    <w:rsid w:val="00704833"/>
    <w:rsid w:val="0070495E"/>
    <w:rsid w:val="00711A35"/>
    <w:rsid w:val="00711B4B"/>
    <w:rsid w:val="00711B79"/>
    <w:rsid w:val="00711ECB"/>
    <w:rsid w:val="0071249C"/>
    <w:rsid w:val="0071396D"/>
    <w:rsid w:val="00713A34"/>
    <w:rsid w:val="00713FC6"/>
    <w:rsid w:val="00714094"/>
    <w:rsid w:val="00715B17"/>
    <w:rsid w:val="0071679F"/>
    <w:rsid w:val="0071712F"/>
    <w:rsid w:val="00717449"/>
    <w:rsid w:val="0072091A"/>
    <w:rsid w:val="0072222D"/>
    <w:rsid w:val="00723371"/>
    <w:rsid w:val="00723BFA"/>
    <w:rsid w:val="007251D3"/>
    <w:rsid w:val="00725AC0"/>
    <w:rsid w:val="007309A1"/>
    <w:rsid w:val="007313BD"/>
    <w:rsid w:val="0073153F"/>
    <w:rsid w:val="0073175E"/>
    <w:rsid w:val="007317A5"/>
    <w:rsid w:val="00731E88"/>
    <w:rsid w:val="00732CD8"/>
    <w:rsid w:val="00733511"/>
    <w:rsid w:val="00733693"/>
    <w:rsid w:val="00733740"/>
    <w:rsid w:val="00733A76"/>
    <w:rsid w:val="00733C84"/>
    <w:rsid w:val="0073457C"/>
    <w:rsid w:val="00734850"/>
    <w:rsid w:val="007349B3"/>
    <w:rsid w:val="00735905"/>
    <w:rsid w:val="00736D05"/>
    <w:rsid w:val="00736DC5"/>
    <w:rsid w:val="007415A4"/>
    <w:rsid w:val="00742186"/>
    <w:rsid w:val="007424BB"/>
    <w:rsid w:val="007529C8"/>
    <w:rsid w:val="00752D22"/>
    <w:rsid w:val="00753C07"/>
    <w:rsid w:val="00753DCD"/>
    <w:rsid w:val="0075413B"/>
    <w:rsid w:val="007550EF"/>
    <w:rsid w:val="00755579"/>
    <w:rsid w:val="00757A49"/>
    <w:rsid w:val="00761E26"/>
    <w:rsid w:val="00763814"/>
    <w:rsid w:val="00763CEB"/>
    <w:rsid w:val="00764634"/>
    <w:rsid w:val="007648BE"/>
    <w:rsid w:val="00765A1C"/>
    <w:rsid w:val="0076643F"/>
    <w:rsid w:val="00766719"/>
    <w:rsid w:val="00767100"/>
    <w:rsid w:val="007706B1"/>
    <w:rsid w:val="00771E80"/>
    <w:rsid w:val="00772AB7"/>
    <w:rsid w:val="00772D27"/>
    <w:rsid w:val="00773247"/>
    <w:rsid w:val="007740E2"/>
    <w:rsid w:val="00774CB3"/>
    <w:rsid w:val="0077509E"/>
    <w:rsid w:val="007759ED"/>
    <w:rsid w:val="00775B82"/>
    <w:rsid w:val="00775C2A"/>
    <w:rsid w:val="00775F90"/>
    <w:rsid w:val="007766A0"/>
    <w:rsid w:val="00776AB5"/>
    <w:rsid w:val="00777126"/>
    <w:rsid w:val="00780307"/>
    <w:rsid w:val="00780790"/>
    <w:rsid w:val="00782306"/>
    <w:rsid w:val="00782849"/>
    <w:rsid w:val="00782CAE"/>
    <w:rsid w:val="00782D81"/>
    <w:rsid w:val="007835AA"/>
    <w:rsid w:val="00783C06"/>
    <w:rsid w:val="00785216"/>
    <w:rsid w:val="0078529F"/>
    <w:rsid w:val="00790CAB"/>
    <w:rsid w:val="0079151D"/>
    <w:rsid w:val="00793406"/>
    <w:rsid w:val="00793445"/>
    <w:rsid w:val="007952B2"/>
    <w:rsid w:val="00796BD8"/>
    <w:rsid w:val="007975A3"/>
    <w:rsid w:val="007A14BA"/>
    <w:rsid w:val="007A15F6"/>
    <w:rsid w:val="007A1749"/>
    <w:rsid w:val="007A20A2"/>
    <w:rsid w:val="007A21F4"/>
    <w:rsid w:val="007A3A44"/>
    <w:rsid w:val="007A3D38"/>
    <w:rsid w:val="007A3D72"/>
    <w:rsid w:val="007A3F0A"/>
    <w:rsid w:val="007A41B3"/>
    <w:rsid w:val="007A433C"/>
    <w:rsid w:val="007A44ED"/>
    <w:rsid w:val="007A4E74"/>
    <w:rsid w:val="007A539E"/>
    <w:rsid w:val="007A5C96"/>
    <w:rsid w:val="007A5F6D"/>
    <w:rsid w:val="007A66C1"/>
    <w:rsid w:val="007A7439"/>
    <w:rsid w:val="007A7DFE"/>
    <w:rsid w:val="007B008C"/>
    <w:rsid w:val="007B02EF"/>
    <w:rsid w:val="007B0D4D"/>
    <w:rsid w:val="007B3FA4"/>
    <w:rsid w:val="007B424A"/>
    <w:rsid w:val="007B4838"/>
    <w:rsid w:val="007B5ACF"/>
    <w:rsid w:val="007B65D1"/>
    <w:rsid w:val="007B6AEF"/>
    <w:rsid w:val="007B7141"/>
    <w:rsid w:val="007B74B0"/>
    <w:rsid w:val="007C1D52"/>
    <w:rsid w:val="007C2F6F"/>
    <w:rsid w:val="007C328A"/>
    <w:rsid w:val="007C3581"/>
    <w:rsid w:val="007C3BC7"/>
    <w:rsid w:val="007C3D50"/>
    <w:rsid w:val="007C4181"/>
    <w:rsid w:val="007C4599"/>
    <w:rsid w:val="007C5B0C"/>
    <w:rsid w:val="007C768F"/>
    <w:rsid w:val="007C7C43"/>
    <w:rsid w:val="007C7E7D"/>
    <w:rsid w:val="007C7EA4"/>
    <w:rsid w:val="007D05C8"/>
    <w:rsid w:val="007D2E08"/>
    <w:rsid w:val="007D3220"/>
    <w:rsid w:val="007D76B3"/>
    <w:rsid w:val="007E015F"/>
    <w:rsid w:val="007E0233"/>
    <w:rsid w:val="007E07B3"/>
    <w:rsid w:val="007E1F1E"/>
    <w:rsid w:val="007E227B"/>
    <w:rsid w:val="007E2673"/>
    <w:rsid w:val="007E27BD"/>
    <w:rsid w:val="007E306A"/>
    <w:rsid w:val="007E361F"/>
    <w:rsid w:val="007E3C20"/>
    <w:rsid w:val="007E4099"/>
    <w:rsid w:val="007E701D"/>
    <w:rsid w:val="007F0932"/>
    <w:rsid w:val="007F2779"/>
    <w:rsid w:val="007F3651"/>
    <w:rsid w:val="007F43B8"/>
    <w:rsid w:val="007F4C6E"/>
    <w:rsid w:val="007F4FFF"/>
    <w:rsid w:val="007F504C"/>
    <w:rsid w:val="007F5F71"/>
    <w:rsid w:val="007F65EE"/>
    <w:rsid w:val="00800101"/>
    <w:rsid w:val="00800E16"/>
    <w:rsid w:val="00801054"/>
    <w:rsid w:val="00801680"/>
    <w:rsid w:val="00801DEE"/>
    <w:rsid w:val="00802759"/>
    <w:rsid w:val="00803307"/>
    <w:rsid w:val="00803C62"/>
    <w:rsid w:val="00804B20"/>
    <w:rsid w:val="008062B1"/>
    <w:rsid w:val="00806C6C"/>
    <w:rsid w:val="00807029"/>
    <w:rsid w:val="00807766"/>
    <w:rsid w:val="0081109A"/>
    <w:rsid w:val="008111F9"/>
    <w:rsid w:val="00812725"/>
    <w:rsid w:val="0081385D"/>
    <w:rsid w:val="0081632F"/>
    <w:rsid w:val="0081657E"/>
    <w:rsid w:val="00816C9A"/>
    <w:rsid w:val="00820212"/>
    <w:rsid w:val="00821F1D"/>
    <w:rsid w:val="00822BE5"/>
    <w:rsid w:val="00822EEF"/>
    <w:rsid w:val="008233C3"/>
    <w:rsid w:val="0082589C"/>
    <w:rsid w:val="00825AF5"/>
    <w:rsid w:val="0082632C"/>
    <w:rsid w:val="008266BA"/>
    <w:rsid w:val="00826C12"/>
    <w:rsid w:val="00826C18"/>
    <w:rsid w:val="008277C0"/>
    <w:rsid w:val="00827882"/>
    <w:rsid w:val="00830590"/>
    <w:rsid w:val="00830A2B"/>
    <w:rsid w:val="00832BBF"/>
    <w:rsid w:val="00833D56"/>
    <w:rsid w:val="00834BF3"/>
    <w:rsid w:val="00835721"/>
    <w:rsid w:val="0083643E"/>
    <w:rsid w:val="00837746"/>
    <w:rsid w:val="00841147"/>
    <w:rsid w:val="008411D6"/>
    <w:rsid w:val="008416AF"/>
    <w:rsid w:val="008450B5"/>
    <w:rsid w:val="00845BDE"/>
    <w:rsid w:val="008466C1"/>
    <w:rsid w:val="00847CDE"/>
    <w:rsid w:val="00847E0E"/>
    <w:rsid w:val="008508C1"/>
    <w:rsid w:val="00850C62"/>
    <w:rsid w:val="00850C80"/>
    <w:rsid w:val="008526ED"/>
    <w:rsid w:val="0085273B"/>
    <w:rsid w:val="008532E0"/>
    <w:rsid w:val="0085368F"/>
    <w:rsid w:val="00854A32"/>
    <w:rsid w:val="00856366"/>
    <w:rsid w:val="0085725D"/>
    <w:rsid w:val="00860950"/>
    <w:rsid w:val="00860A31"/>
    <w:rsid w:val="00860BE2"/>
    <w:rsid w:val="00861C68"/>
    <w:rsid w:val="008629E5"/>
    <w:rsid w:val="00862E74"/>
    <w:rsid w:val="00865FD7"/>
    <w:rsid w:val="0087063E"/>
    <w:rsid w:val="00870F17"/>
    <w:rsid w:val="0087116C"/>
    <w:rsid w:val="00871973"/>
    <w:rsid w:val="00872133"/>
    <w:rsid w:val="00872744"/>
    <w:rsid w:val="00872A28"/>
    <w:rsid w:val="00872BE5"/>
    <w:rsid w:val="00873FD2"/>
    <w:rsid w:val="0087438A"/>
    <w:rsid w:val="00876AEF"/>
    <w:rsid w:val="00877904"/>
    <w:rsid w:val="0088013B"/>
    <w:rsid w:val="00880B5E"/>
    <w:rsid w:val="00880C01"/>
    <w:rsid w:val="00880C5D"/>
    <w:rsid w:val="0088128B"/>
    <w:rsid w:val="00881393"/>
    <w:rsid w:val="0088152B"/>
    <w:rsid w:val="008823C7"/>
    <w:rsid w:val="008823C9"/>
    <w:rsid w:val="0088331E"/>
    <w:rsid w:val="008837E2"/>
    <w:rsid w:val="0088407B"/>
    <w:rsid w:val="008850D6"/>
    <w:rsid w:val="00885E89"/>
    <w:rsid w:val="008869E3"/>
    <w:rsid w:val="008870B2"/>
    <w:rsid w:val="0088764E"/>
    <w:rsid w:val="0088773A"/>
    <w:rsid w:val="00890B48"/>
    <w:rsid w:val="00891AD1"/>
    <w:rsid w:val="008936C5"/>
    <w:rsid w:val="008959C2"/>
    <w:rsid w:val="008968C1"/>
    <w:rsid w:val="00896A88"/>
    <w:rsid w:val="0089745F"/>
    <w:rsid w:val="0089748D"/>
    <w:rsid w:val="008978F2"/>
    <w:rsid w:val="008A0BA5"/>
    <w:rsid w:val="008A1787"/>
    <w:rsid w:val="008A1CAD"/>
    <w:rsid w:val="008A2864"/>
    <w:rsid w:val="008A2CB0"/>
    <w:rsid w:val="008A2CFA"/>
    <w:rsid w:val="008A5903"/>
    <w:rsid w:val="008A609B"/>
    <w:rsid w:val="008A69E6"/>
    <w:rsid w:val="008A7884"/>
    <w:rsid w:val="008A7F2C"/>
    <w:rsid w:val="008B076B"/>
    <w:rsid w:val="008B31C5"/>
    <w:rsid w:val="008B3B1E"/>
    <w:rsid w:val="008B3FFA"/>
    <w:rsid w:val="008B5E0D"/>
    <w:rsid w:val="008B7992"/>
    <w:rsid w:val="008B7C85"/>
    <w:rsid w:val="008C0346"/>
    <w:rsid w:val="008C04FF"/>
    <w:rsid w:val="008C1786"/>
    <w:rsid w:val="008C2895"/>
    <w:rsid w:val="008C2A36"/>
    <w:rsid w:val="008C2E15"/>
    <w:rsid w:val="008C6A2F"/>
    <w:rsid w:val="008D00EB"/>
    <w:rsid w:val="008D0162"/>
    <w:rsid w:val="008D141E"/>
    <w:rsid w:val="008D229C"/>
    <w:rsid w:val="008D28DC"/>
    <w:rsid w:val="008D34DB"/>
    <w:rsid w:val="008D3F4A"/>
    <w:rsid w:val="008D41EC"/>
    <w:rsid w:val="008D76E3"/>
    <w:rsid w:val="008D790D"/>
    <w:rsid w:val="008E00E4"/>
    <w:rsid w:val="008E0270"/>
    <w:rsid w:val="008E0664"/>
    <w:rsid w:val="008E12E0"/>
    <w:rsid w:val="008E130F"/>
    <w:rsid w:val="008E2047"/>
    <w:rsid w:val="008E20FE"/>
    <w:rsid w:val="008E2148"/>
    <w:rsid w:val="008E32BB"/>
    <w:rsid w:val="008E3473"/>
    <w:rsid w:val="008E3FCA"/>
    <w:rsid w:val="008E429F"/>
    <w:rsid w:val="008E4603"/>
    <w:rsid w:val="008E473C"/>
    <w:rsid w:val="008E49C7"/>
    <w:rsid w:val="008E56C7"/>
    <w:rsid w:val="008E5B97"/>
    <w:rsid w:val="008E6458"/>
    <w:rsid w:val="008E6478"/>
    <w:rsid w:val="008F2AA2"/>
    <w:rsid w:val="008F2ED6"/>
    <w:rsid w:val="008F3593"/>
    <w:rsid w:val="008F38F8"/>
    <w:rsid w:val="008F393C"/>
    <w:rsid w:val="008F4511"/>
    <w:rsid w:val="008F675A"/>
    <w:rsid w:val="008F6BD4"/>
    <w:rsid w:val="008F6DC9"/>
    <w:rsid w:val="008F7335"/>
    <w:rsid w:val="0090035A"/>
    <w:rsid w:val="0090055C"/>
    <w:rsid w:val="00900D35"/>
    <w:rsid w:val="00901A05"/>
    <w:rsid w:val="00901A6E"/>
    <w:rsid w:val="00902984"/>
    <w:rsid w:val="009033C4"/>
    <w:rsid w:val="009040D9"/>
    <w:rsid w:val="0090503C"/>
    <w:rsid w:val="00905058"/>
    <w:rsid w:val="009051B9"/>
    <w:rsid w:val="009059F0"/>
    <w:rsid w:val="00905ABE"/>
    <w:rsid w:val="0091060C"/>
    <w:rsid w:val="00911092"/>
    <w:rsid w:val="009111C5"/>
    <w:rsid w:val="0091157A"/>
    <w:rsid w:val="00911EA3"/>
    <w:rsid w:val="00912C78"/>
    <w:rsid w:val="0091558F"/>
    <w:rsid w:val="009156E5"/>
    <w:rsid w:val="00915A1C"/>
    <w:rsid w:val="00915D9A"/>
    <w:rsid w:val="00916CA5"/>
    <w:rsid w:val="009176D6"/>
    <w:rsid w:val="00920931"/>
    <w:rsid w:val="00920992"/>
    <w:rsid w:val="0092143C"/>
    <w:rsid w:val="00921A38"/>
    <w:rsid w:val="00924A93"/>
    <w:rsid w:val="00924EF6"/>
    <w:rsid w:val="009250D1"/>
    <w:rsid w:val="00925680"/>
    <w:rsid w:val="00926277"/>
    <w:rsid w:val="00926A42"/>
    <w:rsid w:val="00927516"/>
    <w:rsid w:val="00927D80"/>
    <w:rsid w:val="0093213C"/>
    <w:rsid w:val="0093662D"/>
    <w:rsid w:val="00937751"/>
    <w:rsid w:val="00937DC6"/>
    <w:rsid w:val="00942CAA"/>
    <w:rsid w:val="00944808"/>
    <w:rsid w:val="00944ED9"/>
    <w:rsid w:val="00945F12"/>
    <w:rsid w:val="00946B0A"/>
    <w:rsid w:val="00947E91"/>
    <w:rsid w:val="00952B09"/>
    <w:rsid w:val="00952D7C"/>
    <w:rsid w:val="00954E0B"/>
    <w:rsid w:val="0095622D"/>
    <w:rsid w:val="0095637F"/>
    <w:rsid w:val="00956EB4"/>
    <w:rsid w:val="00956F05"/>
    <w:rsid w:val="00957741"/>
    <w:rsid w:val="0096024B"/>
    <w:rsid w:val="0096039D"/>
    <w:rsid w:val="00960C1E"/>
    <w:rsid w:val="00962514"/>
    <w:rsid w:val="00962AB9"/>
    <w:rsid w:val="00962BD8"/>
    <w:rsid w:val="00962EAB"/>
    <w:rsid w:val="0096404A"/>
    <w:rsid w:val="009641E2"/>
    <w:rsid w:val="00966262"/>
    <w:rsid w:val="00967C05"/>
    <w:rsid w:val="00967D49"/>
    <w:rsid w:val="00970900"/>
    <w:rsid w:val="00972DC2"/>
    <w:rsid w:val="00973B28"/>
    <w:rsid w:val="00973DE6"/>
    <w:rsid w:val="00974639"/>
    <w:rsid w:val="009754DF"/>
    <w:rsid w:val="00976C1A"/>
    <w:rsid w:val="00976DA1"/>
    <w:rsid w:val="00976EAD"/>
    <w:rsid w:val="00977CD0"/>
    <w:rsid w:val="00977E1E"/>
    <w:rsid w:val="009806BD"/>
    <w:rsid w:val="00984A52"/>
    <w:rsid w:val="00984B6D"/>
    <w:rsid w:val="009852E8"/>
    <w:rsid w:val="009861D9"/>
    <w:rsid w:val="0098721C"/>
    <w:rsid w:val="009876FC"/>
    <w:rsid w:val="00990626"/>
    <w:rsid w:val="00991795"/>
    <w:rsid w:val="0099276E"/>
    <w:rsid w:val="0099326F"/>
    <w:rsid w:val="009934F3"/>
    <w:rsid w:val="00993F21"/>
    <w:rsid w:val="009943A5"/>
    <w:rsid w:val="00994C37"/>
    <w:rsid w:val="00995A1D"/>
    <w:rsid w:val="00995B83"/>
    <w:rsid w:val="00995E51"/>
    <w:rsid w:val="00995FA2"/>
    <w:rsid w:val="0099672B"/>
    <w:rsid w:val="009A0176"/>
    <w:rsid w:val="009A0307"/>
    <w:rsid w:val="009A03E0"/>
    <w:rsid w:val="009A0B11"/>
    <w:rsid w:val="009A207D"/>
    <w:rsid w:val="009A267D"/>
    <w:rsid w:val="009A2FD5"/>
    <w:rsid w:val="009A384E"/>
    <w:rsid w:val="009A3C9C"/>
    <w:rsid w:val="009A3F7B"/>
    <w:rsid w:val="009A43C0"/>
    <w:rsid w:val="009A47FF"/>
    <w:rsid w:val="009A6EC6"/>
    <w:rsid w:val="009A6F3A"/>
    <w:rsid w:val="009A6F59"/>
    <w:rsid w:val="009A70BC"/>
    <w:rsid w:val="009A7761"/>
    <w:rsid w:val="009B09C1"/>
    <w:rsid w:val="009B29D9"/>
    <w:rsid w:val="009B2B2A"/>
    <w:rsid w:val="009B37B1"/>
    <w:rsid w:val="009B385B"/>
    <w:rsid w:val="009B3DD5"/>
    <w:rsid w:val="009B4A93"/>
    <w:rsid w:val="009B53BA"/>
    <w:rsid w:val="009B5672"/>
    <w:rsid w:val="009B623F"/>
    <w:rsid w:val="009B6C11"/>
    <w:rsid w:val="009B7A2B"/>
    <w:rsid w:val="009B7B53"/>
    <w:rsid w:val="009B7BE7"/>
    <w:rsid w:val="009B7C76"/>
    <w:rsid w:val="009C0F36"/>
    <w:rsid w:val="009C1451"/>
    <w:rsid w:val="009C22AC"/>
    <w:rsid w:val="009C2746"/>
    <w:rsid w:val="009C45AA"/>
    <w:rsid w:val="009C4C96"/>
    <w:rsid w:val="009C559C"/>
    <w:rsid w:val="009C562C"/>
    <w:rsid w:val="009C61FC"/>
    <w:rsid w:val="009C62C9"/>
    <w:rsid w:val="009C66C4"/>
    <w:rsid w:val="009C75F7"/>
    <w:rsid w:val="009D00F0"/>
    <w:rsid w:val="009D0558"/>
    <w:rsid w:val="009D13E9"/>
    <w:rsid w:val="009D23D0"/>
    <w:rsid w:val="009D2B17"/>
    <w:rsid w:val="009D2B6A"/>
    <w:rsid w:val="009D3790"/>
    <w:rsid w:val="009D441B"/>
    <w:rsid w:val="009D4BCC"/>
    <w:rsid w:val="009D57B5"/>
    <w:rsid w:val="009E092B"/>
    <w:rsid w:val="009E3F08"/>
    <w:rsid w:val="009E49DC"/>
    <w:rsid w:val="009E5A83"/>
    <w:rsid w:val="009E606E"/>
    <w:rsid w:val="009E660C"/>
    <w:rsid w:val="009E68E5"/>
    <w:rsid w:val="009E7ADF"/>
    <w:rsid w:val="009E7C72"/>
    <w:rsid w:val="009F31CC"/>
    <w:rsid w:val="009F34D1"/>
    <w:rsid w:val="009F405D"/>
    <w:rsid w:val="009F4427"/>
    <w:rsid w:val="009F5534"/>
    <w:rsid w:val="009F5EEE"/>
    <w:rsid w:val="009F6594"/>
    <w:rsid w:val="009F6C45"/>
    <w:rsid w:val="00A00953"/>
    <w:rsid w:val="00A01596"/>
    <w:rsid w:val="00A01EFA"/>
    <w:rsid w:val="00A02711"/>
    <w:rsid w:val="00A035B9"/>
    <w:rsid w:val="00A039C6"/>
    <w:rsid w:val="00A04E3F"/>
    <w:rsid w:val="00A06905"/>
    <w:rsid w:val="00A06ED9"/>
    <w:rsid w:val="00A07804"/>
    <w:rsid w:val="00A07CE6"/>
    <w:rsid w:val="00A07DB6"/>
    <w:rsid w:val="00A11D23"/>
    <w:rsid w:val="00A13F8F"/>
    <w:rsid w:val="00A1453D"/>
    <w:rsid w:val="00A14ABB"/>
    <w:rsid w:val="00A15873"/>
    <w:rsid w:val="00A16995"/>
    <w:rsid w:val="00A172F1"/>
    <w:rsid w:val="00A21558"/>
    <w:rsid w:val="00A22AA4"/>
    <w:rsid w:val="00A23787"/>
    <w:rsid w:val="00A24FEE"/>
    <w:rsid w:val="00A25126"/>
    <w:rsid w:val="00A26A7F"/>
    <w:rsid w:val="00A26D1E"/>
    <w:rsid w:val="00A274F2"/>
    <w:rsid w:val="00A30107"/>
    <w:rsid w:val="00A303DF"/>
    <w:rsid w:val="00A31DEF"/>
    <w:rsid w:val="00A31F9C"/>
    <w:rsid w:val="00A33948"/>
    <w:rsid w:val="00A33A30"/>
    <w:rsid w:val="00A34402"/>
    <w:rsid w:val="00A34479"/>
    <w:rsid w:val="00A34556"/>
    <w:rsid w:val="00A34F7B"/>
    <w:rsid w:val="00A355B1"/>
    <w:rsid w:val="00A3590E"/>
    <w:rsid w:val="00A36CC3"/>
    <w:rsid w:val="00A378B8"/>
    <w:rsid w:val="00A40177"/>
    <w:rsid w:val="00A40363"/>
    <w:rsid w:val="00A4046F"/>
    <w:rsid w:val="00A4078A"/>
    <w:rsid w:val="00A41D28"/>
    <w:rsid w:val="00A42010"/>
    <w:rsid w:val="00A43686"/>
    <w:rsid w:val="00A43B40"/>
    <w:rsid w:val="00A44176"/>
    <w:rsid w:val="00A4479E"/>
    <w:rsid w:val="00A4494A"/>
    <w:rsid w:val="00A45FF9"/>
    <w:rsid w:val="00A46904"/>
    <w:rsid w:val="00A46EFE"/>
    <w:rsid w:val="00A506C1"/>
    <w:rsid w:val="00A51FAA"/>
    <w:rsid w:val="00A523AD"/>
    <w:rsid w:val="00A52538"/>
    <w:rsid w:val="00A52FCD"/>
    <w:rsid w:val="00A5380D"/>
    <w:rsid w:val="00A53B87"/>
    <w:rsid w:val="00A5442C"/>
    <w:rsid w:val="00A5677A"/>
    <w:rsid w:val="00A570CC"/>
    <w:rsid w:val="00A57984"/>
    <w:rsid w:val="00A6115B"/>
    <w:rsid w:val="00A61335"/>
    <w:rsid w:val="00A613DC"/>
    <w:rsid w:val="00A622DE"/>
    <w:rsid w:val="00A62CBB"/>
    <w:rsid w:val="00A62D89"/>
    <w:rsid w:val="00A65441"/>
    <w:rsid w:val="00A65A7C"/>
    <w:rsid w:val="00A6726E"/>
    <w:rsid w:val="00A723C1"/>
    <w:rsid w:val="00A73859"/>
    <w:rsid w:val="00A74C9B"/>
    <w:rsid w:val="00A75293"/>
    <w:rsid w:val="00A75482"/>
    <w:rsid w:val="00A75CD1"/>
    <w:rsid w:val="00A768B4"/>
    <w:rsid w:val="00A76CBE"/>
    <w:rsid w:val="00A76DEC"/>
    <w:rsid w:val="00A773AE"/>
    <w:rsid w:val="00A80194"/>
    <w:rsid w:val="00A80413"/>
    <w:rsid w:val="00A804DF"/>
    <w:rsid w:val="00A80706"/>
    <w:rsid w:val="00A80B1B"/>
    <w:rsid w:val="00A80BF8"/>
    <w:rsid w:val="00A814BA"/>
    <w:rsid w:val="00A81D85"/>
    <w:rsid w:val="00A82537"/>
    <w:rsid w:val="00A83CDD"/>
    <w:rsid w:val="00A85416"/>
    <w:rsid w:val="00A85703"/>
    <w:rsid w:val="00A87B86"/>
    <w:rsid w:val="00A901BC"/>
    <w:rsid w:val="00A904E9"/>
    <w:rsid w:val="00A90F8F"/>
    <w:rsid w:val="00A913F6"/>
    <w:rsid w:val="00A9210D"/>
    <w:rsid w:val="00A94EBE"/>
    <w:rsid w:val="00A95371"/>
    <w:rsid w:val="00A96E84"/>
    <w:rsid w:val="00A97FB7"/>
    <w:rsid w:val="00AA2E7B"/>
    <w:rsid w:val="00AA39E6"/>
    <w:rsid w:val="00AA4BF4"/>
    <w:rsid w:val="00AA4D98"/>
    <w:rsid w:val="00AA57B2"/>
    <w:rsid w:val="00AA618C"/>
    <w:rsid w:val="00AA7EB8"/>
    <w:rsid w:val="00AB0399"/>
    <w:rsid w:val="00AB03E7"/>
    <w:rsid w:val="00AB25C2"/>
    <w:rsid w:val="00AB35A5"/>
    <w:rsid w:val="00AB35EC"/>
    <w:rsid w:val="00AB4D31"/>
    <w:rsid w:val="00AB4D46"/>
    <w:rsid w:val="00AB599A"/>
    <w:rsid w:val="00AB5C35"/>
    <w:rsid w:val="00AB5E39"/>
    <w:rsid w:val="00AB648D"/>
    <w:rsid w:val="00AB6A74"/>
    <w:rsid w:val="00AB7DFC"/>
    <w:rsid w:val="00AB7E3D"/>
    <w:rsid w:val="00AB7FF1"/>
    <w:rsid w:val="00AC1000"/>
    <w:rsid w:val="00AC16A1"/>
    <w:rsid w:val="00AC19A8"/>
    <w:rsid w:val="00AC1EE9"/>
    <w:rsid w:val="00AC205B"/>
    <w:rsid w:val="00AC2169"/>
    <w:rsid w:val="00AC2EB9"/>
    <w:rsid w:val="00AC325A"/>
    <w:rsid w:val="00AC3B6E"/>
    <w:rsid w:val="00AC4F2B"/>
    <w:rsid w:val="00AC63A7"/>
    <w:rsid w:val="00AC7AB3"/>
    <w:rsid w:val="00AD02F8"/>
    <w:rsid w:val="00AD0F62"/>
    <w:rsid w:val="00AD1DB9"/>
    <w:rsid w:val="00AD249F"/>
    <w:rsid w:val="00AD350E"/>
    <w:rsid w:val="00AD3A28"/>
    <w:rsid w:val="00AD5CB4"/>
    <w:rsid w:val="00AD5D60"/>
    <w:rsid w:val="00AD7583"/>
    <w:rsid w:val="00AE0497"/>
    <w:rsid w:val="00AE050D"/>
    <w:rsid w:val="00AE11D8"/>
    <w:rsid w:val="00AE1426"/>
    <w:rsid w:val="00AE1BE7"/>
    <w:rsid w:val="00AE2D7D"/>
    <w:rsid w:val="00AE54AD"/>
    <w:rsid w:val="00AE5E80"/>
    <w:rsid w:val="00AE6442"/>
    <w:rsid w:val="00AE6C49"/>
    <w:rsid w:val="00AE7314"/>
    <w:rsid w:val="00AE7356"/>
    <w:rsid w:val="00AF0709"/>
    <w:rsid w:val="00AF1C9F"/>
    <w:rsid w:val="00AF1EEA"/>
    <w:rsid w:val="00AF2993"/>
    <w:rsid w:val="00AF3503"/>
    <w:rsid w:val="00AF44D3"/>
    <w:rsid w:val="00AF4C3C"/>
    <w:rsid w:val="00AF4CD3"/>
    <w:rsid w:val="00AF4ED3"/>
    <w:rsid w:val="00AF51E9"/>
    <w:rsid w:val="00B00145"/>
    <w:rsid w:val="00B011A5"/>
    <w:rsid w:val="00B011D8"/>
    <w:rsid w:val="00B01FBD"/>
    <w:rsid w:val="00B02B29"/>
    <w:rsid w:val="00B02F24"/>
    <w:rsid w:val="00B03E11"/>
    <w:rsid w:val="00B03F25"/>
    <w:rsid w:val="00B045CD"/>
    <w:rsid w:val="00B04FBB"/>
    <w:rsid w:val="00B0505E"/>
    <w:rsid w:val="00B05B48"/>
    <w:rsid w:val="00B065BF"/>
    <w:rsid w:val="00B06620"/>
    <w:rsid w:val="00B06E3F"/>
    <w:rsid w:val="00B10CB4"/>
    <w:rsid w:val="00B10FAB"/>
    <w:rsid w:val="00B11494"/>
    <w:rsid w:val="00B11703"/>
    <w:rsid w:val="00B132FA"/>
    <w:rsid w:val="00B14041"/>
    <w:rsid w:val="00B1434E"/>
    <w:rsid w:val="00B14971"/>
    <w:rsid w:val="00B14995"/>
    <w:rsid w:val="00B14BF0"/>
    <w:rsid w:val="00B15653"/>
    <w:rsid w:val="00B1718C"/>
    <w:rsid w:val="00B17CEF"/>
    <w:rsid w:val="00B207E2"/>
    <w:rsid w:val="00B212BE"/>
    <w:rsid w:val="00B21678"/>
    <w:rsid w:val="00B21A99"/>
    <w:rsid w:val="00B22133"/>
    <w:rsid w:val="00B22347"/>
    <w:rsid w:val="00B232D2"/>
    <w:rsid w:val="00B25500"/>
    <w:rsid w:val="00B257A5"/>
    <w:rsid w:val="00B25E96"/>
    <w:rsid w:val="00B2612E"/>
    <w:rsid w:val="00B3067B"/>
    <w:rsid w:val="00B307EB"/>
    <w:rsid w:val="00B308DF"/>
    <w:rsid w:val="00B30D44"/>
    <w:rsid w:val="00B3113F"/>
    <w:rsid w:val="00B31F4A"/>
    <w:rsid w:val="00B325A9"/>
    <w:rsid w:val="00B326C2"/>
    <w:rsid w:val="00B32BCB"/>
    <w:rsid w:val="00B34885"/>
    <w:rsid w:val="00B34DF6"/>
    <w:rsid w:val="00B36226"/>
    <w:rsid w:val="00B367ED"/>
    <w:rsid w:val="00B3736F"/>
    <w:rsid w:val="00B37A2A"/>
    <w:rsid w:val="00B37BFD"/>
    <w:rsid w:val="00B37D52"/>
    <w:rsid w:val="00B4003F"/>
    <w:rsid w:val="00B4085D"/>
    <w:rsid w:val="00B40E7E"/>
    <w:rsid w:val="00B41BDC"/>
    <w:rsid w:val="00B4275D"/>
    <w:rsid w:val="00B42BF2"/>
    <w:rsid w:val="00B4305E"/>
    <w:rsid w:val="00B43DF4"/>
    <w:rsid w:val="00B443E1"/>
    <w:rsid w:val="00B4602A"/>
    <w:rsid w:val="00B50922"/>
    <w:rsid w:val="00B50C36"/>
    <w:rsid w:val="00B50C37"/>
    <w:rsid w:val="00B510EC"/>
    <w:rsid w:val="00B511B0"/>
    <w:rsid w:val="00B52D35"/>
    <w:rsid w:val="00B52F91"/>
    <w:rsid w:val="00B53C45"/>
    <w:rsid w:val="00B553B3"/>
    <w:rsid w:val="00B555A9"/>
    <w:rsid w:val="00B55D59"/>
    <w:rsid w:val="00B567F3"/>
    <w:rsid w:val="00B57F8D"/>
    <w:rsid w:val="00B600E7"/>
    <w:rsid w:val="00B6196D"/>
    <w:rsid w:val="00B62E51"/>
    <w:rsid w:val="00B631C8"/>
    <w:rsid w:val="00B649C2"/>
    <w:rsid w:val="00B64CE1"/>
    <w:rsid w:val="00B66201"/>
    <w:rsid w:val="00B66F7C"/>
    <w:rsid w:val="00B66FED"/>
    <w:rsid w:val="00B66FF8"/>
    <w:rsid w:val="00B6755B"/>
    <w:rsid w:val="00B67F62"/>
    <w:rsid w:val="00B700AC"/>
    <w:rsid w:val="00B701EA"/>
    <w:rsid w:val="00B71275"/>
    <w:rsid w:val="00B72F4A"/>
    <w:rsid w:val="00B73D37"/>
    <w:rsid w:val="00B741CF"/>
    <w:rsid w:val="00B74762"/>
    <w:rsid w:val="00B75185"/>
    <w:rsid w:val="00B751A0"/>
    <w:rsid w:val="00B753A4"/>
    <w:rsid w:val="00B75550"/>
    <w:rsid w:val="00B75AAD"/>
    <w:rsid w:val="00B760BC"/>
    <w:rsid w:val="00B761CB"/>
    <w:rsid w:val="00B764D3"/>
    <w:rsid w:val="00B76685"/>
    <w:rsid w:val="00B76D40"/>
    <w:rsid w:val="00B7722C"/>
    <w:rsid w:val="00B800F2"/>
    <w:rsid w:val="00B80B9E"/>
    <w:rsid w:val="00B818FB"/>
    <w:rsid w:val="00B81E3F"/>
    <w:rsid w:val="00B81F41"/>
    <w:rsid w:val="00B82301"/>
    <w:rsid w:val="00B82A2B"/>
    <w:rsid w:val="00B83AA7"/>
    <w:rsid w:val="00B83B8C"/>
    <w:rsid w:val="00B845D4"/>
    <w:rsid w:val="00B86227"/>
    <w:rsid w:val="00B87508"/>
    <w:rsid w:val="00B90144"/>
    <w:rsid w:val="00B90F12"/>
    <w:rsid w:val="00B90F15"/>
    <w:rsid w:val="00B91688"/>
    <w:rsid w:val="00B91B25"/>
    <w:rsid w:val="00B9220D"/>
    <w:rsid w:val="00B923C4"/>
    <w:rsid w:val="00B939B8"/>
    <w:rsid w:val="00B94979"/>
    <w:rsid w:val="00B9634E"/>
    <w:rsid w:val="00B963EA"/>
    <w:rsid w:val="00B97264"/>
    <w:rsid w:val="00B972C6"/>
    <w:rsid w:val="00BA1CBE"/>
    <w:rsid w:val="00BA31FF"/>
    <w:rsid w:val="00BA33B1"/>
    <w:rsid w:val="00BA3BAA"/>
    <w:rsid w:val="00BA4BD4"/>
    <w:rsid w:val="00BA4FE6"/>
    <w:rsid w:val="00BA5161"/>
    <w:rsid w:val="00BA516A"/>
    <w:rsid w:val="00BA5C2B"/>
    <w:rsid w:val="00BA6884"/>
    <w:rsid w:val="00BA7627"/>
    <w:rsid w:val="00BA7BF1"/>
    <w:rsid w:val="00BA7DE9"/>
    <w:rsid w:val="00BB0611"/>
    <w:rsid w:val="00BB110C"/>
    <w:rsid w:val="00BB277F"/>
    <w:rsid w:val="00BB38B3"/>
    <w:rsid w:val="00BB3AB8"/>
    <w:rsid w:val="00BB4D5B"/>
    <w:rsid w:val="00BB5006"/>
    <w:rsid w:val="00BB5300"/>
    <w:rsid w:val="00BB5929"/>
    <w:rsid w:val="00BB7D9C"/>
    <w:rsid w:val="00BC023B"/>
    <w:rsid w:val="00BC0243"/>
    <w:rsid w:val="00BC0430"/>
    <w:rsid w:val="00BC08E3"/>
    <w:rsid w:val="00BC0CEB"/>
    <w:rsid w:val="00BC223E"/>
    <w:rsid w:val="00BC279E"/>
    <w:rsid w:val="00BC2957"/>
    <w:rsid w:val="00BC2B62"/>
    <w:rsid w:val="00BC2BF8"/>
    <w:rsid w:val="00BC3FED"/>
    <w:rsid w:val="00BC4E93"/>
    <w:rsid w:val="00BC61C1"/>
    <w:rsid w:val="00BC61DE"/>
    <w:rsid w:val="00BC69C1"/>
    <w:rsid w:val="00BC6BB9"/>
    <w:rsid w:val="00BC6F56"/>
    <w:rsid w:val="00BC7632"/>
    <w:rsid w:val="00BC78A8"/>
    <w:rsid w:val="00BC7CEE"/>
    <w:rsid w:val="00BD0994"/>
    <w:rsid w:val="00BD0A4A"/>
    <w:rsid w:val="00BD2195"/>
    <w:rsid w:val="00BD2326"/>
    <w:rsid w:val="00BD2AD9"/>
    <w:rsid w:val="00BD2B1C"/>
    <w:rsid w:val="00BD3483"/>
    <w:rsid w:val="00BD35EE"/>
    <w:rsid w:val="00BD41BC"/>
    <w:rsid w:val="00BD47F0"/>
    <w:rsid w:val="00BD5A63"/>
    <w:rsid w:val="00BD5A76"/>
    <w:rsid w:val="00BD7610"/>
    <w:rsid w:val="00BD7F86"/>
    <w:rsid w:val="00BE0C76"/>
    <w:rsid w:val="00BE0D4F"/>
    <w:rsid w:val="00BE0E4B"/>
    <w:rsid w:val="00BE3065"/>
    <w:rsid w:val="00BE41C8"/>
    <w:rsid w:val="00BE4853"/>
    <w:rsid w:val="00BE48F3"/>
    <w:rsid w:val="00BE5449"/>
    <w:rsid w:val="00BE65B8"/>
    <w:rsid w:val="00BE69CC"/>
    <w:rsid w:val="00BE72CD"/>
    <w:rsid w:val="00BF0A31"/>
    <w:rsid w:val="00BF0A3F"/>
    <w:rsid w:val="00BF2A04"/>
    <w:rsid w:val="00BF2CD6"/>
    <w:rsid w:val="00BF2F1F"/>
    <w:rsid w:val="00BF321F"/>
    <w:rsid w:val="00BF4B4B"/>
    <w:rsid w:val="00BF794D"/>
    <w:rsid w:val="00BF7A0A"/>
    <w:rsid w:val="00C006D0"/>
    <w:rsid w:val="00C01C80"/>
    <w:rsid w:val="00C01E9B"/>
    <w:rsid w:val="00C03821"/>
    <w:rsid w:val="00C03ACA"/>
    <w:rsid w:val="00C043BD"/>
    <w:rsid w:val="00C04783"/>
    <w:rsid w:val="00C047E4"/>
    <w:rsid w:val="00C0481E"/>
    <w:rsid w:val="00C06BC8"/>
    <w:rsid w:val="00C07A2F"/>
    <w:rsid w:val="00C104A8"/>
    <w:rsid w:val="00C11E2F"/>
    <w:rsid w:val="00C12F70"/>
    <w:rsid w:val="00C16DFF"/>
    <w:rsid w:val="00C1781A"/>
    <w:rsid w:val="00C17B79"/>
    <w:rsid w:val="00C20AAF"/>
    <w:rsid w:val="00C21CC7"/>
    <w:rsid w:val="00C223B0"/>
    <w:rsid w:val="00C22433"/>
    <w:rsid w:val="00C24683"/>
    <w:rsid w:val="00C248C7"/>
    <w:rsid w:val="00C2540F"/>
    <w:rsid w:val="00C254BE"/>
    <w:rsid w:val="00C268E7"/>
    <w:rsid w:val="00C2712D"/>
    <w:rsid w:val="00C27901"/>
    <w:rsid w:val="00C3022A"/>
    <w:rsid w:val="00C302EE"/>
    <w:rsid w:val="00C303CA"/>
    <w:rsid w:val="00C30BBB"/>
    <w:rsid w:val="00C30CA5"/>
    <w:rsid w:val="00C310FC"/>
    <w:rsid w:val="00C31CF8"/>
    <w:rsid w:val="00C32616"/>
    <w:rsid w:val="00C36D44"/>
    <w:rsid w:val="00C37091"/>
    <w:rsid w:val="00C41283"/>
    <w:rsid w:val="00C41D1C"/>
    <w:rsid w:val="00C448FD"/>
    <w:rsid w:val="00C44E8F"/>
    <w:rsid w:val="00C4526B"/>
    <w:rsid w:val="00C4796B"/>
    <w:rsid w:val="00C47BD1"/>
    <w:rsid w:val="00C50CCF"/>
    <w:rsid w:val="00C518DF"/>
    <w:rsid w:val="00C51E22"/>
    <w:rsid w:val="00C52D9F"/>
    <w:rsid w:val="00C54ACD"/>
    <w:rsid w:val="00C56884"/>
    <w:rsid w:val="00C573AB"/>
    <w:rsid w:val="00C6098A"/>
    <w:rsid w:val="00C61594"/>
    <w:rsid w:val="00C62998"/>
    <w:rsid w:val="00C629F4"/>
    <w:rsid w:val="00C632C8"/>
    <w:rsid w:val="00C63DBF"/>
    <w:rsid w:val="00C6479B"/>
    <w:rsid w:val="00C6498D"/>
    <w:rsid w:val="00C65758"/>
    <w:rsid w:val="00C658A0"/>
    <w:rsid w:val="00C70579"/>
    <w:rsid w:val="00C70684"/>
    <w:rsid w:val="00C71132"/>
    <w:rsid w:val="00C71764"/>
    <w:rsid w:val="00C71FF0"/>
    <w:rsid w:val="00C722C1"/>
    <w:rsid w:val="00C7245B"/>
    <w:rsid w:val="00C72748"/>
    <w:rsid w:val="00C7310D"/>
    <w:rsid w:val="00C7367F"/>
    <w:rsid w:val="00C7370A"/>
    <w:rsid w:val="00C74068"/>
    <w:rsid w:val="00C752C1"/>
    <w:rsid w:val="00C7571D"/>
    <w:rsid w:val="00C760A4"/>
    <w:rsid w:val="00C763CF"/>
    <w:rsid w:val="00C76429"/>
    <w:rsid w:val="00C76536"/>
    <w:rsid w:val="00C767D9"/>
    <w:rsid w:val="00C802AC"/>
    <w:rsid w:val="00C80A8E"/>
    <w:rsid w:val="00C80B3E"/>
    <w:rsid w:val="00C81A9B"/>
    <w:rsid w:val="00C83552"/>
    <w:rsid w:val="00C8376B"/>
    <w:rsid w:val="00C83FF7"/>
    <w:rsid w:val="00C843F8"/>
    <w:rsid w:val="00C846E1"/>
    <w:rsid w:val="00C852AE"/>
    <w:rsid w:val="00C8707F"/>
    <w:rsid w:val="00C871E4"/>
    <w:rsid w:val="00C875BC"/>
    <w:rsid w:val="00C9032E"/>
    <w:rsid w:val="00C90D84"/>
    <w:rsid w:val="00C90EE8"/>
    <w:rsid w:val="00C9124D"/>
    <w:rsid w:val="00C92110"/>
    <w:rsid w:val="00C92315"/>
    <w:rsid w:val="00C92427"/>
    <w:rsid w:val="00C930D1"/>
    <w:rsid w:val="00C940CB"/>
    <w:rsid w:val="00C9583C"/>
    <w:rsid w:val="00C9679C"/>
    <w:rsid w:val="00C96876"/>
    <w:rsid w:val="00C969CD"/>
    <w:rsid w:val="00C96B83"/>
    <w:rsid w:val="00C96F36"/>
    <w:rsid w:val="00C97A65"/>
    <w:rsid w:val="00CA0634"/>
    <w:rsid w:val="00CA0D2E"/>
    <w:rsid w:val="00CA1108"/>
    <w:rsid w:val="00CA4058"/>
    <w:rsid w:val="00CA64C0"/>
    <w:rsid w:val="00CA6DD8"/>
    <w:rsid w:val="00CB0EFF"/>
    <w:rsid w:val="00CB1190"/>
    <w:rsid w:val="00CB1F4B"/>
    <w:rsid w:val="00CB2A88"/>
    <w:rsid w:val="00CB35FE"/>
    <w:rsid w:val="00CB365C"/>
    <w:rsid w:val="00CB3BDD"/>
    <w:rsid w:val="00CB44B1"/>
    <w:rsid w:val="00CB4C34"/>
    <w:rsid w:val="00CB51E6"/>
    <w:rsid w:val="00CB532C"/>
    <w:rsid w:val="00CB565B"/>
    <w:rsid w:val="00CB5BD0"/>
    <w:rsid w:val="00CB68B5"/>
    <w:rsid w:val="00CB6E89"/>
    <w:rsid w:val="00CB7B1D"/>
    <w:rsid w:val="00CC05F1"/>
    <w:rsid w:val="00CC0C74"/>
    <w:rsid w:val="00CC1C01"/>
    <w:rsid w:val="00CC2125"/>
    <w:rsid w:val="00CC3B6D"/>
    <w:rsid w:val="00CC3E42"/>
    <w:rsid w:val="00CC4265"/>
    <w:rsid w:val="00CC5001"/>
    <w:rsid w:val="00CC517D"/>
    <w:rsid w:val="00CC77AB"/>
    <w:rsid w:val="00CC78F1"/>
    <w:rsid w:val="00CC7AEA"/>
    <w:rsid w:val="00CD003D"/>
    <w:rsid w:val="00CD15B1"/>
    <w:rsid w:val="00CD1723"/>
    <w:rsid w:val="00CD1935"/>
    <w:rsid w:val="00CD1BC3"/>
    <w:rsid w:val="00CD22DA"/>
    <w:rsid w:val="00CD2FA9"/>
    <w:rsid w:val="00CD32B7"/>
    <w:rsid w:val="00CD435F"/>
    <w:rsid w:val="00CD45B0"/>
    <w:rsid w:val="00CD47B2"/>
    <w:rsid w:val="00CD603D"/>
    <w:rsid w:val="00CD62F4"/>
    <w:rsid w:val="00CD6E18"/>
    <w:rsid w:val="00CD7068"/>
    <w:rsid w:val="00CD799D"/>
    <w:rsid w:val="00CE0E95"/>
    <w:rsid w:val="00CE12D6"/>
    <w:rsid w:val="00CE17C7"/>
    <w:rsid w:val="00CE1E55"/>
    <w:rsid w:val="00CE2576"/>
    <w:rsid w:val="00CE28E3"/>
    <w:rsid w:val="00CE2BB1"/>
    <w:rsid w:val="00CE3109"/>
    <w:rsid w:val="00CE325B"/>
    <w:rsid w:val="00CE33D2"/>
    <w:rsid w:val="00CE34E8"/>
    <w:rsid w:val="00CE4A0E"/>
    <w:rsid w:val="00CE4DDF"/>
    <w:rsid w:val="00CE522F"/>
    <w:rsid w:val="00CE5A06"/>
    <w:rsid w:val="00CE5F93"/>
    <w:rsid w:val="00CE666F"/>
    <w:rsid w:val="00CE668A"/>
    <w:rsid w:val="00CE71FB"/>
    <w:rsid w:val="00CF08E9"/>
    <w:rsid w:val="00CF1836"/>
    <w:rsid w:val="00CF2212"/>
    <w:rsid w:val="00CF2B0A"/>
    <w:rsid w:val="00CF4AF3"/>
    <w:rsid w:val="00CF620D"/>
    <w:rsid w:val="00CF690C"/>
    <w:rsid w:val="00CF6C93"/>
    <w:rsid w:val="00CF7ECC"/>
    <w:rsid w:val="00D001A2"/>
    <w:rsid w:val="00D00213"/>
    <w:rsid w:val="00D00479"/>
    <w:rsid w:val="00D00605"/>
    <w:rsid w:val="00D009B7"/>
    <w:rsid w:val="00D01467"/>
    <w:rsid w:val="00D014A6"/>
    <w:rsid w:val="00D0171C"/>
    <w:rsid w:val="00D01CDD"/>
    <w:rsid w:val="00D02BC6"/>
    <w:rsid w:val="00D05004"/>
    <w:rsid w:val="00D0509F"/>
    <w:rsid w:val="00D05AB8"/>
    <w:rsid w:val="00D0606E"/>
    <w:rsid w:val="00D068DF"/>
    <w:rsid w:val="00D06A9A"/>
    <w:rsid w:val="00D06EB7"/>
    <w:rsid w:val="00D113CA"/>
    <w:rsid w:val="00D11E60"/>
    <w:rsid w:val="00D13B69"/>
    <w:rsid w:val="00D13DDB"/>
    <w:rsid w:val="00D15055"/>
    <w:rsid w:val="00D20EBC"/>
    <w:rsid w:val="00D223ED"/>
    <w:rsid w:val="00D2249E"/>
    <w:rsid w:val="00D23316"/>
    <w:rsid w:val="00D23C73"/>
    <w:rsid w:val="00D24B43"/>
    <w:rsid w:val="00D24C4A"/>
    <w:rsid w:val="00D2512B"/>
    <w:rsid w:val="00D25FF4"/>
    <w:rsid w:val="00D31F4C"/>
    <w:rsid w:val="00D32022"/>
    <w:rsid w:val="00D32246"/>
    <w:rsid w:val="00D33F62"/>
    <w:rsid w:val="00D33F93"/>
    <w:rsid w:val="00D34FFB"/>
    <w:rsid w:val="00D35498"/>
    <w:rsid w:val="00D364C6"/>
    <w:rsid w:val="00D3686C"/>
    <w:rsid w:val="00D37F0E"/>
    <w:rsid w:val="00D37F2D"/>
    <w:rsid w:val="00D4009F"/>
    <w:rsid w:val="00D402A8"/>
    <w:rsid w:val="00D40458"/>
    <w:rsid w:val="00D407C8"/>
    <w:rsid w:val="00D408C2"/>
    <w:rsid w:val="00D40BE3"/>
    <w:rsid w:val="00D4192A"/>
    <w:rsid w:val="00D41A80"/>
    <w:rsid w:val="00D41EB2"/>
    <w:rsid w:val="00D42DC8"/>
    <w:rsid w:val="00D438A4"/>
    <w:rsid w:val="00D44384"/>
    <w:rsid w:val="00D44C41"/>
    <w:rsid w:val="00D456D9"/>
    <w:rsid w:val="00D4587E"/>
    <w:rsid w:val="00D4593A"/>
    <w:rsid w:val="00D467C3"/>
    <w:rsid w:val="00D46BEC"/>
    <w:rsid w:val="00D521E3"/>
    <w:rsid w:val="00D533ED"/>
    <w:rsid w:val="00D537E2"/>
    <w:rsid w:val="00D53C07"/>
    <w:rsid w:val="00D54BF9"/>
    <w:rsid w:val="00D54D67"/>
    <w:rsid w:val="00D554A6"/>
    <w:rsid w:val="00D566FC"/>
    <w:rsid w:val="00D572CF"/>
    <w:rsid w:val="00D61F92"/>
    <w:rsid w:val="00D65083"/>
    <w:rsid w:val="00D65831"/>
    <w:rsid w:val="00D65AC1"/>
    <w:rsid w:val="00D660D2"/>
    <w:rsid w:val="00D6692D"/>
    <w:rsid w:val="00D66AD8"/>
    <w:rsid w:val="00D7033E"/>
    <w:rsid w:val="00D709F2"/>
    <w:rsid w:val="00D70ACB"/>
    <w:rsid w:val="00D71015"/>
    <w:rsid w:val="00D7154D"/>
    <w:rsid w:val="00D71906"/>
    <w:rsid w:val="00D71DCB"/>
    <w:rsid w:val="00D72986"/>
    <w:rsid w:val="00D72B53"/>
    <w:rsid w:val="00D72B6D"/>
    <w:rsid w:val="00D7310E"/>
    <w:rsid w:val="00D735D8"/>
    <w:rsid w:val="00D73ADB"/>
    <w:rsid w:val="00D747BD"/>
    <w:rsid w:val="00D74CAE"/>
    <w:rsid w:val="00D7525C"/>
    <w:rsid w:val="00D763AC"/>
    <w:rsid w:val="00D775E4"/>
    <w:rsid w:val="00D83477"/>
    <w:rsid w:val="00D83566"/>
    <w:rsid w:val="00D84212"/>
    <w:rsid w:val="00D85672"/>
    <w:rsid w:val="00D858A2"/>
    <w:rsid w:val="00D865C8"/>
    <w:rsid w:val="00D86D44"/>
    <w:rsid w:val="00D86EA2"/>
    <w:rsid w:val="00D870E1"/>
    <w:rsid w:val="00D87C09"/>
    <w:rsid w:val="00D91A59"/>
    <w:rsid w:val="00D91E13"/>
    <w:rsid w:val="00D9220A"/>
    <w:rsid w:val="00D92A93"/>
    <w:rsid w:val="00D931C7"/>
    <w:rsid w:val="00D93A35"/>
    <w:rsid w:val="00D93CA3"/>
    <w:rsid w:val="00D95D0F"/>
    <w:rsid w:val="00D95E3C"/>
    <w:rsid w:val="00D96288"/>
    <w:rsid w:val="00D965CB"/>
    <w:rsid w:val="00D96A7D"/>
    <w:rsid w:val="00D975C6"/>
    <w:rsid w:val="00DA08AA"/>
    <w:rsid w:val="00DA0ED4"/>
    <w:rsid w:val="00DA10F0"/>
    <w:rsid w:val="00DA16AE"/>
    <w:rsid w:val="00DA1BF7"/>
    <w:rsid w:val="00DA1D21"/>
    <w:rsid w:val="00DA4306"/>
    <w:rsid w:val="00DA5342"/>
    <w:rsid w:val="00DA587F"/>
    <w:rsid w:val="00DB03B1"/>
    <w:rsid w:val="00DB0F28"/>
    <w:rsid w:val="00DB15AB"/>
    <w:rsid w:val="00DB1884"/>
    <w:rsid w:val="00DB477E"/>
    <w:rsid w:val="00DB48E8"/>
    <w:rsid w:val="00DB6AF6"/>
    <w:rsid w:val="00DC03F6"/>
    <w:rsid w:val="00DC05D8"/>
    <w:rsid w:val="00DC08EA"/>
    <w:rsid w:val="00DC0BA0"/>
    <w:rsid w:val="00DC16B9"/>
    <w:rsid w:val="00DC25D9"/>
    <w:rsid w:val="00DC37F6"/>
    <w:rsid w:val="00DC3D27"/>
    <w:rsid w:val="00DC42B4"/>
    <w:rsid w:val="00DC66FE"/>
    <w:rsid w:val="00DC6AA4"/>
    <w:rsid w:val="00DC7513"/>
    <w:rsid w:val="00DC7EDC"/>
    <w:rsid w:val="00DC7FD9"/>
    <w:rsid w:val="00DD01F8"/>
    <w:rsid w:val="00DD0E82"/>
    <w:rsid w:val="00DD1439"/>
    <w:rsid w:val="00DD1A62"/>
    <w:rsid w:val="00DD1E01"/>
    <w:rsid w:val="00DD27A4"/>
    <w:rsid w:val="00DD31AC"/>
    <w:rsid w:val="00DD388A"/>
    <w:rsid w:val="00DD442F"/>
    <w:rsid w:val="00DD531A"/>
    <w:rsid w:val="00DD536E"/>
    <w:rsid w:val="00DD5607"/>
    <w:rsid w:val="00DD6050"/>
    <w:rsid w:val="00DD69CD"/>
    <w:rsid w:val="00DD6E9B"/>
    <w:rsid w:val="00DD730C"/>
    <w:rsid w:val="00DD75E6"/>
    <w:rsid w:val="00DE150A"/>
    <w:rsid w:val="00DE1521"/>
    <w:rsid w:val="00DE2C6C"/>
    <w:rsid w:val="00DE3226"/>
    <w:rsid w:val="00DE3289"/>
    <w:rsid w:val="00DE352D"/>
    <w:rsid w:val="00DE3E3F"/>
    <w:rsid w:val="00DE440A"/>
    <w:rsid w:val="00DE4B43"/>
    <w:rsid w:val="00DE4D5A"/>
    <w:rsid w:val="00DE6FE8"/>
    <w:rsid w:val="00DF310E"/>
    <w:rsid w:val="00DF444C"/>
    <w:rsid w:val="00DF48AF"/>
    <w:rsid w:val="00DF582D"/>
    <w:rsid w:val="00DF589A"/>
    <w:rsid w:val="00DF6298"/>
    <w:rsid w:val="00DF704D"/>
    <w:rsid w:val="00DF71D1"/>
    <w:rsid w:val="00E00EAA"/>
    <w:rsid w:val="00E01287"/>
    <w:rsid w:val="00E0274A"/>
    <w:rsid w:val="00E0327D"/>
    <w:rsid w:val="00E04003"/>
    <w:rsid w:val="00E044C7"/>
    <w:rsid w:val="00E051E9"/>
    <w:rsid w:val="00E06996"/>
    <w:rsid w:val="00E06B74"/>
    <w:rsid w:val="00E10697"/>
    <w:rsid w:val="00E10C12"/>
    <w:rsid w:val="00E1208D"/>
    <w:rsid w:val="00E137B9"/>
    <w:rsid w:val="00E13A48"/>
    <w:rsid w:val="00E1414B"/>
    <w:rsid w:val="00E17704"/>
    <w:rsid w:val="00E20B22"/>
    <w:rsid w:val="00E20B3A"/>
    <w:rsid w:val="00E21635"/>
    <w:rsid w:val="00E24E22"/>
    <w:rsid w:val="00E26292"/>
    <w:rsid w:val="00E27CA8"/>
    <w:rsid w:val="00E3048B"/>
    <w:rsid w:val="00E309C8"/>
    <w:rsid w:val="00E30F67"/>
    <w:rsid w:val="00E31846"/>
    <w:rsid w:val="00E31E0C"/>
    <w:rsid w:val="00E320DD"/>
    <w:rsid w:val="00E320E5"/>
    <w:rsid w:val="00E328C0"/>
    <w:rsid w:val="00E32C2A"/>
    <w:rsid w:val="00E33E7A"/>
    <w:rsid w:val="00E34F44"/>
    <w:rsid w:val="00E35957"/>
    <w:rsid w:val="00E37A9D"/>
    <w:rsid w:val="00E37E6A"/>
    <w:rsid w:val="00E40D9C"/>
    <w:rsid w:val="00E420A7"/>
    <w:rsid w:val="00E4213F"/>
    <w:rsid w:val="00E42DE4"/>
    <w:rsid w:val="00E436D1"/>
    <w:rsid w:val="00E4544B"/>
    <w:rsid w:val="00E4580F"/>
    <w:rsid w:val="00E47555"/>
    <w:rsid w:val="00E52217"/>
    <w:rsid w:val="00E53142"/>
    <w:rsid w:val="00E53DF6"/>
    <w:rsid w:val="00E543C6"/>
    <w:rsid w:val="00E546AB"/>
    <w:rsid w:val="00E5613A"/>
    <w:rsid w:val="00E56194"/>
    <w:rsid w:val="00E56826"/>
    <w:rsid w:val="00E56CCE"/>
    <w:rsid w:val="00E57687"/>
    <w:rsid w:val="00E60A69"/>
    <w:rsid w:val="00E60B74"/>
    <w:rsid w:val="00E62E2B"/>
    <w:rsid w:val="00E638C0"/>
    <w:rsid w:val="00E6418F"/>
    <w:rsid w:val="00E646DA"/>
    <w:rsid w:val="00E66347"/>
    <w:rsid w:val="00E66B78"/>
    <w:rsid w:val="00E67390"/>
    <w:rsid w:val="00E67E92"/>
    <w:rsid w:val="00E67F3C"/>
    <w:rsid w:val="00E72AEE"/>
    <w:rsid w:val="00E72E95"/>
    <w:rsid w:val="00E7365C"/>
    <w:rsid w:val="00E73BC1"/>
    <w:rsid w:val="00E7545F"/>
    <w:rsid w:val="00E76099"/>
    <w:rsid w:val="00E76597"/>
    <w:rsid w:val="00E76621"/>
    <w:rsid w:val="00E77302"/>
    <w:rsid w:val="00E77894"/>
    <w:rsid w:val="00E77D7F"/>
    <w:rsid w:val="00E77EC6"/>
    <w:rsid w:val="00E8034C"/>
    <w:rsid w:val="00E80C90"/>
    <w:rsid w:val="00E81F73"/>
    <w:rsid w:val="00E820C8"/>
    <w:rsid w:val="00E828BA"/>
    <w:rsid w:val="00E8475F"/>
    <w:rsid w:val="00E85CF5"/>
    <w:rsid w:val="00E862D8"/>
    <w:rsid w:val="00E865F0"/>
    <w:rsid w:val="00E86A36"/>
    <w:rsid w:val="00E86FC1"/>
    <w:rsid w:val="00E8727F"/>
    <w:rsid w:val="00E87799"/>
    <w:rsid w:val="00E92086"/>
    <w:rsid w:val="00E92A45"/>
    <w:rsid w:val="00E93AB8"/>
    <w:rsid w:val="00E93C6A"/>
    <w:rsid w:val="00E9523F"/>
    <w:rsid w:val="00E975CA"/>
    <w:rsid w:val="00EA0134"/>
    <w:rsid w:val="00EA0433"/>
    <w:rsid w:val="00EA2110"/>
    <w:rsid w:val="00EA23D2"/>
    <w:rsid w:val="00EA35C3"/>
    <w:rsid w:val="00EA3A82"/>
    <w:rsid w:val="00EA4B8D"/>
    <w:rsid w:val="00EB0CDD"/>
    <w:rsid w:val="00EB1176"/>
    <w:rsid w:val="00EB1A47"/>
    <w:rsid w:val="00EB2DED"/>
    <w:rsid w:val="00EB4905"/>
    <w:rsid w:val="00EB5571"/>
    <w:rsid w:val="00EB58D7"/>
    <w:rsid w:val="00EB668B"/>
    <w:rsid w:val="00EB79A3"/>
    <w:rsid w:val="00EC065E"/>
    <w:rsid w:val="00EC1F8B"/>
    <w:rsid w:val="00EC209C"/>
    <w:rsid w:val="00EC22AB"/>
    <w:rsid w:val="00EC24DB"/>
    <w:rsid w:val="00EC281F"/>
    <w:rsid w:val="00EC2C7E"/>
    <w:rsid w:val="00EC2F73"/>
    <w:rsid w:val="00EC3763"/>
    <w:rsid w:val="00EC3BBF"/>
    <w:rsid w:val="00EC46C8"/>
    <w:rsid w:val="00EC5741"/>
    <w:rsid w:val="00EC5E99"/>
    <w:rsid w:val="00EC718A"/>
    <w:rsid w:val="00ED0867"/>
    <w:rsid w:val="00ED09EC"/>
    <w:rsid w:val="00ED0B71"/>
    <w:rsid w:val="00ED1762"/>
    <w:rsid w:val="00ED1900"/>
    <w:rsid w:val="00ED1B8F"/>
    <w:rsid w:val="00ED3032"/>
    <w:rsid w:val="00ED3422"/>
    <w:rsid w:val="00ED3DE7"/>
    <w:rsid w:val="00ED4728"/>
    <w:rsid w:val="00ED4983"/>
    <w:rsid w:val="00ED6842"/>
    <w:rsid w:val="00ED7573"/>
    <w:rsid w:val="00EE016B"/>
    <w:rsid w:val="00EE06F2"/>
    <w:rsid w:val="00EE3800"/>
    <w:rsid w:val="00EE3B9E"/>
    <w:rsid w:val="00EE4943"/>
    <w:rsid w:val="00EE65E9"/>
    <w:rsid w:val="00EE6B95"/>
    <w:rsid w:val="00EF0091"/>
    <w:rsid w:val="00EF1EE2"/>
    <w:rsid w:val="00EF3403"/>
    <w:rsid w:val="00EF3CDD"/>
    <w:rsid w:val="00EF3D67"/>
    <w:rsid w:val="00EF3F08"/>
    <w:rsid w:val="00EF3F15"/>
    <w:rsid w:val="00EF4A37"/>
    <w:rsid w:val="00EF63E4"/>
    <w:rsid w:val="00EF6563"/>
    <w:rsid w:val="00EF68FC"/>
    <w:rsid w:val="00EF6961"/>
    <w:rsid w:val="00F008A5"/>
    <w:rsid w:val="00F021C9"/>
    <w:rsid w:val="00F029D4"/>
    <w:rsid w:val="00F03417"/>
    <w:rsid w:val="00F03865"/>
    <w:rsid w:val="00F05270"/>
    <w:rsid w:val="00F05FD0"/>
    <w:rsid w:val="00F0653C"/>
    <w:rsid w:val="00F06E28"/>
    <w:rsid w:val="00F07676"/>
    <w:rsid w:val="00F07E76"/>
    <w:rsid w:val="00F10090"/>
    <w:rsid w:val="00F10BFB"/>
    <w:rsid w:val="00F10D8E"/>
    <w:rsid w:val="00F111B9"/>
    <w:rsid w:val="00F11E5B"/>
    <w:rsid w:val="00F1272A"/>
    <w:rsid w:val="00F1298A"/>
    <w:rsid w:val="00F13218"/>
    <w:rsid w:val="00F136A8"/>
    <w:rsid w:val="00F13A1E"/>
    <w:rsid w:val="00F15987"/>
    <w:rsid w:val="00F15E01"/>
    <w:rsid w:val="00F206F4"/>
    <w:rsid w:val="00F20F70"/>
    <w:rsid w:val="00F21857"/>
    <w:rsid w:val="00F21B96"/>
    <w:rsid w:val="00F2238D"/>
    <w:rsid w:val="00F224DD"/>
    <w:rsid w:val="00F23770"/>
    <w:rsid w:val="00F23A0C"/>
    <w:rsid w:val="00F23E1A"/>
    <w:rsid w:val="00F24CFB"/>
    <w:rsid w:val="00F2532D"/>
    <w:rsid w:val="00F2612E"/>
    <w:rsid w:val="00F30EC8"/>
    <w:rsid w:val="00F32CFD"/>
    <w:rsid w:val="00F3424B"/>
    <w:rsid w:val="00F34C12"/>
    <w:rsid w:val="00F3514E"/>
    <w:rsid w:val="00F3555B"/>
    <w:rsid w:val="00F36F74"/>
    <w:rsid w:val="00F37994"/>
    <w:rsid w:val="00F40374"/>
    <w:rsid w:val="00F40472"/>
    <w:rsid w:val="00F42271"/>
    <w:rsid w:val="00F42C19"/>
    <w:rsid w:val="00F433B2"/>
    <w:rsid w:val="00F45395"/>
    <w:rsid w:val="00F46826"/>
    <w:rsid w:val="00F468BE"/>
    <w:rsid w:val="00F47A76"/>
    <w:rsid w:val="00F47C67"/>
    <w:rsid w:val="00F50DA7"/>
    <w:rsid w:val="00F51313"/>
    <w:rsid w:val="00F51F6B"/>
    <w:rsid w:val="00F55068"/>
    <w:rsid w:val="00F553EE"/>
    <w:rsid w:val="00F560ED"/>
    <w:rsid w:val="00F56BC6"/>
    <w:rsid w:val="00F57F27"/>
    <w:rsid w:val="00F61428"/>
    <w:rsid w:val="00F62F8D"/>
    <w:rsid w:val="00F62FC4"/>
    <w:rsid w:val="00F63276"/>
    <w:rsid w:val="00F63611"/>
    <w:rsid w:val="00F640C0"/>
    <w:rsid w:val="00F65411"/>
    <w:rsid w:val="00F65C89"/>
    <w:rsid w:val="00F65DA6"/>
    <w:rsid w:val="00F67AF3"/>
    <w:rsid w:val="00F70388"/>
    <w:rsid w:val="00F704DF"/>
    <w:rsid w:val="00F7091E"/>
    <w:rsid w:val="00F70EEA"/>
    <w:rsid w:val="00F72CAA"/>
    <w:rsid w:val="00F737AD"/>
    <w:rsid w:val="00F739B6"/>
    <w:rsid w:val="00F73E64"/>
    <w:rsid w:val="00F7404D"/>
    <w:rsid w:val="00F74482"/>
    <w:rsid w:val="00F75D64"/>
    <w:rsid w:val="00F800A6"/>
    <w:rsid w:val="00F8074D"/>
    <w:rsid w:val="00F82839"/>
    <w:rsid w:val="00F82EF5"/>
    <w:rsid w:val="00F83A3E"/>
    <w:rsid w:val="00F84645"/>
    <w:rsid w:val="00F8703E"/>
    <w:rsid w:val="00F87C7F"/>
    <w:rsid w:val="00F87F16"/>
    <w:rsid w:val="00F9094F"/>
    <w:rsid w:val="00F90CC4"/>
    <w:rsid w:val="00F911E6"/>
    <w:rsid w:val="00F915F5"/>
    <w:rsid w:val="00F9182D"/>
    <w:rsid w:val="00F9184A"/>
    <w:rsid w:val="00F91F4E"/>
    <w:rsid w:val="00F921D9"/>
    <w:rsid w:val="00F940F1"/>
    <w:rsid w:val="00F94441"/>
    <w:rsid w:val="00F9489E"/>
    <w:rsid w:val="00F94904"/>
    <w:rsid w:val="00F951CF"/>
    <w:rsid w:val="00F9587D"/>
    <w:rsid w:val="00F95E87"/>
    <w:rsid w:val="00F96186"/>
    <w:rsid w:val="00F97601"/>
    <w:rsid w:val="00F97C88"/>
    <w:rsid w:val="00FA255F"/>
    <w:rsid w:val="00FA294A"/>
    <w:rsid w:val="00FA3651"/>
    <w:rsid w:val="00FA3AF3"/>
    <w:rsid w:val="00FA52A8"/>
    <w:rsid w:val="00FA66CD"/>
    <w:rsid w:val="00FA690D"/>
    <w:rsid w:val="00FA702E"/>
    <w:rsid w:val="00FB0340"/>
    <w:rsid w:val="00FB1BA4"/>
    <w:rsid w:val="00FB24AD"/>
    <w:rsid w:val="00FB321E"/>
    <w:rsid w:val="00FB4559"/>
    <w:rsid w:val="00FB4A2D"/>
    <w:rsid w:val="00FB535D"/>
    <w:rsid w:val="00FB58ED"/>
    <w:rsid w:val="00FB5F33"/>
    <w:rsid w:val="00FB7C87"/>
    <w:rsid w:val="00FC0E56"/>
    <w:rsid w:val="00FC0F52"/>
    <w:rsid w:val="00FC140B"/>
    <w:rsid w:val="00FC145A"/>
    <w:rsid w:val="00FC1744"/>
    <w:rsid w:val="00FC1853"/>
    <w:rsid w:val="00FC2921"/>
    <w:rsid w:val="00FC2D5E"/>
    <w:rsid w:val="00FC3121"/>
    <w:rsid w:val="00FC3286"/>
    <w:rsid w:val="00FC366B"/>
    <w:rsid w:val="00FC3937"/>
    <w:rsid w:val="00FC44FC"/>
    <w:rsid w:val="00FC455C"/>
    <w:rsid w:val="00FC4F00"/>
    <w:rsid w:val="00FC529F"/>
    <w:rsid w:val="00FC5BCA"/>
    <w:rsid w:val="00FC5DF9"/>
    <w:rsid w:val="00FC5FBA"/>
    <w:rsid w:val="00FC7955"/>
    <w:rsid w:val="00FD0F3E"/>
    <w:rsid w:val="00FD10F4"/>
    <w:rsid w:val="00FD1D6E"/>
    <w:rsid w:val="00FD25F5"/>
    <w:rsid w:val="00FD2760"/>
    <w:rsid w:val="00FD2F55"/>
    <w:rsid w:val="00FD33F8"/>
    <w:rsid w:val="00FD3BA9"/>
    <w:rsid w:val="00FD3DD6"/>
    <w:rsid w:val="00FD4019"/>
    <w:rsid w:val="00FD5480"/>
    <w:rsid w:val="00FD6EE9"/>
    <w:rsid w:val="00FD7EB4"/>
    <w:rsid w:val="00FD7ED4"/>
    <w:rsid w:val="00FE0153"/>
    <w:rsid w:val="00FE0AB9"/>
    <w:rsid w:val="00FE1034"/>
    <w:rsid w:val="00FE259E"/>
    <w:rsid w:val="00FE3095"/>
    <w:rsid w:val="00FE4376"/>
    <w:rsid w:val="00FE466C"/>
    <w:rsid w:val="00FE5B91"/>
    <w:rsid w:val="00FE64BD"/>
    <w:rsid w:val="00FE75B0"/>
    <w:rsid w:val="00FE7607"/>
    <w:rsid w:val="00FE7F20"/>
    <w:rsid w:val="00FF25FF"/>
    <w:rsid w:val="00FF2DD7"/>
    <w:rsid w:val="00FF4284"/>
    <w:rsid w:val="00FF4F20"/>
    <w:rsid w:val="00FF5815"/>
    <w:rsid w:val="00FF5AA6"/>
    <w:rsid w:val="00FF5BDC"/>
    <w:rsid w:val="00FF6F13"/>
    <w:rsid w:val="00FF7693"/>
    <w:rsid w:val="22400293"/>
    <w:rsid w:val="4F9A4901"/>
    <w:rsid w:val="71CBBE8E"/>
    <w:rsid w:val="756E0E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0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8"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643715"/>
    <w:pPr>
      <w:spacing w:line="280" w:lineRule="exact"/>
    </w:pPr>
    <w:rPr>
      <w:rFonts w:ascii="Trebuchet MS" w:eastAsia="Times New Roman" w:hAnsi="Trebuchet MS"/>
      <w:sz w:val="22"/>
      <w:szCs w:val="22"/>
      <w:lang w:val="en-GB"/>
    </w:rPr>
  </w:style>
  <w:style w:type="paragraph" w:styleId="Heading1">
    <w:name w:val="heading 1"/>
    <w:basedOn w:val="Normal"/>
    <w:next w:val="Normal"/>
    <w:link w:val="Heading1Char"/>
    <w:uiPriority w:val="9"/>
    <w:qFormat/>
    <w:rsid w:val="00F7091E"/>
    <w:pPr>
      <w:keepNext/>
      <w:spacing w:after="120" w:line="240" w:lineRule="auto"/>
      <w:outlineLvl w:val="0"/>
    </w:pPr>
    <w:rPr>
      <w:b/>
      <w:bCs/>
      <w:kern w:val="32"/>
      <w:sz w:val="48"/>
      <w:szCs w:val="40"/>
    </w:rPr>
  </w:style>
  <w:style w:type="paragraph" w:styleId="Heading2">
    <w:name w:val="heading 2"/>
    <w:basedOn w:val="Normal"/>
    <w:next w:val="Normal"/>
    <w:link w:val="Heading2Char"/>
    <w:uiPriority w:val="9"/>
    <w:qFormat/>
    <w:rsid w:val="0051316B"/>
    <w:pPr>
      <w:keepNext/>
      <w:spacing w:before="240" w:after="60" w:line="240" w:lineRule="auto"/>
      <w:outlineLvl w:val="1"/>
    </w:pPr>
    <w:rPr>
      <w:b/>
      <w:bCs/>
      <w:iCs/>
      <w:sz w:val="36"/>
      <w:szCs w:val="40"/>
    </w:rPr>
  </w:style>
  <w:style w:type="paragraph" w:styleId="Heading3">
    <w:name w:val="heading 3"/>
    <w:next w:val="Normal"/>
    <w:link w:val="Heading3Char"/>
    <w:uiPriority w:val="9"/>
    <w:qFormat/>
    <w:rsid w:val="00715B17"/>
    <w:pPr>
      <w:keepNext/>
      <w:tabs>
        <w:tab w:val="right" w:pos="7937"/>
      </w:tabs>
      <w:spacing w:after="120"/>
      <w:outlineLvl w:val="2"/>
    </w:pPr>
    <w:rPr>
      <w:rFonts w:ascii="Trebuchet MS" w:eastAsia="Times New Roman" w:hAnsi="Trebuchet MS"/>
      <w:b/>
      <w:bCs/>
      <w:sz w:val="28"/>
      <w:szCs w:val="36"/>
      <w:lang w:val="en-GB"/>
    </w:rPr>
  </w:style>
  <w:style w:type="paragraph" w:styleId="Heading4">
    <w:name w:val="heading 4"/>
    <w:basedOn w:val="Normal"/>
    <w:next w:val="Normal"/>
    <w:link w:val="Heading4Char"/>
    <w:uiPriority w:val="9"/>
    <w:semiHidden/>
    <w:qFormat/>
    <w:rsid w:val="002576A0"/>
    <w:pPr>
      <w:keepNext/>
      <w:spacing w:before="120" w:after="60" w:line="240" w:lineRule="auto"/>
      <w:outlineLvl w:val="3"/>
    </w:pPr>
    <w:rPr>
      <w:b/>
      <w:bCs/>
      <w:sz w:val="24"/>
      <w:szCs w:val="28"/>
    </w:rPr>
  </w:style>
  <w:style w:type="paragraph" w:styleId="Heading5">
    <w:name w:val="heading 5"/>
    <w:basedOn w:val="Normal"/>
    <w:next w:val="Normal"/>
    <w:link w:val="Heading5Char"/>
    <w:uiPriority w:val="9"/>
    <w:semiHidden/>
    <w:qFormat/>
    <w:rsid w:val="002576A0"/>
    <w:pPr>
      <w:spacing w:before="240" w:after="60"/>
      <w:outlineLvl w:val="4"/>
    </w:pPr>
    <w:rPr>
      <w:b/>
      <w:bCs/>
      <w:i/>
      <w:iCs/>
      <w:sz w:val="26"/>
      <w:szCs w:val="26"/>
    </w:rPr>
  </w:style>
  <w:style w:type="paragraph" w:styleId="Heading6">
    <w:name w:val="heading 6"/>
    <w:basedOn w:val="Normal"/>
    <w:next w:val="Normal"/>
    <w:link w:val="Heading6Char"/>
    <w:uiPriority w:val="9"/>
    <w:semiHidden/>
    <w:qFormat/>
    <w:rsid w:val="002576A0"/>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1316B"/>
    <w:rPr>
      <w:rFonts w:ascii="Arial" w:eastAsia="Times New Roman" w:hAnsi="Arial"/>
      <w:b/>
      <w:bCs/>
      <w:iCs/>
      <w:sz w:val="36"/>
      <w:szCs w:val="40"/>
      <w:lang w:eastAsia="en-US"/>
    </w:rPr>
  </w:style>
  <w:style w:type="paragraph" w:styleId="BalloonText">
    <w:name w:val="Balloon Text"/>
    <w:basedOn w:val="Normal"/>
    <w:link w:val="BalloonTextChar"/>
    <w:uiPriority w:val="99"/>
    <w:semiHidden/>
    <w:unhideWhenUsed/>
    <w:rsid w:val="002576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6A0"/>
    <w:rPr>
      <w:rFonts w:ascii="Tahoma" w:eastAsia="Times New Roman" w:hAnsi="Tahoma" w:cs="Tahoma"/>
      <w:sz w:val="16"/>
      <w:szCs w:val="16"/>
      <w:lang w:eastAsia="en-US"/>
    </w:rPr>
  </w:style>
  <w:style w:type="paragraph" w:styleId="BodyText">
    <w:name w:val="Body Text"/>
    <w:basedOn w:val="Normal"/>
    <w:link w:val="BodyTextChar"/>
    <w:autoRedefine/>
    <w:uiPriority w:val="99"/>
    <w:semiHidden/>
    <w:rsid w:val="002576A0"/>
    <w:pPr>
      <w:spacing w:after="120" w:line="276" w:lineRule="auto"/>
    </w:pPr>
  </w:style>
  <w:style w:type="character" w:customStyle="1" w:styleId="BodyTextChar">
    <w:name w:val="Body Text Char"/>
    <w:basedOn w:val="DefaultParagraphFont"/>
    <w:link w:val="BodyText"/>
    <w:uiPriority w:val="99"/>
    <w:semiHidden/>
    <w:rsid w:val="002576A0"/>
    <w:rPr>
      <w:rFonts w:ascii="Arial" w:eastAsia="Times New Roman" w:hAnsi="Arial"/>
      <w:sz w:val="22"/>
      <w:szCs w:val="22"/>
      <w:lang w:eastAsia="en-US"/>
    </w:rPr>
  </w:style>
  <w:style w:type="paragraph" w:customStyle="1" w:styleId="bullet">
    <w:name w:val="bullet"/>
    <w:basedOn w:val="Normal"/>
    <w:link w:val="bulletChar"/>
    <w:uiPriority w:val="10"/>
    <w:rsid w:val="003767E3"/>
    <w:pPr>
      <w:numPr>
        <w:numId w:val="1"/>
      </w:numPr>
      <w:tabs>
        <w:tab w:val="left" w:pos="567"/>
      </w:tabs>
      <w:spacing w:line="240" w:lineRule="auto"/>
      <w:ind w:left="357" w:hanging="357"/>
    </w:pPr>
    <w:rPr>
      <w:szCs w:val="20"/>
    </w:rPr>
  </w:style>
  <w:style w:type="paragraph" w:customStyle="1" w:styleId="CfEBullet">
    <w:name w:val="CfE Bullet"/>
    <w:basedOn w:val="Normal"/>
    <w:semiHidden/>
    <w:rsid w:val="003767E3"/>
    <w:pPr>
      <w:autoSpaceDE w:val="0"/>
      <w:autoSpaceDN w:val="0"/>
      <w:adjustRightInd w:val="0"/>
      <w:spacing w:after="60" w:line="240" w:lineRule="auto"/>
    </w:pPr>
    <w:rPr>
      <w:b/>
      <w:spacing w:val="-4"/>
      <w:szCs w:val="20"/>
      <w:lang w:val="en-US"/>
    </w:rPr>
  </w:style>
  <w:style w:type="character" w:styleId="CommentReference">
    <w:name w:val="annotation reference"/>
    <w:basedOn w:val="DefaultParagraphFont"/>
    <w:uiPriority w:val="99"/>
    <w:semiHidden/>
    <w:unhideWhenUsed/>
    <w:rsid w:val="002576A0"/>
    <w:rPr>
      <w:rFonts w:cs="Times New Roman"/>
      <w:sz w:val="16"/>
      <w:szCs w:val="16"/>
    </w:rPr>
  </w:style>
  <w:style w:type="paragraph" w:styleId="CommentText">
    <w:name w:val="annotation text"/>
    <w:basedOn w:val="Normal"/>
    <w:link w:val="CommentTextChar"/>
    <w:uiPriority w:val="99"/>
    <w:unhideWhenUsed/>
    <w:rsid w:val="002576A0"/>
    <w:rPr>
      <w:sz w:val="20"/>
      <w:szCs w:val="20"/>
    </w:rPr>
  </w:style>
  <w:style w:type="character" w:customStyle="1" w:styleId="CommentTextChar">
    <w:name w:val="Comment Text Char"/>
    <w:basedOn w:val="DefaultParagraphFont"/>
    <w:link w:val="CommentText"/>
    <w:uiPriority w:val="99"/>
    <w:rsid w:val="002576A0"/>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2576A0"/>
    <w:rPr>
      <w:b/>
      <w:bCs/>
    </w:rPr>
  </w:style>
  <w:style w:type="character" w:customStyle="1" w:styleId="CommentSubjectChar">
    <w:name w:val="Comment Subject Char"/>
    <w:basedOn w:val="CommentTextChar"/>
    <w:link w:val="CommentSubject"/>
    <w:uiPriority w:val="99"/>
    <w:semiHidden/>
    <w:rsid w:val="002576A0"/>
    <w:rPr>
      <w:rFonts w:ascii="Arial" w:eastAsia="Times New Roman" w:hAnsi="Arial"/>
      <w:b/>
      <w:bCs/>
      <w:lang w:eastAsia="en-US"/>
    </w:rPr>
  </w:style>
  <w:style w:type="paragraph" w:customStyle="1" w:styleId="Default">
    <w:name w:val="Default"/>
    <w:rsid w:val="002576A0"/>
    <w:pPr>
      <w:autoSpaceDE w:val="0"/>
      <w:autoSpaceDN w:val="0"/>
      <w:adjustRightInd w:val="0"/>
    </w:pPr>
    <w:rPr>
      <w:rFonts w:ascii="Arial" w:eastAsia="Times New Roman" w:hAnsi="Arial" w:cs="Arial"/>
      <w:color w:val="000000"/>
      <w:sz w:val="24"/>
      <w:szCs w:val="24"/>
      <w:lang w:val="en-GB" w:eastAsia="en-GB"/>
    </w:rPr>
  </w:style>
  <w:style w:type="character" w:styleId="FollowedHyperlink">
    <w:name w:val="FollowedHyperlink"/>
    <w:basedOn w:val="DefaultParagraphFont"/>
    <w:uiPriority w:val="99"/>
    <w:semiHidden/>
    <w:unhideWhenUsed/>
    <w:rsid w:val="002576A0"/>
    <w:rPr>
      <w:rFonts w:cs="Times New Roman"/>
      <w:color w:val="800080"/>
      <w:u w:val="single"/>
    </w:rPr>
  </w:style>
  <w:style w:type="character" w:customStyle="1" w:styleId="Title2Char">
    <w:name w:val="Title 2 Char"/>
    <w:basedOn w:val="DefaultParagraphFont"/>
    <w:link w:val="Title2"/>
    <w:uiPriority w:val="8"/>
    <w:locked/>
    <w:rsid w:val="002576A0"/>
    <w:rPr>
      <w:rFonts w:ascii="Arial" w:eastAsia="Times New Roman" w:hAnsi="Arial"/>
      <w:b/>
      <w:bCs/>
      <w:iCs/>
      <w:sz w:val="36"/>
      <w:szCs w:val="40"/>
      <w:lang w:eastAsia="en-US"/>
    </w:rPr>
  </w:style>
  <w:style w:type="paragraph" w:styleId="FootnoteText">
    <w:name w:val="footnote text"/>
    <w:basedOn w:val="Normal"/>
    <w:link w:val="FootnoteTextChar"/>
    <w:uiPriority w:val="99"/>
    <w:semiHidden/>
    <w:rsid w:val="002576A0"/>
    <w:rPr>
      <w:sz w:val="20"/>
      <w:szCs w:val="20"/>
    </w:rPr>
  </w:style>
  <w:style w:type="character" w:customStyle="1" w:styleId="FootnoteTextChar">
    <w:name w:val="Footnote Text Char"/>
    <w:basedOn w:val="DefaultParagraphFont"/>
    <w:link w:val="FootnoteText"/>
    <w:uiPriority w:val="99"/>
    <w:semiHidden/>
    <w:rsid w:val="002576A0"/>
    <w:rPr>
      <w:rFonts w:ascii="Arial" w:eastAsia="Times New Roman" w:hAnsi="Arial"/>
      <w:lang w:eastAsia="en-US"/>
    </w:rPr>
  </w:style>
  <w:style w:type="paragraph" w:styleId="Revision">
    <w:name w:val="Revision"/>
    <w:hidden/>
    <w:uiPriority w:val="99"/>
    <w:semiHidden/>
    <w:rsid w:val="0065368E"/>
    <w:rPr>
      <w:rFonts w:ascii="Arial" w:hAnsi="Arial"/>
      <w:sz w:val="22"/>
      <w:szCs w:val="22"/>
    </w:rPr>
  </w:style>
  <w:style w:type="character" w:customStyle="1" w:styleId="Heading1Char">
    <w:name w:val="Heading 1 Char"/>
    <w:basedOn w:val="DefaultParagraphFont"/>
    <w:link w:val="Heading1"/>
    <w:uiPriority w:val="9"/>
    <w:rsid w:val="00F7091E"/>
    <w:rPr>
      <w:rFonts w:ascii="Trebuchet MS" w:eastAsia="Times New Roman" w:hAnsi="Trebuchet MS"/>
      <w:b/>
      <w:bCs/>
      <w:kern w:val="32"/>
      <w:sz w:val="48"/>
      <w:szCs w:val="40"/>
      <w:lang w:val="en-GB"/>
    </w:rPr>
  </w:style>
  <w:style w:type="paragraph" w:customStyle="1" w:styleId="Heading1outdent">
    <w:name w:val="Heading 1 outdent"/>
    <w:basedOn w:val="Heading1"/>
    <w:semiHidden/>
    <w:qFormat/>
    <w:rsid w:val="002576A0"/>
    <w:pPr>
      <w:ind w:hanging="851"/>
    </w:pPr>
  </w:style>
  <w:style w:type="paragraph" w:customStyle="1" w:styleId="Heading2outdent">
    <w:name w:val="Heading 2 outdent"/>
    <w:basedOn w:val="Heading2"/>
    <w:semiHidden/>
    <w:qFormat/>
    <w:rsid w:val="002576A0"/>
    <w:pPr>
      <w:ind w:hanging="851"/>
    </w:pPr>
  </w:style>
  <w:style w:type="character" w:customStyle="1" w:styleId="Heading3Char">
    <w:name w:val="Heading 3 Char"/>
    <w:basedOn w:val="DefaultParagraphFont"/>
    <w:link w:val="Heading3"/>
    <w:uiPriority w:val="9"/>
    <w:rsid w:val="00715B17"/>
    <w:rPr>
      <w:rFonts w:ascii="Trebuchet MS" w:eastAsia="Times New Roman" w:hAnsi="Trebuchet MS"/>
      <w:b/>
      <w:bCs/>
      <w:sz w:val="28"/>
      <w:szCs w:val="36"/>
      <w:lang w:val="en-GB"/>
    </w:rPr>
  </w:style>
  <w:style w:type="paragraph" w:customStyle="1" w:styleId="Heading3outdent">
    <w:name w:val="Heading 3 outdent"/>
    <w:basedOn w:val="Heading3"/>
    <w:semiHidden/>
    <w:qFormat/>
    <w:rsid w:val="002576A0"/>
    <w:pPr>
      <w:ind w:hanging="851"/>
    </w:pPr>
  </w:style>
  <w:style w:type="character" w:customStyle="1" w:styleId="Heading4Char">
    <w:name w:val="Heading 4 Char"/>
    <w:basedOn w:val="DefaultParagraphFont"/>
    <w:link w:val="Heading4"/>
    <w:uiPriority w:val="9"/>
    <w:semiHidden/>
    <w:rsid w:val="002576A0"/>
    <w:rPr>
      <w:rFonts w:ascii="Arial" w:eastAsia="Times New Roman" w:hAnsi="Arial"/>
      <w:b/>
      <w:bCs/>
      <w:sz w:val="24"/>
      <w:szCs w:val="28"/>
      <w:lang w:eastAsia="en-US"/>
    </w:rPr>
  </w:style>
  <w:style w:type="paragraph" w:customStyle="1" w:styleId="Heading4outdent">
    <w:name w:val="Heading 4 outdent"/>
    <w:basedOn w:val="Heading4"/>
    <w:semiHidden/>
    <w:qFormat/>
    <w:rsid w:val="002576A0"/>
    <w:pPr>
      <w:ind w:hanging="851"/>
    </w:pPr>
  </w:style>
  <w:style w:type="character" w:customStyle="1" w:styleId="Heading5Char">
    <w:name w:val="Heading 5 Char"/>
    <w:basedOn w:val="DefaultParagraphFont"/>
    <w:link w:val="Heading5"/>
    <w:uiPriority w:val="9"/>
    <w:semiHidden/>
    <w:rsid w:val="002576A0"/>
    <w:rPr>
      <w:rFonts w:ascii="Arial" w:eastAsia="Times New Roman" w:hAnsi="Arial"/>
      <w:b/>
      <w:bCs/>
      <w:i/>
      <w:iCs/>
      <w:sz w:val="26"/>
      <w:szCs w:val="26"/>
      <w:lang w:eastAsia="en-US"/>
    </w:rPr>
  </w:style>
  <w:style w:type="character" w:customStyle="1" w:styleId="Heading6Char">
    <w:name w:val="Heading 6 Char"/>
    <w:basedOn w:val="DefaultParagraphFont"/>
    <w:link w:val="Heading6"/>
    <w:uiPriority w:val="9"/>
    <w:semiHidden/>
    <w:rsid w:val="002576A0"/>
    <w:rPr>
      <w:rFonts w:ascii="Cambria" w:eastAsia="Times New Roman" w:hAnsi="Cambria"/>
      <w:i/>
      <w:iCs/>
      <w:color w:val="243F60"/>
      <w:sz w:val="22"/>
      <w:szCs w:val="22"/>
      <w:lang w:eastAsia="en-US"/>
    </w:rPr>
  </w:style>
  <w:style w:type="character" w:styleId="Hyperlink">
    <w:name w:val="Hyperlink"/>
    <w:basedOn w:val="DefaultParagraphFont"/>
    <w:uiPriority w:val="99"/>
    <w:rsid w:val="002576A0"/>
    <w:rPr>
      <w:rFonts w:cs="Times New Roman"/>
      <w:color w:val="0000FF"/>
      <w:u w:val="single"/>
    </w:rPr>
  </w:style>
  <w:style w:type="paragraph" w:customStyle="1" w:styleId="Italic">
    <w:name w:val="Italic"/>
    <w:basedOn w:val="Normal"/>
    <w:semiHidden/>
    <w:qFormat/>
    <w:rsid w:val="002576A0"/>
    <w:rPr>
      <w:i/>
    </w:rPr>
  </w:style>
  <w:style w:type="paragraph" w:styleId="ListBullet2">
    <w:name w:val="List Bullet 2"/>
    <w:basedOn w:val="Normal"/>
    <w:autoRedefine/>
    <w:uiPriority w:val="99"/>
    <w:semiHidden/>
    <w:rsid w:val="002576A0"/>
    <w:pPr>
      <w:numPr>
        <w:numId w:val="3"/>
      </w:numPr>
      <w:contextualSpacing/>
    </w:pPr>
  </w:style>
  <w:style w:type="paragraph" w:customStyle="1" w:styleId="Secondorderbullet">
    <w:name w:val="Second order bullet"/>
    <w:basedOn w:val="Normal"/>
    <w:next w:val="Normal"/>
    <w:semiHidden/>
    <w:rsid w:val="002576A0"/>
    <w:pPr>
      <w:numPr>
        <w:numId w:val="4"/>
      </w:numPr>
      <w:spacing w:after="60"/>
    </w:pPr>
    <w:rPr>
      <w:szCs w:val="20"/>
    </w:rPr>
  </w:style>
  <w:style w:type="paragraph" w:customStyle="1" w:styleId="spacer">
    <w:name w:val="spacer"/>
    <w:basedOn w:val="Normal"/>
    <w:semiHidden/>
    <w:qFormat/>
    <w:rsid w:val="002576A0"/>
    <w:pPr>
      <w:spacing w:line="240" w:lineRule="auto"/>
    </w:pPr>
    <w:rPr>
      <w:rFonts w:cs="Arial"/>
      <w:sz w:val="2"/>
    </w:rPr>
  </w:style>
  <w:style w:type="paragraph" w:styleId="Subtitle">
    <w:name w:val="Subtitle"/>
    <w:basedOn w:val="Normal"/>
    <w:link w:val="SubtitleChar"/>
    <w:uiPriority w:val="11"/>
    <w:semiHidden/>
    <w:qFormat/>
    <w:rsid w:val="002576A0"/>
    <w:pPr>
      <w:spacing w:after="4080" w:line="240" w:lineRule="auto"/>
      <w:jc w:val="center"/>
    </w:pPr>
    <w:rPr>
      <w:rFonts w:ascii="Times New Roman" w:hAnsi="Times New Roman"/>
      <w:b/>
      <w:sz w:val="28"/>
      <w:szCs w:val="20"/>
      <w:lang w:val="en-US"/>
    </w:rPr>
  </w:style>
  <w:style w:type="character" w:customStyle="1" w:styleId="SubtitleChar">
    <w:name w:val="Subtitle Char"/>
    <w:basedOn w:val="DefaultParagraphFont"/>
    <w:link w:val="Subtitle"/>
    <w:uiPriority w:val="11"/>
    <w:semiHidden/>
    <w:rsid w:val="002576A0"/>
    <w:rPr>
      <w:rFonts w:eastAsia="Times New Roman"/>
      <w:b/>
      <w:sz w:val="28"/>
      <w:lang w:val="en-US" w:eastAsia="en-US"/>
    </w:rPr>
  </w:style>
  <w:style w:type="table" w:styleId="TableGrid">
    <w:name w:val="Table Grid"/>
    <w:basedOn w:val="TableNormal"/>
    <w:uiPriority w:val="39"/>
    <w:rsid w:val="002576A0"/>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Heading5"/>
    <w:autoRedefine/>
    <w:semiHidden/>
    <w:qFormat/>
    <w:rsid w:val="002576A0"/>
    <w:pPr>
      <w:spacing w:before="0" w:after="0" w:line="240" w:lineRule="auto"/>
      <w:outlineLvl w:val="9"/>
    </w:pPr>
    <w:rPr>
      <w:i w:val="0"/>
      <w:sz w:val="20"/>
    </w:rPr>
  </w:style>
  <w:style w:type="paragraph" w:customStyle="1" w:styleId="TableHeading2">
    <w:name w:val="Table Heading 2"/>
    <w:basedOn w:val="TableHeading"/>
    <w:semiHidden/>
    <w:qFormat/>
    <w:rsid w:val="002576A0"/>
    <w:pPr>
      <w:spacing w:before="120" w:after="60"/>
    </w:pPr>
    <w:rPr>
      <w:sz w:val="22"/>
    </w:rPr>
  </w:style>
  <w:style w:type="paragraph" w:customStyle="1" w:styleId="Tableheadingcondensed">
    <w:name w:val="Table heading condensed"/>
    <w:basedOn w:val="Normal"/>
    <w:semiHidden/>
    <w:qFormat/>
    <w:rsid w:val="003767E3"/>
    <w:pPr>
      <w:spacing w:line="240" w:lineRule="auto"/>
    </w:pPr>
    <w:rPr>
      <w:b/>
      <w:spacing w:val="-4"/>
      <w:sz w:val="20"/>
      <w:szCs w:val="20"/>
      <w:lang w:val="en-US"/>
    </w:rPr>
  </w:style>
  <w:style w:type="paragraph" w:customStyle="1" w:styleId="Tabletextcondensed">
    <w:name w:val="Table text condensed"/>
    <w:basedOn w:val="Normal"/>
    <w:semiHidden/>
    <w:qFormat/>
    <w:rsid w:val="003767E3"/>
    <w:pPr>
      <w:spacing w:line="240" w:lineRule="auto"/>
    </w:pPr>
    <w:rPr>
      <w:spacing w:val="-6"/>
      <w:sz w:val="20"/>
      <w:szCs w:val="20"/>
      <w:lang w:val="en-US"/>
    </w:rPr>
  </w:style>
  <w:style w:type="paragraph" w:styleId="Title">
    <w:name w:val="Title"/>
    <w:basedOn w:val="Normal"/>
    <w:next w:val="Normal"/>
    <w:link w:val="TitleChar"/>
    <w:uiPriority w:val="10"/>
    <w:qFormat/>
    <w:rsid w:val="00F7091E"/>
    <w:pPr>
      <w:spacing w:after="120" w:line="240" w:lineRule="auto"/>
    </w:pPr>
    <w:rPr>
      <w:b/>
      <w:bCs/>
      <w:kern w:val="28"/>
      <w:sz w:val="48"/>
      <w:szCs w:val="32"/>
    </w:rPr>
  </w:style>
  <w:style w:type="character" w:customStyle="1" w:styleId="TitleChar">
    <w:name w:val="Title Char"/>
    <w:basedOn w:val="DefaultParagraphFont"/>
    <w:link w:val="Title"/>
    <w:uiPriority w:val="10"/>
    <w:rsid w:val="00F7091E"/>
    <w:rPr>
      <w:rFonts w:ascii="Trebuchet MS" w:eastAsia="Times New Roman" w:hAnsi="Trebuchet MS"/>
      <w:b/>
      <w:bCs/>
      <w:kern w:val="28"/>
      <w:sz w:val="48"/>
      <w:szCs w:val="32"/>
      <w:lang w:val="en-GB"/>
    </w:rPr>
  </w:style>
  <w:style w:type="paragraph" w:styleId="TOC1">
    <w:name w:val="toc 1"/>
    <w:basedOn w:val="Heading1"/>
    <w:next w:val="Normal"/>
    <w:uiPriority w:val="39"/>
    <w:rsid w:val="00EA4B8D"/>
    <w:pPr>
      <w:tabs>
        <w:tab w:val="left" w:pos="567"/>
        <w:tab w:val="right" w:pos="7938"/>
      </w:tabs>
      <w:spacing w:before="240" w:after="240"/>
      <w:ind w:left="284" w:hanging="284"/>
    </w:pPr>
    <w:rPr>
      <w:b w:val="0"/>
      <w:sz w:val="22"/>
      <w:szCs w:val="22"/>
    </w:rPr>
  </w:style>
  <w:style w:type="paragraph" w:styleId="TOC2">
    <w:name w:val="toc 2"/>
    <w:basedOn w:val="TOC1"/>
    <w:next w:val="Normal"/>
    <w:uiPriority w:val="39"/>
    <w:rsid w:val="002576A0"/>
    <w:pPr>
      <w:tabs>
        <w:tab w:val="clear" w:pos="567"/>
      </w:tabs>
      <w:ind w:left="0" w:firstLine="0"/>
    </w:pPr>
    <w:rPr>
      <w:noProof/>
    </w:rPr>
  </w:style>
  <w:style w:type="paragraph" w:styleId="TOC3">
    <w:name w:val="toc 3"/>
    <w:next w:val="Normal"/>
    <w:autoRedefine/>
    <w:uiPriority w:val="39"/>
    <w:rsid w:val="002576A0"/>
    <w:pPr>
      <w:ind w:left="1418" w:hanging="851"/>
    </w:pPr>
    <w:rPr>
      <w:rFonts w:ascii="Arial" w:eastAsia="Times New Roman" w:hAnsi="Arial"/>
      <w:b/>
      <w:noProof/>
      <w:sz w:val="22"/>
      <w:szCs w:val="22"/>
      <w:lang w:val="en-GB"/>
    </w:rPr>
  </w:style>
  <w:style w:type="paragraph" w:customStyle="1" w:styleId="Standardtext">
    <w:name w:val="Standard text"/>
    <w:semiHidden/>
    <w:qFormat/>
    <w:rsid w:val="00FC2921"/>
    <w:pPr>
      <w:spacing w:line="280" w:lineRule="exact"/>
    </w:pPr>
    <w:rPr>
      <w:rFonts w:ascii="Trebuchet MS" w:eastAsia="Times New Roman" w:hAnsi="Trebuchet MS"/>
      <w:color w:val="7030A0"/>
      <w:sz w:val="22"/>
      <w:szCs w:val="22"/>
      <w:lang w:val="en-GB"/>
    </w:rPr>
  </w:style>
  <w:style w:type="paragraph" w:customStyle="1" w:styleId="Title3">
    <w:name w:val="Title 3"/>
    <w:basedOn w:val="Heading3"/>
    <w:semiHidden/>
    <w:qFormat/>
    <w:rsid w:val="002576A0"/>
  </w:style>
  <w:style w:type="paragraph" w:customStyle="1" w:styleId="Title2">
    <w:name w:val="Title 2"/>
    <w:basedOn w:val="Heading2"/>
    <w:link w:val="Title2Char"/>
    <w:uiPriority w:val="8"/>
    <w:qFormat/>
    <w:rsid w:val="002576A0"/>
  </w:style>
  <w:style w:type="paragraph" w:customStyle="1" w:styleId="Bullet0">
    <w:name w:val="Bullet"/>
    <w:basedOn w:val="Normal"/>
    <w:link w:val="BulletChar0"/>
    <w:qFormat/>
    <w:rsid w:val="00382686"/>
    <w:pPr>
      <w:numPr>
        <w:numId w:val="2"/>
      </w:numPr>
      <w:spacing w:after="60"/>
    </w:pPr>
  </w:style>
  <w:style w:type="character" w:customStyle="1" w:styleId="BulletChar0">
    <w:name w:val="Bullet Char"/>
    <w:basedOn w:val="DefaultParagraphFont"/>
    <w:link w:val="Bullet0"/>
    <w:rsid w:val="00382686"/>
    <w:rPr>
      <w:rFonts w:ascii="Trebuchet MS" w:eastAsia="Times New Roman" w:hAnsi="Trebuchet MS"/>
      <w:sz w:val="22"/>
      <w:szCs w:val="22"/>
      <w:lang w:val="en-GB"/>
    </w:rPr>
  </w:style>
  <w:style w:type="paragraph" w:customStyle="1" w:styleId="Underline">
    <w:name w:val="Underline"/>
    <w:basedOn w:val="Normal"/>
    <w:qFormat/>
    <w:rsid w:val="00F7091E"/>
    <w:pPr>
      <w:pBdr>
        <w:bottom w:val="single" w:sz="18" w:space="1" w:color="auto"/>
      </w:pBdr>
      <w:spacing w:line="240" w:lineRule="auto"/>
    </w:pPr>
  </w:style>
  <w:style w:type="paragraph" w:customStyle="1" w:styleId="Overline">
    <w:name w:val="Overline"/>
    <w:basedOn w:val="Normal"/>
    <w:qFormat/>
    <w:rsid w:val="00F7091E"/>
    <w:pPr>
      <w:pBdr>
        <w:top w:val="single" w:sz="18" w:space="1" w:color="auto"/>
      </w:pBdr>
      <w:spacing w:line="240" w:lineRule="auto"/>
    </w:pPr>
  </w:style>
  <w:style w:type="character" w:customStyle="1" w:styleId="bulletChar">
    <w:name w:val="bullet Char"/>
    <w:basedOn w:val="DefaultParagraphFont"/>
    <w:link w:val="bullet"/>
    <w:uiPriority w:val="10"/>
    <w:locked/>
    <w:rsid w:val="003767E3"/>
    <w:rPr>
      <w:rFonts w:ascii="Trebuchet MS" w:eastAsia="Times New Roman" w:hAnsi="Trebuchet MS"/>
      <w:sz w:val="22"/>
      <w:lang w:val="en-GB"/>
    </w:rPr>
  </w:style>
  <w:style w:type="character" w:customStyle="1" w:styleId="FooterChar1">
    <w:name w:val="Footer Char1"/>
    <w:basedOn w:val="DefaultParagraphFont"/>
    <w:uiPriority w:val="99"/>
    <w:semiHidden/>
    <w:rsid w:val="002576A0"/>
    <w:rPr>
      <w:rFonts w:ascii="Arial" w:eastAsia="Times New Roman" w:hAnsi="Arial"/>
      <w:sz w:val="22"/>
      <w:szCs w:val="22"/>
      <w:lang w:eastAsia="en-US"/>
    </w:rPr>
  </w:style>
  <w:style w:type="character" w:styleId="PlaceholderText">
    <w:name w:val="Placeholder Text"/>
    <w:basedOn w:val="DefaultParagraphFont"/>
    <w:uiPriority w:val="99"/>
    <w:semiHidden/>
    <w:rsid w:val="004639FE"/>
    <w:rPr>
      <w:color w:val="808080"/>
    </w:rPr>
  </w:style>
  <w:style w:type="paragraph" w:styleId="ListParagraph">
    <w:name w:val="List Paragraph"/>
    <w:basedOn w:val="Normal"/>
    <w:uiPriority w:val="34"/>
    <w:qFormat/>
    <w:rsid w:val="00FF5AA6"/>
    <w:pPr>
      <w:ind w:left="720"/>
      <w:contextualSpacing/>
    </w:pPr>
  </w:style>
  <w:style w:type="paragraph" w:styleId="Header">
    <w:name w:val="header"/>
    <w:basedOn w:val="Normal"/>
    <w:link w:val="HeaderChar"/>
    <w:uiPriority w:val="99"/>
    <w:unhideWhenUsed/>
    <w:rsid w:val="00291A87"/>
    <w:pPr>
      <w:tabs>
        <w:tab w:val="center" w:pos="4680"/>
        <w:tab w:val="right" w:pos="9360"/>
      </w:tabs>
      <w:spacing w:line="240" w:lineRule="auto"/>
    </w:pPr>
  </w:style>
  <w:style w:type="character" w:customStyle="1" w:styleId="HeaderChar">
    <w:name w:val="Header Char"/>
    <w:basedOn w:val="DefaultParagraphFont"/>
    <w:link w:val="Header"/>
    <w:uiPriority w:val="99"/>
    <w:rsid w:val="00291A87"/>
    <w:rPr>
      <w:rFonts w:ascii="Arial" w:eastAsia="Times New Roman" w:hAnsi="Arial"/>
      <w:sz w:val="22"/>
      <w:szCs w:val="22"/>
      <w:lang w:eastAsia="en-US"/>
    </w:rPr>
  </w:style>
  <w:style w:type="paragraph" w:styleId="Footer">
    <w:name w:val="footer"/>
    <w:basedOn w:val="Normal"/>
    <w:link w:val="FooterChar"/>
    <w:uiPriority w:val="99"/>
    <w:unhideWhenUsed/>
    <w:rsid w:val="00291A87"/>
    <w:pPr>
      <w:tabs>
        <w:tab w:val="center" w:pos="4680"/>
        <w:tab w:val="right" w:pos="9360"/>
      </w:tabs>
      <w:spacing w:line="240" w:lineRule="auto"/>
    </w:pPr>
  </w:style>
  <w:style w:type="character" w:customStyle="1" w:styleId="FooterChar">
    <w:name w:val="Footer Char"/>
    <w:basedOn w:val="DefaultParagraphFont"/>
    <w:link w:val="Footer"/>
    <w:uiPriority w:val="99"/>
    <w:rsid w:val="00291A87"/>
    <w:rPr>
      <w:rFonts w:ascii="Arial" w:eastAsia="Times New Roman" w:hAnsi="Arial"/>
      <w:sz w:val="22"/>
      <w:szCs w:val="22"/>
      <w:lang w:eastAsia="en-US"/>
    </w:rPr>
  </w:style>
  <w:style w:type="paragraph" w:customStyle="1" w:styleId="TableText">
    <w:name w:val="Table Text"/>
    <w:basedOn w:val="Normal"/>
    <w:rsid w:val="00E53142"/>
    <w:pPr>
      <w:spacing w:line="240" w:lineRule="auto"/>
    </w:pPr>
    <w:rPr>
      <w:sz w:val="20"/>
      <w:szCs w:val="20"/>
      <w:lang w:val="en-US"/>
    </w:rPr>
  </w:style>
  <w:style w:type="paragraph" w:customStyle="1" w:styleId="TableHeaderText">
    <w:name w:val="Table Header Text"/>
    <w:basedOn w:val="TableText"/>
    <w:rsid w:val="00E53142"/>
    <w:pPr>
      <w:jc w:val="center"/>
    </w:pPr>
    <w:rPr>
      <w:b/>
    </w:rPr>
  </w:style>
  <w:style w:type="paragraph" w:styleId="TOCHeading">
    <w:name w:val="TOC Heading"/>
    <w:basedOn w:val="Heading1"/>
    <w:next w:val="Normal"/>
    <w:uiPriority w:val="39"/>
    <w:unhideWhenUsed/>
    <w:qFormat/>
    <w:rsid w:val="00D9220A"/>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customStyle="1" w:styleId="titlepage1">
    <w:name w:val="title page 1"/>
    <w:basedOn w:val="Heading1"/>
    <w:rsid w:val="00FC2921"/>
    <w:pPr>
      <w:tabs>
        <w:tab w:val="left" w:pos="284"/>
        <w:tab w:val="left" w:pos="567"/>
      </w:tabs>
      <w:spacing w:after="240"/>
    </w:pPr>
    <w:rPr>
      <w:bCs w:val="0"/>
      <w:kern w:val="28"/>
      <w:szCs w:val="20"/>
    </w:rPr>
  </w:style>
  <w:style w:type="character" w:customStyle="1" w:styleId="cf01">
    <w:name w:val="cf01"/>
    <w:basedOn w:val="DefaultParagraphFont"/>
    <w:rsid w:val="00A74C9B"/>
    <w:rPr>
      <w:rFonts w:ascii="Segoe UI" w:hAnsi="Segoe UI" w:cs="Segoe UI" w:hint="default"/>
      <w:sz w:val="18"/>
      <w:szCs w:val="18"/>
    </w:rPr>
  </w:style>
  <w:style w:type="character" w:customStyle="1" w:styleId="normaltextrun">
    <w:name w:val="normaltextrun"/>
    <w:basedOn w:val="DefaultParagraphFont"/>
    <w:rsid w:val="007529C8"/>
  </w:style>
  <w:style w:type="character" w:customStyle="1" w:styleId="eop">
    <w:name w:val="eop"/>
    <w:basedOn w:val="DefaultParagraphFont"/>
    <w:rsid w:val="00654E7A"/>
  </w:style>
  <w:style w:type="paragraph" w:customStyle="1" w:styleId="paragraph">
    <w:name w:val="paragraph"/>
    <w:basedOn w:val="Normal"/>
    <w:rsid w:val="00654E7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8698">
      <w:bodyDiv w:val="1"/>
      <w:marLeft w:val="0"/>
      <w:marRight w:val="0"/>
      <w:marTop w:val="0"/>
      <w:marBottom w:val="0"/>
      <w:divBdr>
        <w:top w:val="none" w:sz="0" w:space="0" w:color="auto"/>
        <w:left w:val="none" w:sz="0" w:space="0" w:color="auto"/>
        <w:bottom w:val="none" w:sz="0" w:space="0" w:color="auto"/>
        <w:right w:val="none" w:sz="0" w:space="0" w:color="auto"/>
      </w:divBdr>
    </w:div>
    <w:div w:id="29846325">
      <w:bodyDiv w:val="1"/>
      <w:marLeft w:val="0"/>
      <w:marRight w:val="0"/>
      <w:marTop w:val="0"/>
      <w:marBottom w:val="0"/>
      <w:divBdr>
        <w:top w:val="none" w:sz="0" w:space="0" w:color="auto"/>
        <w:left w:val="none" w:sz="0" w:space="0" w:color="auto"/>
        <w:bottom w:val="none" w:sz="0" w:space="0" w:color="auto"/>
        <w:right w:val="none" w:sz="0" w:space="0" w:color="auto"/>
      </w:divBdr>
    </w:div>
    <w:div w:id="44530409">
      <w:bodyDiv w:val="1"/>
      <w:marLeft w:val="0"/>
      <w:marRight w:val="0"/>
      <w:marTop w:val="0"/>
      <w:marBottom w:val="0"/>
      <w:divBdr>
        <w:top w:val="none" w:sz="0" w:space="0" w:color="auto"/>
        <w:left w:val="none" w:sz="0" w:space="0" w:color="auto"/>
        <w:bottom w:val="none" w:sz="0" w:space="0" w:color="auto"/>
        <w:right w:val="none" w:sz="0" w:space="0" w:color="auto"/>
      </w:divBdr>
      <w:divsChild>
        <w:div w:id="1260526213">
          <w:marLeft w:val="0"/>
          <w:marRight w:val="0"/>
          <w:marTop w:val="0"/>
          <w:marBottom w:val="0"/>
          <w:divBdr>
            <w:top w:val="none" w:sz="0" w:space="0" w:color="auto"/>
            <w:left w:val="none" w:sz="0" w:space="0" w:color="auto"/>
            <w:bottom w:val="none" w:sz="0" w:space="0" w:color="auto"/>
            <w:right w:val="none" w:sz="0" w:space="0" w:color="auto"/>
          </w:divBdr>
          <w:divsChild>
            <w:div w:id="2511963">
              <w:marLeft w:val="0"/>
              <w:marRight w:val="0"/>
              <w:marTop w:val="0"/>
              <w:marBottom w:val="0"/>
              <w:divBdr>
                <w:top w:val="none" w:sz="0" w:space="0" w:color="auto"/>
                <w:left w:val="none" w:sz="0" w:space="0" w:color="auto"/>
                <w:bottom w:val="none" w:sz="0" w:space="0" w:color="auto"/>
                <w:right w:val="none" w:sz="0" w:space="0" w:color="auto"/>
              </w:divBdr>
              <w:divsChild>
                <w:div w:id="1683776279">
                  <w:marLeft w:val="0"/>
                  <w:marRight w:val="0"/>
                  <w:marTop w:val="0"/>
                  <w:marBottom w:val="0"/>
                  <w:divBdr>
                    <w:top w:val="none" w:sz="0" w:space="0" w:color="auto"/>
                    <w:left w:val="none" w:sz="0" w:space="0" w:color="auto"/>
                    <w:bottom w:val="none" w:sz="0" w:space="0" w:color="auto"/>
                    <w:right w:val="none" w:sz="0" w:space="0" w:color="auto"/>
                  </w:divBdr>
                  <w:divsChild>
                    <w:div w:id="14741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9338">
      <w:bodyDiv w:val="1"/>
      <w:marLeft w:val="0"/>
      <w:marRight w:val="0"/>
      <w:marTop w:val="0"/>
      <w:marBottom w:val="0"/>
      <w:divBdr>
        <w:top w:val="none" w:sz="0" w:space="0" w:color="auto"/>
        <w:left w:val="none" w:sz="0" w:space="0" w:color="auto"/>
        <w:bottom w:val="none" w:sz="0" w:space="0" w:color="auto"/>
        <w:right w:val="none" w:sz="0" w:space="0" w:color="auto"/>
      </w:divBdr>
    </w:div>
    <w:div w:id="194664242">
      <w:bodyDiv w:val="1"/>
      <w:marLeft w:val="0"/>
      <w:marRight w:val="0"/>
      <w:marTop w:val="0"/>
      <w:marBottom w:val="0"/>
      <w:divBdr>
        <w:top w:val="none" w:sz="0" w:space="0" w:color="auto"/>
        <w:left w:val="none" w:sz="0" w:space="0" w:color="auto"/>
        <w:bottom w:val="none" w:sz="0" w:space="0" w:color="auto"/>
        <w:right w:val="none" w:sz="0" w:space="0" w:color="auto"/>
      </w:divBdr>
    </w:div>
    <w:div w:id="209272934">
      <w:bodyDiv w:val="1"/>
      <w:marLeft w:val="0"/>
      <w:marRight w:val="0"/>
      <w:marTop w:val="0"/>
      <w:marBottom w:val="0"/>
      <w:divBdr>
        <w:top w:val="none" w:sz="0" w:space="0" w:color="auto"/>
        <w:left w:val="none" w:sz="0" w:space="0" w:color="auto"/>
        <w:bottom w:val="none" w:sz="0" w:space="0" w:color="auto"/>
        <w:right w:val="none" w:sz="0" w:space="0" w:color="auto"/>
      </w:divBdr>
    </w:div>
    <w:div w:id="228348662">
      <w:bodyDiv w:val="1"/>
      <w:marLeft w:val="0"/>
      <w:marRight w:val="0"/>
      <w:marTop w:val="0"/>
      <w:marBottom w:val="0"/>
      <w:divBdr>
        <w:top w:val="none" w:sz="0" w:space="0" w:color="auto"/>
        <w:left w:val="none" w:sz="0" w:space="0" w:color="auto"/>
        <w:bottom w:val="none" w:sz="0" w:space="0" w:color="auto"/>
        <w:right w:val="none" w:sz="0" w:space="0" w:color="auto"/>
      </w:divBdr>
    </w:div>
    <w:div w:id="393360864">
      <w:bodyDiv w:val="1"/>
      <w:marLeft w:val="0"/>
      <w:marRight w:val="0"/>
      <w:marTop w:val="0"/>
      <w:marBottom w:val="0"/>
      <w:divBdr>
        <w:top w:val="none" w:sz="0" w:space="0" w:color="auto"/>
        <w:left w:val="none" w:sz="0" w:space="0" w:color="auto"/>
        <w:bottom w:val="none" w:sz="0" w:space="0" w:color="auto"/>
        <w:right w:val="none" w:sz="0" w:space="0" w:color="auto"/>
      </w:divBdr>
    </w:div>
    <w:div w:id="406072079">
      <w:bodyDiv w:val="1"/>
      <w:marLeft w:val="0"/>
      <w:marRight w:val="0"/>
      <w:marTop w:val="0"/>
      <w:marBottom w:val="0"/>
      <w:divBdr>
        <w:top w:val="none" w:sz="0" w:space="0" w:color="auto"/>
        <w:left w:val="none" w:sz="0" w:space="0" w:color="auto"/>
        <w:bottom w:val="none" w:sz="0" w:space="0" w:color="auto"/>
        <w:right w:val="none" w:sz="0" w:space="0" w:color="auto"/>
      </w:divBdr>
    </w:div>
    <w:div w:id="423038997">
      <w:bodyDiv w:val="1"/>
      <w:marLeft w:val="0"/>
      <w:marRight w:val="0"/>
      <w:marTop w:val="0"/>
      <w:marBottom w:val="0"/>
      <w:divBdr>
        <w:top w:val="none" w:sz="0" w:space="0" w:color="auto"/>
        <w:left w:val="none" w:sz="0" w:space="0" w:color="auto"/>
        <w:bottom w:val="none" w:sz="0" w:space="0" w:color="auto"/>
        <w:right w:val="none" w:sz="0" w:space="0" w:color="auto"/>
      </w:divBdr>
    </w:div>
    <w:div w:id="540551475">
      <w:bodyDiv w:val="1"/>
      <w:marLeft w:val="0"/>
      <w:marRight w:val="0"/>
      <w:marTop w:val="0"/>
      <w:marBottom w:val="0"/>
      <w:divBdr>
        <w:top w:val="none" w:sz="0" w:space="0" w:color="auto"/>
        <w:left w:val="none" w:sz="0" w:space="0" w:color="auto"/>
        <w:bottom w:val="none" w:sz="0" w:space="0" w:color="auto"/>
        <w:right w:val="none" w:sz="0" w:space="0" w:color="auto"/>
      </w:divBdr>
    </w:div>
    <w:div w:id="588124378">
      <w:bodyDiv w:val="1"/>
      <w:marLeft w:val="0"/>
      <w:marRight w:val="0"/>
      <w:marTop w:val="0"/>
      <w:marBottom w:val="0"/>
      <w:divBdr>
        <w:top w:val="none" w:sz="0" w:space="0" w:color="auto"/>
        <w:left w:val="none" w:sz="0" w:space="0" w:color="auto"/>
        <w:bottom w:val="none" w:sz="0" w:space="0" w:color="auto"/>
        <w:right w:val="none" w:sz="0" w:space="0" w:color="auto"/>
      </w:divBdr>
    </w:div>
    <w:div w:id="624233310">
      <w:bodyDiv w:val="1"/>
      <w:marLeft w:val="0"/>
      <w:marRight w:val="0"/>
      <w:marTop w:val="0"/>
      <w:marBottom w:val="0"/>
      <w:divBdr>
        <w:top w:val="none" w:sz="0" w:space="0" w:color="auto"/>
        <w:left w:val="none" w:sz="0" w:space="0" w:color="auto"/>
        <w:bottom w:val="none" w:sz="0" w:space="0" w:color="auto"/>
        <w:right w:val="none" w:sz="0" w:space="0" w:color="auto"/>
      </w:divBdr>
    </w:div>
    <w:div w:id="631057065">
      <w:bodyDiv w:val="1"/>
      <w:marLeft w:val="0"/>
      <w:marRight w:val="0"/>
      <w:marTop w:val="0"/>
      <w:marBottom w:val="0"/>
      <w:divBdr>
        <w:top w:val="none" w:sz="0" w:space="0" w:color="auto"/>
        <w:left w:val="none" w:sz="0" w:space="0" w:color="auto"/>
        <w:bottom w:val="none" w:sz="0" w:space="0" w:color="auto"/>
        <w:right w:val="none" w:sz="0" w:space="0" w:color="auto"/>
      </w:divBdr>
    </w:div>
    <w:div w:id="679697550">
      <w:bodyDiv w:val="1"/>
      <w:marLeft w:val="0"/>
      <w:marRight w:val="0"/>
      <w:marTop w:val="0"/>
      <w:marBottom w:val="0"/>
      <w:divBdr>
        <w:top w:val="none" w:sz="0" w:space="0" w:color="auto"/>
        <w:left w:val="none" w:sz="0" w:space="0" w:color="auto"/>
        <w:bottom w:val="none" w:sz="0" w:space="0" w:color="auto"/>
        <w:right w:val="none" w:sz="0" w:space="0" w:color="auto"/>
      </w:divBdr>
    </w:div>
    <w:div w:id="838958854">
      <w:bodyDiv w:val="1"/>
      <w:marLeft w:val="0"/>
      <w:marRight w:val="0"/>
      <w:marTop w:val="0"/>
      <w:marBottom w:val="0"/>
      <w:divBdr>
        <w:top w:val="none" w:sz="0" w:space="0" w:color="auto"/>
        <w:left w:val="none" w:sz="0" w:space="0" w:color="auto"/>
        <w:bottom w:val="none" w:sz="0" w:space="0" w:color="auto"/>
        <w:right w:val="none" w:sz="0" w:space="0" w:color="auto"/>
      </w:divBdr>
    </w:div>
    <w:div w:id="839925523">
      <w:bodyDiv w:val="1"/>
      <w:marLeft w:val="0"/>
      <w:marRight w:val="0"/>
      <w:marTop w:val="0"/>
      <w:marBottom w:val="0"/>
      <w:divBdr>
        <w:top w:val="none" w:sz="0" w:space="0" w:color="auto"/>
        <w:left w:val="none" w:sz="0" w:space="0" w:color="auto"/>
        <w:bottom w:val="none" w:sz="0" w:space="0" w:color="auto"/>
        <w:right w:val="none" w:sz="0" w:space="0" w:color="auto"/>
      </w:divBdr>
    </w:div>
    <w:div w:id="919220261">
      <w:bodyDiv w:val="1"/>
      <w:marLeft w:val="0"/>
      <w:marRight w:val="0"/>
      <w:marTop w:val="0"/>
      <w:marBottom w:val="0"/>
      <w:divBdr>
        <w:top w:val="none" w:sz="0" w:space="0" w:color="auto"/>
        <w:left w:val="none" w:sz="0" w:space="0" w:color="auto"/>
        <w:bottom w:val="none" w:sz="0" w:space="0" w:color="auto"/>
        <w:right w:val="none" w:sz="0" w:space="0" w:color="auto"/>
      </w:divBdr>
    </w:div>
    <w:div w:id="925042446">
      <w:bodyDiv w:val="1"/>
      <w:marLeft w:val="0"/>
      <w:marRight w:val="0"/>
      <w:marTop w:val="0"/>
      <w:marBottom w:val="0"/>
      <w:divBdr>
        <w:top w:val="none" w:sz="0" w:space="0" w:color="auto"/>
        <w:left w:val="none" w:sz="0" w:space="0" w:color="auto"/>
        <w:bottom w:val="none" w:sz="0" w:space="0" w:color="auto"/>
        <w:right w:val="none" w:sz="0" w:space="0" w:color="auto"/>
      </w:divBdr>
    </w:div>
    <w:div w:id="957221700">
      <w:bodyDiv w:val="1"/>
      <w:marLeft w:val="0"/>
      <w:marRight w:val="0"/>
      <w:marTop w:val="0"/>
      <w:marBottom w:val="0"/>
      <w:divBdr>
        <w:top w:val="none" w:sz="0" w:space="0" w:color="auto"/>
        <w:left w:val="none" w:sz="0" w:space="0" w:color="auto"/>
        <w:bottom w:val="none" w:sz="0" w:space="0" w:color="auto"/>
        <w:right w:val="none" w:sz="0" w:space="0" w:color="auto"/>
      </w:divBdr>
    </w:div>
    <w:div w:id="987326419">
      <w:bodyDiv w:val="1"/>
      <w:marLeft w:val="0"/>
      <w:marRight w:val="0"/>
      <w:marTop w:val="0"/>
      <w:marBottom w:val="0"/>
      <w:divBdr>
        <w:top w:val="none" w:sz="0" w:space="0" w:color="auto"/>
        <w:left w:val="none" w:sz="0" w:space="0" w:color="auto"/>
        <w:bottom w:val="none" w:sz="0" w:space="0" w:color="auto"/>
        <w:right w:val="none" w:sz="0" w:space="0" w:color="auto"/>
      </w:divBdr>
    </w:div>
    <w:div w:id="1019815592">
      <w:bodyDiv w:val="1"/>
      <w:marLeft w:val="0"/>
      <w:marRight w:val="0"/>
      <w:marTop w:val="0"/>
      <w:marBottom w:val="0"/>
      <w:divBdr>
        <w:top w:val="none" w:sz="0" w:space="0" w:color="auto"/>
        <w:left w:val="none" w:sz="0" w:space="0" w:color="auto"/>
        <w:bottom w:val="none" w:sz="0" w:space="0" w:color="auto"/>
        <w:right w:val="none" w:sz="0" w:space="0" w:color="auto"/>
      </w:divBdr>
    </w:div>
    <w:div w:id="1151336854">
      <w:bodyDiv w:val="1"/>
      <w:marLeft w:val="0"/>
      <w:marRight w:val="0"/>
      <w:marTop w:val="0"/>
      <w:marBottom w:val="0"/>
      <w:divBdr>
        <w:top w:val="none" w:sz="0" w:space="0" w:color="auto"/>
        <w:left w:val="none" w:sz="0" w:space="0" w:color="auto"/>
        <w:bottom w:val="none" w:sz="0" w:space="0" w:color="auto"/>
        <w:right w:val="none" w:sz="0" w:space="0" w:color="auto"/>
      </w:divBdr>
    </w:div>
    <w:div w:id="1208564706">
      <w:bodyDiv w:val="1"/>
      <w:marLeft w:val="0"/>
      <w:marRight w:val="0"/>
      <w:marTop w:val="0"/>
      <w:marBottom w:val="0"/>
      <w:divBdr>
        <w:top w:val="none" w:sz="0" w:space="0" w:color="auto"/>
        <w:left w:val="none" w:sz="0" w:space="0" w:color="auto"/>
        <w:bottom w:val="none" w:sz="0" w:space="0" w:color="auto"/>
        <w:right w:val="none" w:sz="0" w:space="0" w:color="auto"/>
      </w:divBdr>
    </w:div>
    <w:div w:id="1224947498">
      <w:bodyDiv w:val="1"/>
      <w:marLeft w:val="0"/>
      <w:marRight w:val="0"/>
      <w:marTop w:val="0"/>
      <w:marBottom w:val="0"/>
      <w:divBdr>
        <w:top w:val="none" w:sz="0" w:space="0" w:color="auto"/>
        <w:left w:val="none" w:sz="0" w:space="0" w:color="auto"/>
        <w:bottom w:val="none" w:sz="0" w:space="0" w:color="auto"/>
        <w:right w:val="none" w:sz="0" w:space="0" w:color="auto"/>
      </w:divBdr>
    </w:div>
    <w:div w:id="1239829065">
      <w:bodyDiv w:val="1"/>
      <w:marLeft w:val="0"/>
      <w:marRight w:val="0"/>
      <w:marTop w:val="0"/>
      <w:marBottom w:val="0"/>
      <w:divBdr>
        <w:top w:val="none" w:sz="0" w:space="0" w:color="auto"/>
        <w:left w:val="none" w:sz="0" w:space="0" w:color="auto"/>
        <w:bottom w:val="none" w:sz="0" w:space="0" w:color="auto"/>
        <w:right w:val="none" w:sz="0" w:space="0" w:color="auto"/>
      </w:divBdr>
    </w:div>
    <w:div w:id="1287470165">
      <w:bodyDiv w:val="1"/>
      <w:marLeft w:val="0"/>
      <w:marRight w:val="0"/>
      <w:marTop w:val="0"/>
      <w:marBottom w:val="300"/>
      <w:divBdr>
        <w:top w:val="none" w:sz="0" w:space="0" w:color="auto"/>
        <w:left w:val="none" w:sz="0" w:space="0" w:color="auto"/>
        <w:bottom w:val="none" w:sz="0" w:space="0" w:color="auto"/>
        <w:right w:val="none" w:sz="0" w:space="0" w:color="auto"/>
      </w:divBdr>
      <w:divsChild>
        <w:div w:id="872112544">
          <w:marLeft w:val="0"/>
          <w:marRight w:val="0"/>
          <w:marTop w:val="0"/>
          <w:marBottom w:val="330"/>
          <w:divBdr>
            <w:top w:val="none" w:sz="0" w:space="0" w:color="auto"/>
            <w:left w:val="none" w:sz="0" w:space="0" w:color="auto"/>
            <w:bottom w:val="none" w:sz="0" w:space="0" w:color="auto"/>
            <w:right w:val="none" w:sz="0" w:space="0" w:color="auto"/>
          </w:divBdr>
          <w:divsChild>
            <w:div w:id="1830628763">
              <w:marLeft w:val="0"/>
              <w:marRight w:val="0"/>
              <w:marTop w:val="0"/>
              <w:marBottom w:val="0"/>
              <w:divBdr>
                <w:top w:val="none" w:sz="0" w:space="0" w:color="auto"/>
                <w:left w:val="none" w:sz="0" w:space="0" w:color="auto"/>
                <w:bottom w:val="none" w:sz="0" w:space="0" w:color="auto"/>
                <w:right w:val="none" w:sz="0" w:space="0" w:color="auto"/>
              </w:divBdr>
              <w:divsChild>
                <w:div w:id="16959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4386">
      <w:bodyDiv w:val="1"/>
      <w:marLeft w:val="0"/>
      <w:marRight w:val="0"/>
      <w:marTop w:val="0"/>
      <w:marBottom w:val="0"/>
      <w:divBdr>
        <w:top w:val="none" w:sz="0" w:space="0" w:color="auto"/>
        <w:left w:val="none" w:sz="0" w:space="0" w:color="auto"/>
        <w:bottom w:val="none" w:sz="0" w:space="0" w:color="auto"/>
        <w:right w:val="none" w:sz="0" w:space="0" w:color="auto"/>
      </w:divBdr>
    </w:div>
    <w:div w:id="1332759751">
      <w:bodyDiv w:val="1"/>
      <w:marLeft w:val="0"/>
      <w:marRight w:val="0"/>
      <w:marTop w:val="0"/>
      <w:marBottom w:val="0"/>
      <w:divBdr>
        <w:top w:val="none" w:sz="0" w:space="0" w:color="auto"/>
        <w:left w:val="none" w:sz="0" w:space="0" w:color="auto"/>
        <w:bottom w:val="none" w:sz="0" w:space="0" w:color="auto"/>
        <w:right w:val="none" w:sz="0" w:space="0" w:color="auto"/>
      </w:divBdr>
    </w:div>
    <w:div w:id="1446929112">
      <w:marLeft w:val="0"/>
      <w:marRight w:val="0"/>
      <w:marTop w:val="0"/>
      <w:marBottom w:val="0"/>
      <w:divBdr>
        <w:top w:val="none" w:sz="0" w:space="0" w:color="auto"/>
        <w:left w:val="none" w:sz="0" w:space="0" w:color="auto"/>
        <w:bottom w:val="none" w:sz="0" w:space="0" w:color="auto"/>
        <w:right w:val="none" w:sz="0" w:space="0" w:color="auto"/>
      </w:divBdr>
    </w:div>
    <w:div w:id="1446929114">
      <w:marLeft w:val="0"/>
      <w:marRight w:val="0"/>
      <w:marTop w:val="0"/>
      <w:marBottom w:val="0"/>
      <w:divBdr>
        <w:top w:val="none" w:sz="0" w:space="0" w:color="auto"/>
        <w:left w:val="none" w:sz="0" w:space="0" w:color="auto"/>
        <w:bottom w:val="none" w:sz="0" w:space="0" w:color="auto"/>
        <w:right w:val="none" w:sz="0" w:space="0" w:color="auto"/>
      </w:divBdr>
    </w:div>
    <w:div w:id="1446929116">
      <w:marLeft w:val="0"/>
      <w:marRight w:val="0"/>
      <w:marTop w:val="0"/>
      <w:marBottom w:val="0"/>
      <w:divBdr>
        <w:top w:val="none" w:sz="0" w:space="0" w:color="auto"/>
        <w:left w:val="none" w:sz="0" w:space="0" w:color="auto"/>
        <w:bottom w:val="none" w:sz="0" w:space="0" w:color="auto"/>
        <w:right w:val="none" w:sz="0" w:space="0" w:color="auto"/>
      </w:divBdr>
    </w:div>
    <w:div w:id="1446929117">
      <w:marLeft w:val="0"/>
      <w:marRight w:val="0"/>
      <w:marTop w:val="0"/>
      <w:marBottom w:val="0"/>
      <w:divBdr>
        <w:top w:val="none" w:sz="0" w:space="0" w:color="auto"/>
        <w:left w:val="none" w:sz="0" w:space="0" w:color="auto"/>
        <w:bottom w:val="none" w:sz="0" w:space="0" w:color="auto"/>
        <w:right w:val="none" w:sz="0" w:space="0" w:color="auto"/>
      </w:divBdr>
    </w:div>
    <w:div w:id="1446929118">
      <w:marLeft w:val="0"/>
      <w:marRight w:val="0"/>
      <w:marTop w:val="0"/>
      <w:marBottom w:val="0"/>
      <w:divBdr>
        <w:top w:val="none" w:sz="0" w:space="0" w:color="auto"/>
        <w:left w:val="none" w:sz="0" w:space="0" w:color="auto"/>
        <w:bottom w:val="none" w:sz="0" w:space="0" w:color="auto"/>
        <w:right w:val="none" w:sz="0" w:space="0" w:color="auto"/>
      </w:divBdr>
    </w:div>
    <w:div w:id="1446929119">
      <w:marLeft w:val="0"/>
      <w:marRight w:val="0"/>
      <w:marTop w:val="0"/>
      <w:marBottom w:val="0"/>
      <w:divBdr>
        <w:top w:val="none" w:sz="0" w:space="0" w:color="auto"/>
        <w:left w:val="none" w:sz="0" w:space="0" w:color="auto"/>
        <w:bottom w:val="none" w:sz="0" w:space="0" w:color="auto"/>
        <w:right w:val="none" w:sz="0" w:space="0" w:color="auto"/>
      </w:divBdr>
    </w:div>
    <w:div w:id="1446929120">
      <w:marLeft w:val="0"/>
      <w:marRight w:val="0"/>
      <w:marTop w:val="0"/>
      <w:marBottom w:val="0"/>
      <w:divBdr>
        <w:top w:val="none" w:sz="0" w:space="0" w:color="auto"/>
        <w:left w:val="none" w:sz="0" w:space="0" w:color="auto"/>
        <w:bottom w:val="none" w:sz="0" w:space="0" w:color="auto"/>
        <w:right w:val="none" w:sz="0" w:space="0" w:color="auto"/>
      </w:divBdr>
      <w:divsChild>
        <w:div w:id="1446929115">
          <w:marLeft w:val="547"/>
          <w:marRight w:val="0"/>
          <w:marTop w:val="134"/>
          <w:marBottom w:val="0"/>
          <w:divBdr>
            <w:top w:val="none" w:sz="0" w:space="0" w:color="auto"/>
            <w:left w:val="none" w:sz="0" w:space="0" w:color="auto"/>
            <w:bottom w:val="none" w:sz="0" w:space="0" w:color="auto"/>
            <w:right w:val="none" w:sz="0" w:space="0" w:color="auto"/>
          </w:divBdr>
        </w:div>
        <w:div w:id="1446929121">
          <w:marLeft w:val="547"/>
          <w:marRight w:val="0"/>
          <w:marTop w:val="134"/>
          <w:marBottom w:val="0"/>
          <w:divBdr>
            <w:top w:val="none" w:sz="0" w:space="0" w:color="auto"/>
            <w:left w:val="none" w:sz="0" w:space="0" w:color="auto"/>
            <w:bottom w:val="none" w:sz="0" w:space="0" w:color="auto"/>
            <w:right w:val="none" w:sz="0" w:space="0" w:color="auto"/>
          </w:divBdr>
        </w:div>
        <w:div w:id="1446929124">
          <w:marLeft w:val="547"/>
          <w:marRight w:val="0"/>
          <w:marTop w:val="134"/>
          <w:marBottom w:val="0"/>
          <w:divBdr>
            <w:top w:val="none" w:sz="0" w:space="0" w:color="auto"/>
            <w:left w:val="none" w:sz="0" w:space="0" w:color="auto"/>
            <w:bottom w:val="none" w:sz="0" w:space="0" w:color="auto"/>
            <w:right w:val="none" w:sz="0" w:space="0" w:color="auto"/>
          </w:divBdr>
        </w:div>
      </w:divsChild>
    </w:div>
    <w:div w:id="1446929122">
      <w:marLeft w:val="0"/>
      <w:marRight w:val="0"/>
      <w:marTop w:val="0"/>
      <w:marBottom w:val="0"/>
      <w:divBdr>
        <w:top w:val="none" w:sz="0" w:space="0" w:color="auto"/>
        <w:left w:val="none" w:sz="0" w:space="0" w:color="auto"/>
        <w:bottom w:val="none" w:sz="0" w:space="0" w:color="auto"/>
        <w:right w:val="none" w:sz="0" w:space="0" w:color="auto"/>
      </w:divBdr>
    </w:div>
    <w:div w:id="1446929123">
      <w:marLeft w:val="0"/>
      <w:marRight w:val="0"/>
      <w:marTop w:val="0"/>
      <w:marBottom w:val="0"/>
      <w:divBdr>
        <w:top w:val="none" w:sz="0" w:space="0" w:color="auto"/>
        <w:left w:val="none" w:sz="0" w:space="0" w:color="auto"/>
        <w:bottom w:val="none" w:sz="0" w:space="0" w:color="auto"/>
        <w:right w:val="none" w:sz="0" w:space="0" w:color="auto"/>
      </w:divBdr>
      <w:divsChild>
        <w:div w:id="1446929113">
          <w:marLeft w:val="0"/>
          <w:marRight w:val="0"/>
          <w:marTop w:val="0"/>
          <w:marBottom w:val="0"/>
          <w:divBdr>
            <w:top w:val="none" w:sz="0" w:space="0" w:color="auto"/>
            <w:left w:val="none" w:sz="0" w:space="0" w:color="auto"/>
            <w:bottom w:val="none" w:sz="0" w:space="0" w:color="auto"/>
            <w:right w:val="none" w:sz="0" w:space="0" w:color="auto"/>
          </w:divBdr>
        </w:div>
      </w:divsChild>
    </w:div>
    <w:div w:id="1446929125">
      <w:marLeft w:val="0"/>
      <w:marRight w:val="0"/>
      <w:marTop w:val="0"/>
      <w:marBottom w:val="0"/>
      <w:divBdr>
        <w:top w:val="none" w:sz="0" w:space="0" w:color="auto"/>
        <w:left w:val="none" w:sz="0" w:space="0" w:color="auto"/>
        <w:bottom w:val="none" w:sz="0" w:space="0" w:color="auto"/>
        <w:right w:val="none" w:sz="0" w:space="0" w:color="auto"/>
      </w:divBdr>
    </w:div>
    <w:div w:id="1487552182">
      <w:bodyDiv w:val="1"/>
      <w:marLeft w:val="0"/>
      <w:marRight w:val="0"/>
      <w:marTop w:val="0"/>
      <w:marBottom w:val="0"/>
      <w:divBdr>
        <w:top w:val="none" w:sz="0" w:space="0" w:color="auto"/>
        <w:left w:val="none" w:sz="0" w:space="0" w:color="auto"/>
        <w:bottom w:val="none" w:sz="0" w:space="0" w:color="auto"/>
        <w:right w:val="none" w:sz="0" w:space="0" w:color="auto"/>
      </w:divBdr>
    </w:div>
    <w:div w:id="1509323022">
      <w:bodyDiv w:val="1"/>
      <w:marLeft w:val="0"/>
      <w:marRight w:val="0"/>
      <w:marTop w:val="0"/>
      <w:marBottom w:val="0"/>
      <w:divBdr>
        <w:top w:val="none" w:sz="0" w:space="0" w:color="auto"/>
        <w:left w:val="none" w:sz="0" w:space="0" w:color="auto"/>
        <w:bottom w:val="none" w:sz="0" w:space="0" w:color="auto"/>
        <w:right w:val="none" w:sz="0" w:space="0" w:color="auto"/>
      </w:divBdr>
    </w:div>
    <w:div w:id="1535849815">
      <w:bodyDiv w:val="1"/>
      <w:marLeft w:val="0"/>
      <w:marRight w:val="0"/>
      <w:marTop w:val="0"/>
      <w:marBottom w:val="0"/>
      <w:divBdr>
        <w:top w:val="none" w:sz="0" w:space="0" w:color="auto"/>
        <w:left w:val="none" w:sz="0" w:space="0" w:color="auto"/>
        <w:bottom w:val="none" w:sz="0" w:space="0" w:color="auto"/>
        <w:right w:val="none" w:sz="0" w:space="0" w:color="auto"/>
      </w:divBdr>
    </w:div>
    <w:div w:id="1598438160">
      <w:bodyDiv w:val="1"/>
      <w:marLeft w:val="0"/>
      <w:marRight w:val="0"/>
      <w:marTop w:val="0"/>
      <w:marBottom w:val="300"/>
      <w:divBdr>
        <w:top w:val="none" w:sz="0" w:space="0" w:color="auto"/>
        <w:left w:val="none" w:sz="0" w:space="0" w:color="auto"/>
        <w:bottom w:val="none" w:sz="0" w:space="0" w:color="auto"/>
        <w:right w:val="none" w:sz="0" w:space="0" w:color="auto"/>
      </w:divBdr>
      <w:divsChild>
        <w:div w:id="1932352404">
          <w:marLeft w:val="0"/>
          <w:marRight w:val="0"/>
          <w:marTop w:val="0"/>
          <w:marBottom w:val="330"/>
          <w:divBdr>
            <w:top w:val="none" w:sz="0" w:space="0" w:color="auto"/>
            <w:left w:val="none" w:sz="0" w:space="0" w:color="auto"/>
            <w:bottom w:val="none" w:sz="0" w:space="0" w:color="auto"/>
            <w:right w:val="none" w:sz="0" w:space="0" w:color="auto"/>
          </w:divBdr>
          <w:divsChild>
            <w:div w:id="616327535">
              <w:marLeft w:val="0"/>
              <w:marRight w:val="0"/>
              <w:marTop w:val="0"/>
              <w:marBottom w:val="0"/>
              <w:divBdr>
                <w:top w:val="none" w:sz="0" w:space="0" w:color="auto"/>
                <w:left w:val="none" w:sz="0" w:space="0" w:color="auto"/>
                <w:bottom w:val="none" w:sz="0" w:space="0" w:color="auto"/>
                <w:right w:val="none" w:sz="0" w:space="0" w:color="auto"/>
              </w:divBdr>
              <w:divsChild>
                <w:div w:id="8188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18737">
      <w:bodyDiv w:val="1"/>
      <w:marLeft w:val="0"/>
      <w:marRight w:val="0"/>
      <w:marTop w:val="0"/>
      <w:marBottom w:val="0"/>
      <w:divBdr>
        <w:top w:val="none" w:sz="0" w:space="0" w:color="auto"/>
        <w:left w:val="none" w:sz="0" w:space="0" w:color="auto"/>
        <w:bottom w:val="none" w:sz="0" w:space="0" w:color="auto"/>
        <w:right w:val="none" w:sz="0" w:space="0" w:color="auto"/>
      </w:divBdr>
    </w:div>
    <w:div w:id="1638795924">
      <w:bodyDiv w:val="1"/>
      <w:marLeft w:val="0"/>
      <w:marRight w:val="0"/>
      <w:marTop w:val="0"/>
      <w:marBottom w:val="0"/>
      <w:divBdr>
        <w:top w:val="none" w:sz="0" w:space="0" w:color="auto"/>
        <w:left w:val="none" w:sz="0" w:space="0" w:color="auto"/>
        <w:bottom w:val="none" w:sz="0" w:space="0" w:color="auto"/>
        <w:right w:val="none" w:sz="0" w:space="0" w:color="auto"/>
      </w:divBdr>
    </w:div>
    <w:div w:id="1688677778">
      <w:bodyDiv w:val="1"/>
      <w:marLeft w:val="0"/>
      <w:marRight w:val="0"/>
      <w:marTop w:val="0"/>
      <w:marBottom w:val="0"/>
      <w:divBdr>
        <w:top w:val="none" w:sz="0" w:space="0" w:color="auto"/>
        <w:left w:val="none" w:sz="0" w:space="0" w:color="auto"/>
        <w:bottom w:val="none" w:sz="0" w:space="0" w:color="auto"/>
        <w:right w:val="none" w:sz="0" w:space="0" w:color="auto"/>
      </w:divBdr>
    </w:div>
    <w:div w:id="1718238271">
      <w:bodyDiv w:val="1"/>
      <w:marLeft w:val="0"/>
      <w:marRight w:val="0"/>
      <w:marTop w:val="0"/>
      <w:marBottom w:val="0"/>
      <w:divBdr>
        <w:top w:val="none" w:sz="0" w:space="0" w:color="auto"/>
        <w:left w:val="none" w:sz="0" w:space="0" w:color="auto"/>
        <w:bottom w:val="none" w:sz="0" w:space="0" w:color="auto"/>
        <w:right w:val="none" w:sz="0" w:space="0" w:color="auto"/>
      </w:divBdr>
    </w:div>
    <w:div w:id="1762487142">
      <w:bodyDiv w:val="1"/>
      <w:marLeft w:val="0"/>
      <w:marRight w:val="0"/>
      <w:marTop w:val="0"/>
      <w:marBottom w:val="0"/>
      <w:divBdr>
        <w:top w:val="none" w:sz="0" w:space="0" w:color="auto"/>
        <w:left w:val="none" w:sz="0" w:space="0" w:color="auto"/>
        <w:bottom w:val="none" w:sz="0" w:space="0" w:color="auto"/>
        <w:right w:val="none" w:sz="0" w:space="0" w:color="auto"/>
      </w:divBdr>
    </w:div>
    <w:div w:id="2028142751">
      <w:bodyDiv w:val="1"/>
      <w:marLeft w:val="0"/>
      <w:marRight w:val="0"/>
      <w:marTop w:val="0"/>
      <w:marBottom w:val="0"/>
      <w:divBdr>
        <w:top w:val="none" w:sz="0" w:space="0" w:color="auto"/>
        <w:left w:val="none" w:sz="0" w:space="0" w:color="auto"/>
        <w:bottom w:val="none" w:sz="0" w:space="0" w:color="auto"/>
        <w:right w:val="none" w:sz="0" w:space="0" w:color="auto"/>
      </w:divBdr>
    </w:div>
    <w:div w:id="2082092007">
      <w:bodyDiv w:val="1"/>
      <w:marLeft w:val="0"/>
      <w:marRight w:val="0"/>
      <w:marTop w:val="0"/>
      <w:marBottom w:val="0"/>
      <w:divBdr>
        <w:top w:val="none" w:sz="0" w:space="0" w:color="auto"/>
        <w:left w:val="none" w:sz="0" w:space="0" w:color="auto"/>
        <w:bottom w:val="none" w:sz="0" w:space="0" w:color="auto"/>
        <w:right w:val="none" w:sz="0" w:space="0" w:color="auto"/>
      </w:divBdr>
    </w:div>
    <w:div w:id="2134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0.png"/><Relationship Id="rId21" Type="http://schemas.openxmlformats.org/officeDocument/2006/relationships/footer" Target="footer4.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5.xml"/><Relationship Id="rId32" Type="http://schemas.openxmlformats.org/officeDocument/2006/relationships/fontTable" Target="fontTab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customXml" Target="../customXml/item4.xml"/><Relationship Id="rId10" Type="http://schemas.openxmlformats.org/officeDocument/2006/relationships/header" Target="header3.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arequests@sqa.org.uk" TargetMode="Externa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FE Document" ma:contentTypeID="0x0101007B6873D54B10014A8443167EF12C9E0B0078B5BF7604928D4C8E15AD9B1B6F7406" ma:contentTypeVersion="953" ma:contentTypeDescription="Create a new CFE Document" ma:contentTypeScope="" ma:versionID="416df53f204e37e485e3b521ed4e443d">
  <xsd:schema xmlns:xsd="http://www.w3.org/2001/XMLSchema" xmlns:xs="http://www.w3.org/2001/XMLSchema" xmlns:p="http://schemas.microsoft.com/office/2006/metadata/properties" xmlns:ns1="4e07b53b-38c0-405d-b589-a04bb274cbb2" xmlns:ns3="e33742ff-a71a-46d1-b3ba-61ae4a3d0bc5" targetNamespace="http://schemas.microsoft.com/office/2006/metadata/properties" ma:root="true" ma:fieldsID="f82599d6430e0866e0b394465ef5f6c3" ns1:_="" ns3:_="">
    <xsd:import namespace="4e07b53b-38c0-405d-b589-a04bb274cbb2"/>
    <xsd:import namespace="e33742ff-a71a-46d1-b3ba-61ae4a3d0bc5"/>
    <xsd:element name="properties">
      <xsd:complexType>
        <xsd:sequence>
          <xsd:element name="documentManagement">
            <xsd:complexType>
              <xsd:all>
                <xsd:element ref="ns1:Civic"/>
                <xsd:element ref="ns3:DocTitle"/>
                <xsd:element ref="ns3:SQAPublicationDate"/>
                <xsd:element ref="ns3:SQAWebsite" minOccurs="0"/>
                <xsd:element ref="ns3:SQAWebsiteActionDate" minOccurs="0"/>
                <xsd:element ref="ns3:SQAWebsiteVersion" minOccurs="0"/>
                <xsd:element ref="ns3:TaxCatchAllLabel" minOccurs="0"/>
                <xsd:element ref="ns3:jc98ef3126e846cda501044597e628c9" minOccurs="0"/>
                <xsd:element ref="ns3:aa974b7b6e41419bab93e629724b4c5e" minOccurs="0"/>
                <xsd:element ref="ns3:n39d974617f44ce49c66a26d86a87534" minOccurs="0"/>
                <xsd:element ref="ns3:c06d95e2ca38420b848bfc05cdabc7e0" minOccurs="0"/>
                <xsd:element ref="ns3:_dlc_DocId" minOccurs="0"/>
                <xsd:element ref="ns3:k7186641760b42ea843762f8d380e524" minOccurs="0"/>
                <xsd:element ref="ns3:_dlc_DocIdUrl" minOccurs="0"/>
                <xsd:element ref="ns3:SQAPublisher"/>
                <xsd:element ref="ns3:_dlc_DocIdPersistId" minOccurs="0"/>
                <xsd:element ref="ns3:bd571ca4b78a405c9511436f2b974e24" minOccurs="0"/>
                <xsd:element ref="ns3:SharedWithUsers" minOccurs="0"/>
                <xsd:element ref="ns3:SharedWithDetails" minOccurs="0"/>
                <xsd:element ref="ns3:TaxCatchAll" minOccurs="0"/>
                <xsd:element ref="ns3:LastSharedByUser" minOccurs="0"/>
                <xsd:element ref="ns3:LastSharedByTime" minOccurs="0"/>
                <xsd:element ref="ns3:SQAWebsiteStatus" minOccurs="0"/>
                <xsd:element ref="ns1:MediaServiceMetadata" minOccurs="0"/>
                <xsd:element ref="ns1:MediaServiceFastMetadata" minOccurs="0"/>
                <xsd:element ref="ns1:MediaServiceAutoKeyPoints" minOccurs="0"/>
                <xsd:element ref="ns1:MediaServiceKeyPoints" minOccurs="0"/>
                <xsd:element ref="ns1:MediaServiceDateTake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7b53b-38c0-405d-b589-a04bb274cbb2" elementFormDefault="qualified">
    <xsd:import namespace="http://schemas.microsoft.com/office/2006/documentManagement/types"/>
    <xsd:import namespace="http://schemas.microsoft.com/office/infopath/2007/PartnerControls"/>
    <xsd:element name="Civic" ma:index="0" ma:displayName="Change Status" ma:default="Minor Change" ma:format="RadioButtons" ma:internalName="Civic">
      <xsd:simpleType>
        <xsd:restriction base="dms:Choice">
          <xsd:enumeration value="Minor Change"/>
          <xsd:enumeration value="Major Change"/>
        </xsd:restriction>
      </xsd:simple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dexed="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742ff-a71a-46d1-b3ba-61ae4a3d0bc5" elementFormDefault="qualified">
    <xsd:import namespace="http://schemas.microsoft.com/office/2006/documentManagement/types"/>
    <xsd:import namespace="http://schemas.microsoft.com/office/infopath/2007/PartnerControls"/>
    <xsd:element name="DocTitle" ma:index="3" ma:displayName="DocTitle" ma:internalName="DocTitle">
      <xsd:simpleType>
        <xsd:restriction base="dms:Text"/>
      </xsd:simpleType>
    </xsd:element>
    <xsd:element name="SQAPublicationDate" ma:index="4" ma:displayName="Publication Date" ma:internalName="SQAPublicationDate" ma:readOnly="false">
      <xsd:simpleType>
        <xsd:restriction base="dms:DateTime"/>
      </xsd:simpleType>
    </xsd:element>
    <xsd:element name="SQAWebsite" ma:index="11" nillable="true" ma:displayName="SQA Website" ma:format="Dropdown" ma:internalName="SQAWebsite">
      <xsd:simpleType>
        <xsd:restriction base="dms:Choice">
          <xsd:enumeration value="Send to Civic CMS"/>
          <xsd:enumeration value="Update Civic CMS"/>
          <xsd:enumeration value="Delete from Civic CMS"/>
          <xsd:enumeration value="Completed"/>
          <xsd:enumeration value="Failed"/>
        </xsd:restriction>
      </xsd:simpleType>
    </xsd:element>
    <xsd:element name="SQAWebsiteActionDate" ma:index="12" nillable="true" ma:displayName="SQA Website Action Date" ma:internalName="SQAWebsiteActionDate">
      <xsd:simpleType>
        <xsd:restriction base="dms:DateTime"/>
      </xsd:simpleType>
    </xsd:element>
    <xsd:element name="SQAWebsiteVersion" ma:index="13" nillable="true" ma:displayName="SQA Website Version" ma:hidden="true" ma:internalName="SQAWebsiteVersion" ma:readOnly="false">
      <xsd:simpleType>
        <xsd:restriction base="dms:Note"/>
      </xsd:simpleType>
    </xsd:element>
    <xsd:element name="TaxCatchAllLabel" ma:index="14" nillable="true" ma:displayName="Taxonomy Catch All Column1" ma:description="" ma:hidden="true" ma:list="{9e106fec-f557-48e3-92ad-5617a75e0f41}" ma:internalName="TaxCatchAllLabel" ma:readOnly="true" ma:showField="CatchAllDataLabel" ma:web="e33742ff-a71a-46d1-b3ba-61ae4a3d0bc5">
      <xsd:complexType>
        <xsd:complexContent>
          <xsd:extension base="dms:MultiChoiceLookup">
            <xsd:sequence>
              <xsd:element name="Value" type="dms:Lookup" maxOccurs="unbounded" minOccurs="0" nillable="true"/>
            </xsd:sequence>
          </xsd:extension>
        </xsd:complexContent>
      </xsd:complexType>
    </xsd:element>
    <xsd:element name="jc98ef3126e846cda501044597e628c9" ma:index="16" ma:taxonomy="true" ma:internalName="jc98ef3126e846cda501044597e628c9" ma:taxonomyFieldName="SQACFEDocumentType" ma:displayName="CFE Document Type" ma:readOnly="false" ma:default="" ma:fieldId="{3c98ef31-26e8-46cd-a501-044597e628c9}" ma:sspId="1b5105ad-fc01-4f04-9303-2d3857fdf29e" ma:termSetId="67a4097d-4e68-4d65-b44e-8c37c374fc83" ma:anchorId="00000000-0000-0000-0000-000000000000" ma:open="false" ma:isKeyword="false">
      <xsd:complexType>
        <xsd:sequence>
          <xsd:element ref="pc:Terms" minOccurs="0" maxOccurs="1"/>
        </xsd:sequence>
      </xsd:complexType>
    </xsd:element>
    <xsd:element name="aa974b7b6e41419bab93e629724b4c5e" ma:index="18" ma:taxonomy="true" ma:internalName="aa974b7b6e41419bab93e629724b4c5e" ma:taxonomyFieldName="SQASCQF" ma:displayName="SCQF" ma:default="" ma:fieldId="{aa974b7b-6e41-419b-ab93-e629724b4c5e}" ma:taxonomyMulti="true" ma:sspId="1b5105ad-fc01-4f04-9303-2d3857fdf29e" ma:termSetId="c29bdd67-9325-4336-bf40-d81f908a0d2f" ma:anchorId="00000000-0000-0000-0000-000000000000" ma:open="false" ma:isKeyword="false">
      <xsd:complexType>
        <xsd:sequence>
          <xsd:element ref="pc:Terms" minOccurs="0" maxOccurs="1"/>
        </xsd:sequence>
      </xsd:complexType>
    </xsd:element>
    <xsd:element name="n39d974617f44ce49c66a26d86a87534" ma:index="20" ma:taxonomy="true" ma:internalName="n39d974617f44ce49c66a26d86a87534" ma:taxonomyFieldName="SQAQualificationLevel" ma:displayName="Qualification Level" ma:default="" ma:fieldId="{739d9746-17f4-4ce4-9c66-a26d86a87534}" ma:taxonomyMulti="true" ma:sspId="1b5105ad-fc01-4f04-9303-2d3857fdf29e" ma:termSetId="86715e64-8b6b-4bd5-a803-3b36021bd82d" ma:anchorId="00000000-0000-0000-0000-000000000000" ma:open="false" ma:isKeyword="false">
      <xsd:complexType>
        <xsd:sequence>
          <xsd:element ref="pc:Terms" minOccurs="0" maxOccurs="1"/>
        </xsd:sequence>
      </xsd:complexType>
    </xsd:element>
    <xsd:element name="c06d95e2ca38420b848bfc05cdabc7e0" ma:index="22" ma:taxonomy="true" ma:internalName="c06d95e2ca38420b848bfc05cdabc7e0" ma:taxonomyFieldName="SQAQualificationType" ma:displayName="Qualification Type" ma:default="" ma:fieldId="{c06d95e2-ca38-420b-848b-fc05cdabc7e0}" ma:taxonomyMulti="true" ma:sspId="1b5105ad-fc01-4f04-9303-2d3857fdf29e" ma:termSetId="7e1e2ad2-ad4e-4368-8961-80f51fc71ffe"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k7186641760b42ea843762f8d380e524" ma:index="24" ma:taxonomy="true" ma:internalName="k7186641760b42ea843762f8d380e524" ma:taxonomyFieldName="SQACurriculumAreas" ma:displayName="Curriculum Areas" ma:default="" ma:fieldId="{47186641-760b-42ea-8437-62f8d380e524}" ma:taxonomyMulti="true" ma:sspId="1b5105ad-fc01-4f04-9303-2d3857fdf29e" ma:termSetId="5e50d47a-6fc4-4509-98f5-97b3cfc9c427"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QAPublisher" ma:index="26" ma:displayName="Publisher" ma:default="Scottish Qualifications Authority (SQA)" ma:internalName="SQAPublisher" ma:readOnly="true">
      <xsd:simpleType>
        <xsd:restriction base="dms:Text">
          <xsd:maxLength value="255"/>
        </xsd:restriction>
      </xsd:simpleType>
    </xsd:element>
    <xsd:element name="_dlc_DocIdPersistId" ma:index="27" nillable="true" ma:displayName="Persist ID" ma:description="Keep ID on add." ma:hidden="true" ma:internalName="_dlc_DocIdPersistId" ma:readOnly="true">
      <xsd:simpleType>
        <xsd:restriction base="dms:Boolean"/>
      </xsd:simpleType>
    </xsd:element>
    <xsd:element name="bd571ca4b78a405c9511436f2b974e24" ma:index="29" ma:taxonomy="true" ma:internalName="bd571ca4b78a405c9511436f2b974e24" ma:taxonomyFieldName="SQASubjects" ma:displayName="Subjects" ma:default="" ma:fieldId="{bd571ca4-b78a-405c-9511-436f2b974e24}" ma:taxonomyMulti="true" ma:sspId="1b5105ad-fc01-4f04-9303-2d3857fdf29e" ma:termSetId="ca29ca82-a0c4-49b4-a616-e8b8a6aff098" ma:anchorId="00000000-0000-0000-0000-000000000000" ma:open="false" ma:isKeyword="false">
      <xsd:complexType>
        <xsd:sequence>
          <xsd:element ref="pc:Terms" minOccurs="0" maxOccurs="1"/>
        </xsd:sequence>
      </xsd:complex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description="" ma:internalName="SharedWithDetails" ma:readOnly="true">
      <xsd:simpleType>
        <xsd:restriction base="dms:Note">
          <xsd:maxLength value="255"/>
        </xsd:restriction>
      </xsd:simpleType>
    </xsd:element>
    <xsd:element name="TaxCatchAll" ma:index="33" nillable="true" ma:displayName="Taxonomy Catch All Column" ma:description="" ma:hidden="true" ma:list="{9e106fec-f557-48e3-92ad-5617a75e0f41}" ma:internalName="TaxCatchAll" ma:showField="CatchAllData" ma:web="e33742ff-a71a-46d1-b3ba-61ae4a3d0bc5">
      <xsd:complexType>
        <xsd:complexContent>
          <xsd:extension base="dms:MultiChoiceLookup">
            <xsd:sequence>
              <xsd:element name="Value" type="dms:Lookup" maxOccurs="unbounded" minOccurs="0" nillable="true"/>
            </xsd:sequence>
          </xsd:extension>
        </xsd:complexContent>
      </xsd:complexType>
    </xsd:element>
    <xsd:element name="LastSharedByUser" ma:index="34" nillable="true" ma:displayName="Last Shared By User" ma:description="" ma:internalName="LastSharedByUser" ma:readOnly="true">
      <xsd:simpleType>
        <xsd:restriction base="dms:Note">
          <xsd:maxLength value="255"/>
        </xsd:restriction>
      </xsd:simpleType>
    </xsd:element>
    <xsd:element name="LastSharedByTime" ma:index="35" nillable="true" ma:displayName="Last Shared By Time" ma:description="" ma:internalName="LastSharedByTime" ma:readOnly="true">
      <xsd:simpleType>
        <xsd:restriction base="dms:DateTime"/>
      </xsd:simpleType>
    </xsd:element>
    <xsd:element name="SQAWebsiteStatus" ma:index="36" nillable="true" ma:displayName="SQA Website Status" ma:hidden="true" ma:internalName="SQAWebsit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ivic xmlns="4e07b53b-38c0-405d-b589-a04bb274cbb2">Minor Change</Civic>
    <SQAPublicationDate xmlns="e33742ff-a71a-46d1-b3ba-61ae4a3d0bc5">2023-08-30T23:00:00+00:00</SQAPublicationDate>
    <SQAWebsiteVersion xmlns="e33742ff-a71a-46d1-b3ba-61ae4a3d0bc5" xsi:nil="true"/>
    <bd571ca4b78a405c9511436f2b974e24 xmlns="e33742ff-a71a-46d1-b3ba-61ae4a3d0bc5">
      <Terms xmlns="http://schemas.microsoft.com/office/infopath/2007/PartnerControls">
        <TermInfo xmlns="http://schemas.microsoft.com/office/infopath/2007/PartnerControls">
          <TermName xmlns="http://schemas.microsoft.com/office/infopath/2007/PartnerControls">Computing Science</TermName>
          <TermId xmlns="http://schemas.microsoft.com/office/infopath/2007/PartnerControls">4b41819a-e16d-4265-be4e-6c8bf2829af6</TermId>
        </TermInfo>
      </Terms>
    </bd571ca4b78a405c9511436f2b974e24>
    <TaxCatchAll xmlns="e33742ff-a71a-46d1-b3ba-61ae4a3d0bc5">
      <Value>83</Value>
      <Value>165</Value>
      <Value>12</Value>
      <Value>6</Value>
      <Value>56</Value>
      <Value>20</Value>
    </TaxCatchAll>
    <DocTitle xmlns="e33742ff-a71a-46d1-b3ba-61ae4a3d0bc5">Specimen coursework assessment task for Higher Computing Science</DocTitle>
    <SQAWebsite xmlns="e33742ff-a71a-46d1-b3ba-61ae4a3d0bc5">Send to Civic CMS</SQAWebsite>
    <jc98ef3126e846cda501044597e628c9 xmlns="e33742ff-a71a-46d1-b3ba-61ae4a3d0bc5">
      <Terms xmlns="http://schemas.microsoft.com/office/infopath/2007/PartnerControls">
        <TermInfo xmlns="http://schemas.microsoft.com/office/infopath/2007/PartnerControls">
          <TermName xmlns="http://schemas.microsoft.com/office/infopath/2007/PartnerControls">Coursework Information</TermName>
          <TermId xmlns="http://schemas.microsoft.com/office/infopath/2007/PartnerControls">546ff7e6-6391-4cb8-ad24-64fa43697603</TermId>
        </TermInfo>
      </Terms>
    </jc98ef3126e846cda501044597e628c9>
    <c06d95e2ca38420b848bfc05cdabc7e0 xmlns="e33742ff-a71a-46d1-b3ba-61ae4a3d0bc5">
      <Terms xmlns="http://schemas.microsoft.com/office/infopath/2007/PartnerControls">
        <TermInfo xmlns="http://schemas.microsoft.com/office/infopath/2007/PartnerControls">
          <TermName xmlns="http://schemas.microsoft.com/office/infopath/2007/PartnerControls">National Qualification (NQ)</TermName>
          <TermId xmlns="http://schemas.microsoft.com/office/infopath/2007/PartnerControls">e3ca77b6-f0e0-4e41-babb-be5b3269c368</TermId>
        </TermInfo>
      </Terms>
    </c06d95e2ca38420b848bfc05cdabc7e0>
    <aa974b7b6e41419bab93e629724b4c5e xmlns="e33742ff-a71a-46d1-b3ba-61ae4a3d0bc5">
      <Terms xmlns="http://schemas.microsoft.com/office/infopath/2007/PartnerControls">
        <TermInfo xmlns="http://schemas.microsoft.com/office/infopath/2007/PartnerControls">
          <TermName xmlns="http://schemas.microsoft.com/office/infopath/2007/PartnerControls">Level 6</TermName>
          <TermId xmlns="http://schemas.microsoft.com/office/infopath/2007/PartnerControls">9c1def54-442f-4b61-a8bd-704a412db33f</TermId>
        </TermInfo>
      </Terms>
    </aa974b7b6e41419bab93e629724b4c5e>
    <n39d974617f44ce49c66a26d86a87534 xmlns="e33742ff-a71a-46d1-b3ba-61ae4a3d0bc5">
      <Terms xmlns="http://schemas.microsoft.com/office/infopath/2007/PartnerControls">
        <TermInfo xmlns="http://schemas.microsoft.com/office/infopath/2007/PartnerControls">
          <TermName xmlns="http://schemas.microsoft.com/office/infopath/2007/PartnerControls">Higher (new)</TermName>
          <TermId xmlns="http://schemas.microsoft.com/office/infopath/2007/PartnerControls">a426e2dc-9916-4e89-a3ab-ab543a1d07d9</TermId>
        </TermInfo>
      </Terms>
    </n39d974617f44ce49c66a26d86a87534>
    <SQAWebsiteStatus xmlns="e33742ff-a71a-46d1-b3ba-61ae4a3d0bc5" xsi:nil="true"/>
    <SQAWebsiteActionDate xmlns="e33742ff-a71a-46d1-b3ba-61ae4a3d0bc5">2020-10-30T14:01:14+00:00</SQAWebsiteActionDate>
    <k7186641760b42ea843762f8d380e524 xmlns="e33742ff-a71a-46d1-b3ba-61ae4a3d0bc5">
      <Terms xmlns="http://schemas.microsoft.com/office/infopath/2007/PartnerControls">
        <TermInfo xmlns="http://schemas.microsoft.com/office/infopath/2007/PartnerControls">
          <TermName xmlns="http://schemas.microsoft.com/office/infopath/2007/PartnerControls">Sciences</TermName>
          <TermId xmlns="http://schemas.microsoft.com/office/infopath/2007/PartnerControls">e69c9925-1f50-4ea9-aa14-193e2d877c25</TermId>
        </TermInfo>
      </Terms>
    </k7186641760b42ea843762f8d380e524>
    <_dlc_DocId xmlns="e33742ff-a71a-46d1-b3ba-61ae4a3d0bc5">5ED4A3KFZREK-2057944398-16116</_dlc_DocId>
    <_dlc_DocIdUrl xmlns="e33742ff-a71a-46d1-b3ba-61ae4a3d0bc5">
      <Url>https://sqanow.sharepoint.com/sites/dc-cfe/_layouts/15/DocIdRedir.aspx?ID=5ED4A3KFZREK-2057944398-16116</Url>
      <Description>5ED4A3KFZREK-2057944398-16116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ABEC23-75FA-4030-9924-8CA6F0CE3E01}">
  <ds:schemaRefs>
    <ds:schemaRef ds:uri="http://schemas.openxmlformats.org/officeDocument/2006/bibliography"/>
  </ds:schemaRefs>
</ds:datastoreItem>
</file>

<file path=customXml/itemProps2.xml><?xml version="1.0" encoding="utf-8"?>
<ds:datastoreItem xmlns:ds="http://schemas.openxmlformats.org/officeDocument/2006/customXml" ds:itemID="{682655CD-A889-4EC0-84D3-BCC5CFE4E5F4}"/>
</file>

<file path=customXml/itemProps3.xml><?xml version="1.0" encoding="utf-8"?>
<ds:datastoreItem xmlns:ds="http://schemas.openxmlformats.org/officeDocument/2006/customXml" ds:itemID="{229998D4-DD13-4A09-96B1-937FE4A4409D}"/>
</file>

<file path=customXml/itemProps4.xml><?xml version="1.0" encoding="utf-8"?>
<ds:datastoreItem xmlns:ds="http://schemas.openxmlformats.org/officeDocument/2006/customXml" ds:itemID="{CA3DD836-A572-4723-8538-0FC6F4858EE3}"/>
</file>

<file path=customXml/itemProps5.xml><?xml version="1.0" encoding="utf-8"?>
<ds:datastoreItem xmlns:ds="http://schemas.openxmlformats.org/officeDocument/2006/customXml" ds:itemID="{35E19BE6-34A8-44E1-96F3-0B437B07A266}"/>
</file>

<file path=docProps/app.xml><?xml version="1.0" encoding="utf-8"?>
<Properties xmlns="http://schemas.openxmlformats.org/officeDocument/2006/extended-properties" xmlns:vt="http://schemas.openxmlformats.org/officeDocument/2006/docPropsVTypes">
  <Template>Normal</Template>
  <TotalTime>0</TotalTime>
  <Pages>42</Pages>
  <Words>6005</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Higher Computing Science specimen coursework </vt:lpstr>
    </vt:vector>
  </TitlesOfParts>
  <Company/>
  <LinksUpToDate>false</LinksUpToDate>
  <CharactersWithSpaces>39758</CharactersWithSpaces>
  <SharedDoc>false</SharedDoc>
  <HLinks>
    <vt:vector size="24" baseType="variant">
      <vt:variant>
        <vt:i4>3735636</vt:i4>
      </vt:variant>
      <vt:variant>
        <vt:i4>25</vt:i4>
      </vt:variant>
      <vt:variant>
        <vt:i4>0</vt:i4>
      </vt:variant>
      <vt:variant>
        <vt:i4>5</vt:i4>
      </vt:variant>
      <vt:variant>
        <vt:lpwstr>mailto:aarequests@sqa.org.uk</vt:lpwstr>
      </vt:variant>
      <vt:variant>
        <vt:lpwstr/>
      </vt:variant>
      <vt:variant>
        <vt:i4>1376315</vt:i4>
      </vt:variant>
      <vt:variant>
        <vt:i4>14</vt:i4>
      </vt:variant>
      <vt:variant>
        <vt:i4>0</vt:i4>
      </vt:variant>
      <vt:variant>
        <vt:i4>5</vt:i4>
      </vt:variant>
      <vt:variant>
        <vt:lpwstr/>
      </vt:variant>
      <vt:variant>
        <vt:lpwstr>_Toc139626114</vt:lpwstr>
      </vt:variant>
      <vt:variant>
        <vt:i4>1376315</vt:i4>
      </vt:variant>
      <vt:variant>
        <vt:i4>8</vt:i4>
      </vt:variant>
      <vt:variant>
        <vt:i4>0</vt:i4>
      </vt:variant>
      <vt:variant>
        <vt:i4>5</vt:i4>
      </vt:variant>
      <vt:variant>
        <vt:lpwstr/>
      </vt:variant>
      <vt:variant>
        <vt:lpwstr>_Toc139626113</vt:lpwstr>
      </vt:variant>
      <vt:variant>
        <vt:i4>1376315</vt:i4>
      </vt:variant>
      <vt:variant>
        <vt:i4>2</vt:i4>
      </vt:variant>
      <vt:variant>
        <vt:i4>0</vt:i4>
      </vt:variant>
      <vt:variant>
        <vt:i4>5</vt:i4>
      </vt:variant>
      <vt:variant>
        <vt:lpwstr/>
      </vt:variant>
      <vt:variant>
        <vt:lpwstr>_Toc139626112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Computing Science specimen coursework </dc:title>
  <dc:subject/>
  <dc:creator/>
  <cp:keywords/>
  <dc:description/>
  <cp:lastModifiedBy/>
  <cp:revision>1</cp:revision>
  <dcterms:created xsi:type="dcterms:W3CDTF">2023-08-14T16:44:00Z</dcterms:created>
  <dcterms:modified xsi:type="dcterms:W3CDTF">2023-08-14T16:45:00Z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0x0101007B6873D54B10014A8443167EF12C9E0B0078B5BF7604928D4C8E15AD9B1B6F7406</vt:lpwstr>
  </property>
  <property fmtid="{D5CDD505-2E9C-101B-9397-08002B2CF9AE}" pid="3" name="SQACurriculumAreas">
    <vt:lpwstr>12;#Sciences|e69c9925-1f50-4ea9-aa14-193e2d877c25</vt:lpwstr>
  </property>
  <property fmtid="{D5CDD505-2E9C-101B-9397-08002B2CF9AE}" pid="4" name="SQAQualificationType">
    <vt:lpwstr>20;#National Qualification (NQ)|e3ca77b6-f0e0-4e41-babb-be5b3269c368</vt:lpwstr>
  </property>
  <property fmtid="{D5CDD505-2E9C-101B-9397-08002B2CF9AE}" pid="5" name="_dlc_DocIdItemGuid">
    <vt:lpwstr>74f198fc-245f-4569-b241-ca470381db58</vt:lpwstr>
  </property>
  <property fmtid="{D5CDD505-2E9C-101B-9397-08002B2CF9AE}" pid="6" name="SQACFEDocumentType">
    <vt:lpwstr>83;#Coursework Information|546ff7e6-6391-4cb8-ad24-64fa43697603</vt:lpwstr>
  </property>
  <property fmtid="{D5CDD505-2E9C-101B-9397-08002B2CF9AE}" pid="7" name="SQASubjects">
    <vt:lpwstr>56;#Computing Science|4b41819a-e16d-4265-be4e-6c8bf2829af6</vt:lpwstr>
  </property>
  <property fmtid="{D5CDD505-2E9C-101B-9397-08002B2CF9AE}" pid="8" name="SQASCQF">
    <vt:lpwstr>6;#Level 6|9c1def54-442f-4b61-a8bd-704a412db33f</vt:lpwstr>
  </property>
  <property fmtid="{D5CDD505-2E9C-101B-9397-08002B2CF9AE}" pid="9" name="SQAQualificationLevel">
    <vt:lpwstr>165;#Higher (new)|a426e2dc-9916-4e89-a3ab-ab543a1d07d9</vt:lpwstr>
  </property>
</Properties>
</file>